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44" w:rsidRPr="001C1714" w:rsidRDefault="003047F9" w:rsidP="00672944">
      <w:pPr>
        <w:jc w:val="center"/>
        <w:rPr>
          <w:lang w:val="uk-UA"/>
        </w:rPr>
      </w:pPr>
      <w:r w:rsidRPr="003E75D6">
        <w:object w:dxaOrig="102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6.25pt" o:ole="" fillcolor="window">
            <v:imagedata r:id="rId8" o:title=""/>
          </v:shape>
          <o:OLEObject Type="Embed" ProgID="PBrush" ShapeID="_x0000_i1025" DrawAspect="Content" ObjectID="_1736664390" r:id="rId9"/>
        </w:object>
      </w:r>
    </w:p>
    <w:p w:rsidR="005F7E78" w:rsidRPr="00870838" w:rsidRDefault="005F7E78" w:rsidP="00C552A8">
      <w:pPr>
        <w:spacing w:line="240" w:lineRule="atLeast"/>
        <w:jc w:val="center"/>
        <w:rPr>
          <w:sz w:val="28"/>
          <w:szCs w:val="28"/>
          <w:lang w:val="uk-UA"/>
        </w:rPr>
      </w:pPr>
      <w:r w:rsidRPr="00870838">
        <w:rPr>
          <w:sz w:val="28"/>
          <w:szCs w:val="28"/>
          <w:lang w:val="uk-UA"/>
        </w:rPr>
        <w:t>БРОВАРСЬКА РАЙОННА РАДА</w:t>
      </w:r>
    </w:p>
    <w:p w:rsidR="005F7E78" w:rsidRPr="00870838" w:rsidRDefault="005F7E78" w:rsidP="005F7E78">
      <w:pPr>
        <w:pBdr>
          <w:bottom w:val="single" w:sz="12" w:space="1" w:color="auto"/>
        </w:pBdr>
        <w:spacing w:line="240" w:lineRule="atLeast"/>
        <w:jc w:val="center"/>
        <w:outlineLvl w:val="0"/>
        <w:rPr>
          <w:sz w:val="28"/>
          <w:szCs w:val="28"/>
          <w:lang w:val="uk-UA"/>
        </w:rPr>
      </w:pPr>
      <w:r w:rsidRPr="00870838">
        <w:rPr>
          <w:sz w:val="28"/>
          <w:szCs w:val="28"/>
          <w:lang w:val="uk-UA"/>
        </w:rPr>
        <w:t>КИЇВСЬКОЇ ОБЛАСТІ</w:t>
      </w:r>
    </w:p>
    <w:p w:rsidR="005F7E78" w:rsidRPr="00870838" w:rsidRDefault="005F7E78" w:rsidP="005F7E78">
      <w:pPr>
        <w:rPr>
          <w:b/>
          <w:bCs/>
          <w:sz w:val="28"/>
          <w:szCs w:val="28"/>
          <w:lang w:val="uk-UA"/>
        </w:rPr>
      </w:pPr>
    </w:p>
    <w:p w:rsidR="005F7E78" w:rsidRPr="00870838" w:rsidRDefault="005F7E78" w:rsidP="005F7E78">
      <w:pPr>
        <w:pStyle w:val="a3"/>
        <w:outlineLvl w:val="0"/>
        <w:rPr>
          <w:sz w:val="27"/>
          <w:szCs w:val="28"/>
        </w:rPr>
      </w:pPr>
      <w:r w:rsidRPr="00870838">
        <w:rPr>
          <w:sz w:val="27"/>
          <w:szCs w:val="28"/>
        </w:rPr>
        <w:t>П Р О Т О К О Л</w:t>
      </w:r>
    </w:p>
    <w:p w:rsidR="005F7E78" w:rsidRPr="002B1C50" w:rsidRDefault="005F7E78" w:rsidP="005F7E78">
      <w:pPr>
        <w:pStyle w:val="a3"/>
        <w:rPr>
          <w:sz w:val="24"/>
        </w:rPr>
      </w:pPr>
    </w:p>
    <w:p w:rsidR="005F7E78" w:rsidRPr="00870838" w:rsidRDefault="005F7E78" w:rsidP="005F7E78">
      <w:pPr>
        <w:jc w:val="center"/>
        <w:rPr>
          <w:sz w:val="28"/>
          <w:szCs w:val="28"/>
          <w:lang w:val="uk-UA"/>
        </w:rPr>
      </w:pPr>
      <w:r w:rsidRPr="00870838">
        <w:rPr>
          <w:sz w:val="28"/>
          <w:szCs w:val="28"/>
          <w:lang w:val="uk-UA"/>
        </w:rPr>
        <w:t xml:space="preserve">засідання </w:t>
      </w:r>
      <w:r w:rsidR="003175AA">
        <w:rPr>
          <w:sz w:val="28"/>
          <w:szCs w:val="28"/>
          <w:lang w:val="uk-UA"/>
        </w:rPr>
        <w:t>2</w:t>
      </w:r>
      <w:r w:rsidR="008D7F59">
        <w:rPr>
          <w:sz w:val="28"/>
          <w:szCs w:val="28"/>
          <w:lang w:val="uk-UA"/>
        </w:rPr>
        <w:t>5</w:t>
      </w:r>
      <w:r w:rsidR="00764291" w:rsidRPr="00870838">
        <w:rPr>
          <w:sz w:val="28"/>
          <w:szCs w:val="28"/>
          <w:lang w:val="uk-UA"/>
        </w:rPr>
        <w:t xml:space="preserve"> </w:t>
      </w:r>
      <w:r w:rsidR="009A00E3">
        <w:rPr>
          <w:sz w:val="28"/>
          <w:szCs w:val="28"/>
          <w:lang w:val="uk-UA"/>
        </w:rPr>
        <w:t>поза</w:t>
      </w:r>
      <w:r w:rsidR="00764291" w:rsidRPr="00870838">
        <w:rPr>
          <w:sz w:val="28"/>
          <w:szCs w:val="28"/>
          <w:lang w:val="uk-UA"/>
        </w:rPr>
        <w:t>чергової</w:t>
      </w:r>
      <w:r w:rsidR="00C6598C" w:rsidRPr="00870838">
        <w:rPr>
          <w:sz w:val="28"/>
          <w:szCs w:val="28"/>
          <w:lang w:val="uk-UA"/>
        </w:rPr>
        <w:t xml:space="preserve"> </w:t>
      </w:r>
      <w:r w:rsidRPr="00870838">
        <w:rPr>
          <w:sz w:val="28"/>
          <w:szCs w:val="28"/>
          <w:lang w:val="uk-UA"/>
        </w:rPr>
        <w:t xml:space="preserve">сесії Броварської районної ради </w:t>
      </w:r>
    </w:p>
    <w:p w:rsidR="005F7E78" w:rsidRPr="00870838" w:rsidRDefault="005F7E78" w:rsidP="005F7E78">
      <w:pPr>
        <w:jc w:val="center"/>
        <w:rPr>
          <w:sz w:val="28"/>
          <w:szCs w:val="28"/>
          <w:lang w:val="uk-UA"/>
        </w:rPr>
      </w:pPr>
      <w:r w:rsidRPr="00870838">
        <w:rPr>
          <w:sz w:val="28"/>
          <w:szCs w:val="28"/>
          <w:lang w:val="uk-UA"/>
        </w:rPr>
        <w:t>V</w:t>
      </w:r>
      <w:r w:rsidR="00144ED2" w:rsidRPr="00870838">
        <w:rPr>
          <w:sz w:val="28"/>
          <w:szCs w:val="28"/>
          <w:lang w:val="uk-UA"/>
        </w:rPr>
        <w:t>І</w:t>
      </w:r>
      <w:r w:rsidR="008F31A0" w:rsidRPr="00870838">
        <w:rPr>
          <w:sz w:val="28"/>
          <w:szCs w:val="28"/>
          <w:lang w:val="uk-UA"/>
        </w:rPr>
        <w:t>І</w:t>
      </w:r>
      <w:r w:rsidR="00A35326">
        <w:rPr>
          <w:sz w:val="28"/>
          <w:szCs w:val="28"/>
          <w:lang w:val="uk-UA"/>
        </w:rPr>
        <w:t>І</w:t>
      </w:r>
      <w:r w:rsidRPr="00870838">
        <w:rPr>
          <w:sz w:val="28"/>
          <w:szCs w:val="28"/>
          <w:lang w:val="uk-UA"/>
        </w:rPr>
        <w:t xml:space="preserve"> скликання від </w:t>
      </w:r>
      <w:r w:rsidR="0030115D">
        <w:rPr>
          <w:sz w:val="28"/>
          <w:szCs w:val="28"/>
          <w:lang w:val="uk-UA"/>
        </w:rPr>
        <w:t>2</w:t>
      </w:r>
      <w:r w:rsidR="008D7F59">
        <w:rPr>
          <w:sz w:val="28"/>
          <w:szCs w:val="28"/>
          <w:lang w:val="uk-UA"/>
        </w:rPr>
        <w:t>4</w:t>
      </w:r>
      <w:r w:rsidR="009563BB">
        <w:rPr>
          <w:sz w:val="28"/>
          <w:szCs w:val="28"/>
          <w:lang w:val="uk-UA"/>
        </w:rPr>
        <w:t xml:space="preserve"> </w:t>
      </w:r>
      <w:r w:rsidR="008D7F59">
        <w:rPr>
          <w:sz w:val="28"/>
          <w:szCs w:val="28"/>
          <w:lang w:val="uk-UA"/>
        </w:rPr>
        <w:t>січ</w:t>
      </w:r>
      <w:r w:rsidR="0030115D">
        <w:rPr>
          <w:sz w:val="28"/>
          <w:szCs w:val="28"/>
          <w:lang w:val="uk-UA"/>
        </w:rPr>
        <w:t xml:space="preserve">ня </w:t>
      </w:r>
      <w:r w:rsidR="00492849" w:rsidRPr="00870838">
        <w:rPr>
          <w:sz w:val="28"/>
          <w:szCs w:val="28"/>
          <w:lang w:val="uk-UA"/>
        </w:rPr>
        <w:t>20</w:t>
      </w:r>
      <w:r w:rsidR="000F66B4" w:rsidRPr="00870838">
        <w:rPr>
          <w:sz w:val="28"/>
          <w:szCs w:val="28"/>
          <w:lang w:val="uk-UA"/>
        </w:rPr>
        <w:t>2</w:t>
      </w:r>
      <w:r w:rsidR="008D7F59">
        <w:rPr>
          <w:sz w:val="28"/>
          <w:szCs w:val="28"/>
          <w:lang w:val="uk-UA"/>
        </w:rPr>
        <w:t>3</w:t>
      </w:r>
      <w:r w:rsidRPr="00870838">
        <w:rPr>
          <w:sz w:val="28"/>
          <w:szCs w:val="28"/>
          <w:lang w:val="uk-UA"/>
        </w:rPr>
        <w:t xml:space="preserve"> року</w:t>
      </w:r>
    </w:p>
    <w:p w:rsidR="005F7E78" w:rsidRPr="00870838" w:rsidRDefault="005F7E78" w:rsidP="005F7E78">
      <w:pPr>
        <w:jc w:val="center"/>
        <w:rPr>
          <w:sz w:val="28"/>
          <w:szCs w:val="28"/>
          <w:lang w:val="uk-UA"/>
        </w:rPr>
      </w:pPr>
      <w:r w:rsidRPr="00870838">
        <w:rPr>
          <w:sz w:val="28"/>
          <w:szCs w:val="28"/>
          <w:lang w:val="uk-UA"/>
        </w:rPr>
        <w:t xml:space="preserve">                                                                             </w:t>
      </w:r>
      <w:r w:rsidR="00953F40" w:rsidRPr="00870838">
        <w:rPr>
          <w:sz w:val="28"/>
          <w:szCs w:val="28"/>
          <w:lang w:val="uk-UA"/>
        </w:rPr>
        <w:t xml:space="preserve">     </w:t>
      </w:r>
      <w:r w:rsidR="00B40D3D">
        <w:rPr>
          <w:sz w:val="28"/>
          <w:szCs w:val="28"/>
          <w:lang w:val="uk-UA"/>
        </w:rPr>
        <w:t xml:space="preserve">                       </w:t>
      </w:r>
      <w:r w:rsidRPr="00870838">
        <w:rPr>
          <w:sz w:val="28"/>
          <w:szCs w:val="28"/>
          <w:lang w:val="uk-UA"/>
        </w:rPr>
        <w:t xml:space="preserve"> м. Бровари</w:t>
      </w:r>
    </w:p>
    <w:p w:rsidR="00D96030" w:rsidRPr="00870838" w:rsidRDefault="00D96030" w:rsidP="005F7E78">
      <w:pPr>
        <w:jc w:val="center"/>
        <w:rPr>
          <w:sz w:val="28"/>
          <w:szCs w:val="28"/>
          <w:lang w:val="uk-UA"/>
        </w:rPr>
      </w:pPr>
    </w:p>
    <w:tbl>
      <w:tblPr>
        <w:tblW w:w="0" w:type="auto"/>
        <w:tblLook w:val="0000"/>
      </w:tblPr>
      <w:tblGrid>
        <w:gridCol w:w="250"/>
        <w:gridCol w:w="9321"/>
      </w:tblGrid>
      <w:tr w:rsidR="00D96030" w:rsidRPr="00870838" w:rsidTr="00D96030">
        <w:trPr>
          <w:trHeight w:val="288"/>
        </w:trPr>
        <w:tc>
          <w:tcPr>
            <w:tcW w:w="250" w:type="dxa"/>
          </w:tcPr>
          <w:p w:rsidR="00D96030" w:rsidRPr="00870838" w:rsidRDefault="00D96030" w:rsidP="0009117A">
            <w:pPr>
              <w:jc w:val="center"/>
              <w:rPr>
                <w:sz w:val="28"/>
                <w:szCs w:val="28"/>
                <w:lang w:val="uk-UA"/>
              </w:rPr>
            </w:pPr>
          </w:p>
        </w:tc>
        <w:tc>
          <w:tcPr>
            <w:tcW w:w="9321" w:type="dxa"/>
          </w:tcPr>
          <w:p w:rsidR="00D96030" w:rsidRPr="00870838" w:rsidRDefault="00D96030" w:rsidP="00373893">
            <w:pPr>
              <w:rPr>
                <w:sz w:val="28"/>
                <w:szCs w:val="28"/>
                <w:lang w:val="uk-UA"/>
              </w:rPr>
            </w:pPr>
            <w:r w:rsidRPr="00870838">
              <w:rPr>
                <w:sz w:val="28"/>
                <w:szCs w:val="28"/>
                <w:lang w:val="uk-UA"/>
              </w:rPr>
              <w:t xml:space="preserve">Всього депутатів   - </w:t>
            </w:r>
            <w:r w:rsidR="00373893">
              <w:rPr>
                <w:sz w:val="28"/>
                <w:szCs w:val="28"/>
                <w:lang w:val="uk-UA"/>
              </w:rPr>
              <w:t>42</w:t>
            </w:r>
          </w:p>
        </w:tc>
      </w:tr>
      <w:tr w:rsidR="00D96030" w:rsidRPr="00870838" w:rsidTr="00D96030">
        <w:tc>
          <w:tcPr>
            <w:tcW w:w="250" w:type="dxa"/>
          </w:tcPr>
          <w:p w:rsidR="00D96030" w:rsidRPr="00870838" w:rsidRDefault="00D96030" w:rsidP="0009117A">
            <w:pPr>
              <w:jc w:val="center"/>
              <w:rPr>
                <w:sz w:val="28"/>
                <w:szCs w:val="28"/>
                <w:lang w:val="uk-UA"/>
              </w:rPr>
            </w:pPr>
          </w:p>
        </w:tc>
        <w:tc>
          <w:tcPr>
            <w:tcW w:w="9321" w:type="dxa"/>
          </w:tcPr>
          <w:p w:rsidR="00D96030" w:rsidRPr="00870838" w:rsidRDefault="00D96030" w:rsidP="00875925">
            <w:pPr>
              <w:rPr>
                <w:sz w:val="28"/>
                <w:szCs w:val="28"/>
                <w:lang w:val="uk-UA"/>
              </w:rPr>
            </w:pPr>
            <w:r w:rsidRPr="00870838">
              <w:rPr>
                <w:sz w:val="28"/>
                <w:szCs w:val="28"/>
                <w:lang w:val="uk-UA"/>
              </w:rPr>
              <w:t>Було присутніх      -</w:t>
            </w:r>
            <w:r w:rsidR="00DA4B68" w:rsidRPr="00870838">
              <w:rPr>
                <w:sz w:val="28"/>
                <w:szCs w:val="28"/>
                <w:lang w:val="uk-UA"/>
              </w:rPr>
              <w:t xml:space="preserve"> </w:t>
            </w:r>
            <w:r w:rsidR="000D509F">
              <w:rPr>
                <w:sz w:val="28"/>
                <w:szCs w:val="28"/>
                <w:lang w:val="uk-UA"/>
              </w:rPr>
              <w:t>3</w:t>
            </w:r>
            <w:r w:rsidR="00875925">
              <w:rPr>
                <w:sz w:val="28"/>
                <w:szCs w:val="28"/>
                <w:lang w:val="uk-UA"/>
              </w:rPr>
              <w:t>2</w:t>
            </w:r>
          </w:p>
        </w:tc>
      </w:tr>
      <w:tr w:rsidR="00D96030" w:rsidRPr="00870838" w:rsidTr="00D96030">
        <w:tc>
          <w:tcPr>
            <w:tcW w:w="250" w:type="dxa"/>
          </w:tcPr>
          <w:p w:rsidR="00D96030" w:rsidRPr="00870838" w:rsidRDefault="00D96030" w:rsidP="0009117A">
            <w:pPr>
              <w:jc w:val="center"/>
              <w:rPr>
                <w:sz w:val="20"/>
                <w:szCs w:val="20"/>
                <w:lang w:val="uk-UA"/>
              </w:rPr>
            </w:pPr>
          </w:p>
        </w:tc>
        <w:tc>
          <w:tcPr>
            <w:tcW w:w="9321" w:type="dxa"/>
          </w:tcPr>
          <w:p w:rsidR="00D96030" w:rsidRPr="00870838" w:rsidRDefault="00D96030" w:rsidP="0009117A">
            <w:pPr>
              <w:tabs>
                <w:tab w:val="left" w:pos="5250"/>
              </w:tabs>
              <w:rPr>
                <w:sz w:val="20"/>
                <w:szCs w:val="20"/>
                <w:lang w:val="uk-UA"/>
              </w:rPr>
            </w:pPr>
            <w:r w:rsidRPr="00870838">
              <w:rPr>
                <w:sz w:val="20"/>
                <w:szCs w:val="20"/>
                <w:lang w:val="uk-UA"/>
              </w:rPr>
              <w:tab/>
            </w:r>
          </w:p>
        </w:tc>
      </w:tr>
      <w:tr w:rsidR="00ED4AFE" w:rsidRPr="00870838" w:rsidTr="00F05A99">
        <w:tc>
          <w:tcPr>
            <w:tcW w:w="250" w:type="dxa"/>
          </w:tcPr>
          <w:p w:rsidR="00ED4AFE" w:rsidRPr="00870838" w:rsidRDefault="00ED4AFE" w:rsidP="0009117A">
            <w:pPr>
              <w:jc w:val="center"/>
              <w:rPr>
                <w:sz w:val="20"/>
                <w:szCs w:val="20"/>
                <w:lang w:val="uk-UA"/>
              </w:rPr>
            </w:pPr>
          </w:p>
        </w:tc>
        <w:tc>
          <w:tcPr>
            <w:tcW w:w="9321" w:type="dxa"/>
            <w:vAlign w:val="center"/>
          </w:tcPr>
          <w:p w:rsidR="00ED4AFE" w:rsidRPr="00870838" w:rsidRDefault="00ED4AFE" w:rsidP="00693BF0">
            <w:pPr>
              <w:rPr>
                <w:sz w:val="20"/>
                <w:szCs w:val="20"/>
                <w:lang w:val="uk-UA"/>
              </w:rPr>
            </w:pPr>
          </w:p>
        </w:tc>
      </w:tr>
    </w:tbl>
    <w:p w:rsidR="00A35326" w:rsidRPr="003175AA" w:rsidRDefault="00A35326" w:rsidP="00E912FE">
      <w:pPr>
        <w:jc w:val="both"/>
        <w:rPr>
          <w:sz w:val="28"/>
          <w:szCs w:val="28"/>
          <w:lang w:val="uk-UA"/>
        </w:rPr>
      </w:pPr>
      <w:r>
        <w:rPr>
          <w:sz w:val="28"/>
          <w:szCs w:val="28"/>
          <w:lang w:val="uk-UA"/>
        </w:rPr>
        <w:t xml:space="preserve">У роботі </w:t>
      </w:r>
      <w:r w:rsidR="003175AA">
        <w:rPr>
          <w:sz w:val="28"/>
          <w:szCs w:val="28"/>
          <w:lang w:val="uk-UA"/>
        </w:rPr>
        <w:t>2</w:t>
      </w:r>
      <w:r w:rsidR="008D7F59">
        <w:rPr>
          <w:sz w:val="28"/>
          <w:szCs w:val="28"/>
          <w:lang w:val="uk-UA"/>
        </w:rPr>
        <w:t>5</w:t>
      </w:r>
      <w:r>
        <w:rPr>
          <w:sz w:val="28"/>
          <w:szCs w:val="28"/>
          <w:lang w:val="uk-UA"/>
        </w:rPr>
        <w:t xml:space="preserve"> </w:t>
      </w:r>
      <w:r w:rsidR="009A00E3">
        <w:rPr>
          <w:sz w:val="28"/>
          <w:szCs w:val="28"/>
          <w:lang w:val="uk-UA"/>
        </w:rPr>
        <w:t>поза</w:t>
      </w:r>
      <w:r>
        <w:rPr>
          <w:sz w:val="28"/>
          <w:szCs w:val="28"/>
          <w:lang w:val="uk-UA"/>
        </w:rPr>
        <w:t xml:space="preserve">чергової сесії Броварської районної ради </w:t>
      </w:r>
      <w:r>
        <w:rPr>
          <w:sz w:val="28"/>
          <w:szCs w:val="28"/>
          <w:lang w:val="en-US"/>
        </w:rPr>
        <w:t>V</w:t>
      </w:r>
      <w:r>
        <w:rPr>
          <w:sz w:val="28"/>
          <w:szCs w:val="28"/>
          <w:lang w:val="uk-UA"/>
        </w:rPr>
        <w:t>ІІІ скликання взя</w:t>
      </w:r>
      <w:r w:rsidR="00576730">
        <w:rPr>
          <w:sz w:val="28"/>
          <w:szCs w:val="28"/>
          <w:lang w:val="uk-UA"/>
        </w:rPr>
        <w:t>ли</w:t>
      </w:r>
      <w:r>
        <w:rPr>
          <w:sz w:val="28"/>
          <w:szCs w:val="28"/>
          <w:lang w:val="uk-UA"/>
        </w:rPr>
        <w:t xml:space="preserve"> участь:</w:t>
      </w:r>
      <w:r w:rsidRPr="00C45B4C">
        <w:rPr>
          <w:color w:val="000000"/>
          <w:sz w:val="28"/>
          <w:szCs w:val="28"/>
          <w:lang w:val="uk-UA"/>
        </w:rPr>
        <w:t xml:space="preserve"> </w:t>
      </w:r>
    </w:p>
    <w:p w:rsidR="00CB4913" w:rsidRDefault="0035432C" w:rsidP="00CB4913">
      <w:pPr>
        <w:pStyle w:val="af3"/>
        <w:jc w:val="both"/>
        <w:rPr>
          <w:rFonts w:ascii="Times New Roman" w:hAnsi="Times New Roman"/>
          <w:sz w:val="28"/>
          <w:szCs w:val="28"/>
          <w:lang w:val="uk-UA"/>
        </w:rPr>
      </w:pPr>
      <w:r>
        <w:rPr>
          <w:rFonts w:ascii="Times New Roman" w:hAnsi="Times New Roman"/>
          <w:color w:val="000000"/>
          <w:sz w:val="28"/>
          <w:szCs w:val="28"/>
          <w:lang w:val="uk-UA"/>
        </w:rPr>
        <w:t>Майбоженко Володимир Володимирович</w:t>
      </w:r>
      <w:r w:rsidR="00CB4913" w:rsidRPr="00CB4913">
        <w:rPr>
          <w:rFonts w:ascii="Times New Roman" w:hAnsi="Times New Roman"/>
          <w:color w:val="000000"/>
          <w:sz w:val="28"/>
          <w:szCs w:val="28"/>
          <w:lang w:val="uk-UA"/>
        </w:rPr>
        <w:t>,</w:t>
      </w:r>
      <w:r w:rsidR="00CF1FF7">
        <w:rPr>
          <w:rFonts w:ascii="Times New Roman" w:hAnsi="Times New Roman"/>
          <w:color w:val="000000"/>
          <w:sz w:val="28"/>
          <w:szCs w:val="28"/>
          <w:lang w:val="uk-UA"/>
        </w:rPr>
        <w:t xml:space="preserve"> </w:t>
      </w:r>
      <w:r w:rsidR="00C25E27">
        <w:rPr>
          <w:rFonts w:ascii="Times New Roman" w:hAnsi="Times New Roman"/>
          <w:color w:val="000000"/>
          <w:sz w:val="28"/>
          <w:szCs w:val="28"/>
          <w:lang w:val="uk-UA"/>
        </w:rPr>
        <w:t>голов</w:t>
      </w:r>
      <w:r w:rsidR="008D7F59">
        <w:rPr>
          <w:rFonts w:ascii="Times New Roman" w:hAnsi="Times New Roman"/>
          <w:color w:val="000000"/>
          <w:sz w:val="28"/>
          <w:szCs w:val="28"/>
          <w:lang w:val="uk-UA"/>
        </w:rPr>
        <w:t>а</w:t>
      </w:r>
      <w:r w:rsidR="00CB4913" w:rsidRPr="00CB4913">
        <w:rPr>
          <w:rFonts w:ascii="Times New Roman" w:hAnsi="Times New Roman"/>
          <w:sz w:val="28"/>
          <w:szCs w:val="28"/>
          <w:lang w:val="uk-UA"/>
        </w:rPr>
        <w:t xml:space="preserve"> Броварської районної </w:t>
      </w:r>
      <w:r w:rsidR="00EE3AE6">
        <w:rPr>
          <w:rFonts w:ascii="Times New Roman" w:hAnsi="Times New Roman"/>
          <w:sz w:val="28"/>
          <w:szCs w:val="28"/>
          <w:lang w:val="uk-UA"/>
        </w:rPr>
        <w:t xml:space="preserve">державної </w:t>
      </w:r>
      <w:r w:rsidR="00CB4913" w:rsidRPr="00CB4913">
        <w:rPr>
          <w:rFonts w:ascii="Times New Roman" w:hAnsi="Times New Roman"/>
          <w:sz w:val="28"/>
          <w:szCs w:val="28"/>
          <w:lang w:val="uk-UA"/>
        </w:rPr>
        <w:t>адміністрації</w:t>
      </w:r>
      <w:r w:rsidR="00576730">
        <w:rPr>
          <w:rFonts w:ascii="Times New Roman" w:hAnsi="Times New Roman"/>
          <w:sz w:val="28"/>
          <w:szCs w:val="28"/>
          <w:lang w:val="uk-UA"/>
        </w:rPr>
        <w:t>;</w:t>
      </w:r>
    </w:p>
    <w:p w:rsidR="00576730" w:rsidRDefault="00576730" w:rsidP="00576730">
      <w:pPr>
        <w:pStyle w:val="af3"/>
        <w:jc w:val="both"/>
        <w:rPr>
          <w:rFonts w:ascii="Times New Roman" w:hAnsi="Times New Roman"/>
          <w:sz w:val="28"/>
          <w:szCs w:val="28"/>
          <w:lang w:val="uk-UA"/>
        </w:rPr>
      </w:pPr>
      <w:r>
        <w:rPr>
          <w:rFonts w:ascii="Times New Roman" w:hAnsi="Times New Roman"/>
          <w:sz w:val="28"/>
          <w:szCs w:val="28"/>
          <w:lang w:val="uk-UA"/>
        </w:rPr>
        <w:t>Сивак Олег Володимирович, перший заступник</w:t>
      </w:r>
      <w:r w:rsidRPr="00576730">
        <w:rPr>
          <w:rFonts w:ascii="Times New Roman" w:hAnsi="Times New Roman"/>
          <w:sz w:val="28"/>
          <w:szCs w:val="28"/>
          <w:lang w:val="uk-UA"/>
        </w:rPr>
        <w:t xml:space="preserve"> </w:t>
      </w:r>
      <w:r w:rsidR="00BC7D93">
        <w:rPr>
          <w:rFonts w:ascii="Times New Roman" w:hAnsi="Times New Roman"/>
          <w:sz w:val="28"/>
          <w:szCs w:val="28"/>
          <w:lang w:val="uk-UA"/>
        </w:rPr>
        <w:t xml:space="preserve">голови </w:t>
      </w:r>
      <w:r w:rsidRPr="00CB4913">
        <w:rPr>
          <w:rFonts w:ascii="Times New Roman" w:hAnsi="Times New Roman"/>
          <w:sz w:val="28"/>
          <w:szCs w:val="28"/>
          <w:lang w:val="uk-UA"/>
        </w:rPr>
        <w:t xml:space="preserve">Броварської районної </w:t>
      </w:r>
      <w:r>
        <w:rPr>
          <w:rFonts w:ascii="Times New Roman" w:hAnsi="Times New Roman"/>
          <w:sz w:val="28"/>
          <w:szCs w:val="28"/>
          <w:lang w:val="uk-UA"/>
        </w:rPr>
        <w:t xml:space="preserve">державної </w:t>
      </w:r>
      <w:r w:rsidRPr="00CB4913">
        <w:rPr>
          <w:rFonts w:ascii="Times New Roman" w:hAnsi="Times New Roman"/>
          <w:sz w:val="28"/>
          <w:szCs w:val="28"/>
          <w:lang w:val="uk-UA"/>
        </w:rPr>
        <w:t>адміністрації</w:t>
      </w:r>
      <w:r>
        <w:rPr>
          <w:rFonts w:ascii="Times New Roman" w:hAnsi="Times New Roman"/>
          <w:sz w:val="28"/>
          <w:szCs w:val="28"/>
          <w:lang w:val="uk-UA"/>
        </w:rPr>
        <w:t>;</w:t>
      </w:r>
    </w:p>
    <w:p w:rsidR="00576730" w:rsidRDefault="00576730" w:rsidP="00576730">
      <w:pPr>
        <w:pStyle w:val="af3"/>
        <w:jc w:val="both"/>
        <w:rPr>
          <w:rFonts w:ascii="Times New Roman" w:hAnsi="Times New Roman"/>
          <w:sz w:val="28"/>
          <w:szCs w:val="28"/>
          <w:lang w:val="uk-UA"/>
        </w:rPr>
      </w:pPr>
      <w:r>
        <w:rPr>
          <w:rFonts w:ascii="Times New Roman" w:hAnsi="Times New Roman"/>
          <w:color w:val="000000"/>
          <w:sz w:val="28"/>
          <w:szCs w:val="28"/>
          <w:lang w:val="uk-UA"/>
        </w:rPr>
        <w:t>Дорошенко Олексій Олександрович,</w:t>
      </w:r>
      <w:r w:rsidRPr="00576730">
        <w:rPr>
          <w:rFonts w:ascii="Times New Roman" w:hAnsi="Times New Roman"/>
          <w:sz w:val="28"/>
          <w:szCs w:val="28"/>
          <w:lang w:val="uk-UA"/>
        </w:rPr>
        <w:t xml:space="preserve"> </w:t>
      </w:r>
      <w:r>
        <w:rPr>
          <w:rFonts w:ascii="Times New Roman" w:hAnsi="Times New Roman"/>
          <w:sz w:val="28"/>
          <w:szCs w:val="28"/>
          <w:lang w:val="uk-UA"/>
        </w:rPr>
        <w:t>заступник</w:t>
      </w:r>
      <w:r w:rsidRPr="00576730">
        <w:rPr>
          <w:rFonts w:ascii="Times New Roman" w:hAnsi="Times New Roman"/>
          <w:sz w:val="28"/>
          <w:szCs w:val="28"/>
          <w:lang w:val="uk-UA"/>
        </w:rPr>
        <w:t xml:space="preserve"> </w:t>
      </w:r>
      <w:r w:rsidR="00BC7D93">
        <w:rPr>
          <w:rFonts w:ascii="Times New Roman" w:hAnsi="Times New Roman"/>
          <w:sz w:val="28"/>
          <w:szCs w:val="28"/>
          <w:lang w:val="uk-UA"/>
        </w:rPr>
        <w:t xml:space="preserve">голови </w:t>
      </w:r>
      <w:r w:rsidRPr="00CB4913">
        <w:rPr>
          <w:rFonts w:ascii="Times New Roman" w:hAnsi="Times New Roman"/>
          <w:sz w:val="28"/>
          <w:szCs w:val="28"/>
          <w:lang w:val="uk-UA"/>
        </w:rPr>
        <w:t xml:space="preserve">Броварської районної </w:t>
      </w:r>
      <w:r>
        <w:rPr>
          <w:rFonts w:ascii="Times New Roman" w:hAnsi="Times New Roman"/>
          <w:sz w:val="28"/>
          <w:szCs w:val="28"/>
          <w:lang w:val="uk-UA"/>
        </w:rPr>
        <w:t xml:space="preserve">державної </w:t>
      </w:r>
      <w:r w:rsidRPr="00CB4913">
        <w:rPr>
          <w:rFonts w:ascii="Times New Roman" w:hAnsi="Times New Roman"/>
          <w:sz w:val="28"/>
          <w:szCs w:val="28"/>
          <w:lang w:val="uk-UA"/>
        </w:rPr>
        <w:t>адміністрації</w:t>
      </w:r>
      <w:r>
        <w:rPr>
          <w:rFonts w:ascii="Times New Roman" w:hAnsi="Times New Roman"/>
          <w:sz w:val="28"/>
          <w:szCs w:val="28"/>
          <w:lang w:val="uk-UA"/>
        </w:rPr>
        <w:t>.</w:t>
      </w:r>
    </w:p>
    <w:p w:rsidR="00576730" w:rsidRPr="00CB4913" w:rsidRDefault="00576730" w:rsidP="00CB4913">
      <w:pPr>
        <w:pStyle w:val="af3"/>
        <w:jc w:val="both"/>
        <w:rPr>
          <w:rFonts w:ascii="Times New Roman" w:hAnsi="Times New Roman"/>
          <w:color w:val="000000"/>
          <w:sz w:val="28"/>
          <w:szCs w:val="28"/>
          <w:lang w:val="uk-UA"/>
        </w:rPr>
      </w:pPr>
    </w:p>
    <w:p w:rsidR="006E0D9C" w:rsidRPr="0030115D" w:rsidRDefault="006E0D9C" w:rsidP="00A35326">
      <w:pPr>
        <w:jc w:val="center"/>
        <w:rPr>
          <w:b/>
          <w:sz w:val="28"/>
          <w:lang w:val="uk-UA"/>
        </w:rPr>
      </w:pPr>
    </w:p>
    <w:p w:rsidR="00A35326" w:rsidRDefault="00A35326" w:rsidP="00A35326">
      <w:pPr>
        <w:jc w:val="center"/>
        <w:rPr>
          <w:b/>
          <w:sz w:val="28"/>
          <w:lang w:val="uk-UA"/>
        </w:rPr>
      </w:pPr>
      <w:r w:rsidRPr="00423B31">
        <w:rPr>
          <w:b/>
          <w:sz w:val="28"/>
          <w:lang w:val="uk-UA"/>
        </w:rPr>
        <w:t>В</w:t>
      </w:r>
      <w:r>
        <w:rPr>
          <w:b/>
          <w:sz w:val="28"/>
          <w:lang w:val="uk-UA"/>
        </w:rPr>
        <w:t>еде</w:t>
      </w:r>
      <w:r w:rsidRPr="00423B31">
        <w:rPr>
          <w:b/>
          <w:sz w:val="28"/>
          <w:lang w:val="uk-UA"/>
        </w:rPr>
        <w:t xml:space="preserve"> сесію:</w:t>
      </w:r>
    </w:p>
    <w:p w:rsidR="00A35326" w:rsidRDefault="00A74AD8" w:rsidP="00A35326">
      <w:pPr>
        <w:jc w:val="both"/>
        <w:rPr>
          <w:sz w:val="28"/>
          <w:lang w:val="uk-UA"/>
        </w:rPr>
      </w:pPr>
      <w:r>
        <w:rPr>
          <w:sz w:val="28"/>
          <w:lang w:val="uk-UA"/>
        </w:rPr>
        <w:t>Гришко</w:t>
      </w:r>
      <w:r w:rsidR="000062FB">
        <w:rPr>
          <w:sz w:val="28"/>
          <w:lang w:val="uk-UA"/>
        </w:rPr>
        <w:t xml:space="preserve"> </w:t>
      </w:r>
      <w:r w:rsidR="008A1612">
        <w:rPr>
          <w:sz w:val="28"/>
          <w:lang w:val="uk-UA"/>
        </w:rPr>
        <w:t xml:space="preserve">Сергій Миколайович </w:t>
      </w:r>
      <w:r w:rsidR="00A35326">
        <w:rPr>
          <w:sz w:val="28"/>
          <w:lang w:val="uk-UA"/>
        </w:rPr>
        <w:t xml:space="preserve">- голова Броварської районної ради </w:t>
      </w:r>
      <w:r w:rsidR="00A35326" w:rsidRPr="009D2229">
        <w:rPr>
          <w:sz w:val="28"/>
          <w:lang w:val="uk-UA"/>
        </w:rPr>
        <w:t>VІІ</w:t>
      </w:r>
      <w:r w:rsidR="00A35326">
        <w:rPr>
          <w:sz w:val="28"/>
          <w:lang w:val="uk-UA"/>
        </w:rPr>
        <w:t>І</w:t>
      </w:r>
      <w:r w:rsidR="00A35326" w:rsidRPr="009D2229">
        <w:rPr>
          <w:sz w:val="28"/>
          <w:lang w:val="uk-UA"/>
        </w:rPr>
        <w:t xml:space="preserve"> </w:t>
      </w:r>
      <w:r w:rsidR="00A35326">
        <w:rPr>
          <w:sz w:val="28"/>
          <w:lang w:val="uk-UA"/>
        </w:rPr>
        <w:t>скликання.</w:t>
      </w:r>
    </w:p>
    <w:p w:rsidR="00D43A75" w:rsidRPr="00870838" w:rsidRDefault="00D43A75" w:rsidP="00D43A75">
      <w:pPr>
        <w:jc w:val="center"/>
        <w:rPr>
          <w:b/>
          <w:sz w:val="28"/>
          <w:szCs w:val="28"/>
          <w:lang w:val="uk-UA"/>
        </w:rPr>
      </w:pPr>
      <w:r w:rsidRPr="00870838">
        <w:rPr>
          <w:b/>
          <w:sz w:val="28"/>
          <w:szCs w:val="28"/>
          <w:lang w:val="uk-UA"/>
        </w:rPr>
        <w:t>Затвердження порядку денного:</w:t>
      </w:r>
    </w:p>
    <w:p w:rsidR="006A22D1" w:rsidRPr="00870838" w:rsidRDefault="006A22D1" w:rsidP="005F7E78">
      <w:pPr>
        <w:jc w:val="both"/>
        <w:rPr>
          <w:sz w:val="16"/>
          <w:szCs w:val="16"/>
          <w:lang w:val="uk-UA"/>
        </w:rPr>
      </w:pPr>
    </w:p>
    <w:tbl>
      <w:tblPr>
        <w:tblpPr w:leftFromText="180" w:rightFromText="180" w:vertAnchor="text" w:tblpY="1"/>
        <w:tblOverlap w:val="never"/>
        <w:tblW w:w="9781" w:type="dxa"/>
        <w:tblInd w:w="-34" w:type="dxa"/>
        <w:tblLayout w:type="fixed"/>
        <w:tblLook w:val="0000"/>
      </w:tblPr>
      <w:tblGrid>
        <w:gridCol w:w="568"/>
        <w:gridCol w:w="2268"/>
        <w:gridCol w:w="6945"/>
      </w:tblGrid>
      <w:tr w:rsidR="005F7E78" w:rsidRPr="00870838" w:rsidTr="00F674C1">
        <w:trPr>
          <w:trHeight w:val="354"/>
        </w:trPr>
        <w:tc>
          <w:tcPr>
            <w:tcW w:w="568" w:type="dxa"/>
          </w:tcPr>
          <w:p w:rsidR="005F7E78" w:rsidRPr="00870838" w:rsidRDefault="005F7E78" w:rsidP="004E5A52">
            <w:pPr>
              <w:rPr>
                <w:sz w:val="28"/>
                <w:szCs w:val="28"/>
                <w:lang w:val="uk-UA"/>
              </w:rPr>
            </w:pPr>
          </w:p>
          <w:p w:rsidR="006A22D1" w:rsidRPr="00870838" w:rsidRDefault="006A22D1" w:rsidP="004E5A52">
            <w:pPr>
              <w:rPr>
                <w:sz w:val="28"/>
                <w:szCs w:val="28"/>
                <w:lang w:val="uk-UA"/>
              </w:rPr>
            </w:pPr>
          </w:p>
        </w:tc>
        <w:tc>
          <w:tcPr>
            <w:tcW w:w="2268" w:type="dxa"/>
          </w:tcPr>
          <w:p w:rsidR="005F7E78" w:rsidRPr="00870838" w:rsidRDefault="005F7E78" w:rsidP="004E5A52">
            <w:pPr>
              <w:ind w:left="-140" w:right="-108" w:firstLine="140"/>
              <w:rPr>
                <w:b/>
                <w:bCs/>
                <w:sz w:val="28"/>
                <w:szCs w:val="28"/>
                <w:lang w:val="uk-UA"/>
              </w:rPr>
            </w:pPr>
            <w:r w:rsidRPr="00870838">
              <w:rPr>
                <w:b/>
                <w:bCs/>
                <w:sz w:val="28"/>
                <w:szCs w:val="28"/>
                <w:lang w:val="uk-UA"/>
              </w:rPr>
              <w:t>Виступи</w:t>
            </w:r>
            <w:r w:rsidR="0047322B" w:rsidRPr="00870838">
              <w:rPr>
                <w:b/>
                <w:bCs/>
                <w:sz w:val="28"/>
                <w:szCs w:val="28"/>
                <w:lang w:val="uk-UA"/>
              </w:rPr>
              <w:t>в</w:t>
            </w:r>
            <w:r w:rsidRPr="00870838">
              <w:rPr>
                <w:b/>
                <w:bCs/>
                <w:sz w:val="28"/>
                <w:szCs w:val="28"/>
                <w:lang w:val="uk-UA"/>
              </w:rPr>
              <w:t>:</w:t>
            </w:r>
          </w:p>
          <w:p w:rsidR="005F7E78" w:rsidRPr="00870838" w:rsidRDefault="005F7E78" w:rsidP="004E5A52">
            <w:pPr>
              <w:ind w:left="-140" w:right="-108" w:firstLine="140"/>
              <w:rPr>
                <w:b/>
                <w:bCs/>
                <w:sz w:val="28"/>
                <w:szCs w:val="28"/>
                <w:lang w:val="uk-UA"/>
              </w:rPr>
            </w:pPr>
          </w:p>
          <w:p w:rsidR="005F7E78" w:rsidRPr="00870838" w:rsidRDefault="005F7E78" w:rsidP="004E5A52">
            <w:pPr>
              <w:ind w:left="-140" w:right="-108" w:firstLine="140"/>
              <w:rPr>
                <w:b/>
                <w:bCs/>
                <w:sz w:val="28"/>
                <w:szCs w:val="28"/>
                <w:lang w:val="uk-UA"/>
              </w:rPr>
            </w:pPr>
          </w:p>
        </w:tc>
        <w:tc>
          <w:tcPr>
            <w:tcW w:w="6945" w:type="dxa"/>
          </w:tcPr>
          <w:p w:rsidR="00144ED2" w:rsidRPr="00870838" w:rsidRDefault="00A74AD8" w:rsidP="004E5A52">
            <w:pPr>
              <w:jc w:val="both"/>
              <w:rPr>
                <w:sz w:val="28"/>
                <w:szCs w:val="28"/>
                <w:lang w:val="uk-UA"/>
              </w:rPr>
            </w:pPr>
            <w:r w:rsidRPr="008A1612">
              <w:rPr>
                <w:bCs/>
                <w:sz w:val="28"/>
                <w:szCs w:val="28"/>
                <w:lang w:val="uk-UA"/>
              </w:rPr>
              <w:t>Гришко</w:t>
            </w:r>
            <w:r>
              <w:rPr>
                <w:sz w:val="28"/>
                <w:lang w:val="uk-UA"/>
              </w:rPr>
              <w:t xml:space="preserve"> </w:t>
            </w:r>
            <w:r w:rsidR="008A1612">
              <w:rPr>
                <w:sz w:val="28"/>
                <w:lang w:val="uk-UA"/>
              </w:rPr>
              <w:t>Сергій Миколайович</w:t>
            </w:r>
            <w:r w:rsidR="00E02698" w:rsidRPr="00870838">
              <w:rPr>
                <w:bCs/>
                <w:sz w:val="28"/>
                <w:szCs w:val="28"/>
                <w:lang w:val="uk-UA"/>
              </w:rPr>
              <w:t>,</w:t>
            </w:r>
            <w:r w:rsidR="00081051" w:rsidRPr="00870838">
              <w:rPr>
                <w:bCs/>
                <w:sz w:val="28"/>
                <w:szCs w:val="28"/>
                <w:lang w:val="uk-UA"/>
              </w:rPr>
              <w:t xml:space="preserve"> голова Броварської районної ради</w:t>
            </w:r>
            <w:r w:rsidR="00E02698" w:rsidRPr="00870838">
              <w:rPr>
                <w:bCs/>
                <w:sz w:val="28"/>
                <w:szCs w:val="28"/>
                <w:lang w:val="uk-UA"/>
              </w:rPr>
              <w:t>,</w:t>
            </w:r>
            <w:r w:rsidR="00081051" w:rsidRPr="00870838">
              <w:rPr>
                <w:bCs/>
                <w:sz w:val="28"/>
                <w:szCs w:val="28"/>
                <w:lang w:val="uk-UA"/>
              </w:rPr>
              <w:t xml:space="preserve"> </w:t>
            </w:r>
            <w:r w:rsidR="00081051" w:rsidRPr="00870838">
              <w:rPr>
                <w:sz w:val="28"/>
                <w:szCs w:val="28"/>
                <w:lang w:val="uk-UA"/>
              </w:rPr>
              <w:t>повідомив, що у залі зареєструва</w:t>
            </w:r>
            <w:r w:rsidR="00CD3BE5">
              <w:rPr>
                <w:sz w:val="28"/>
                <w:szCs w:val="28"/>
                <w:lang w:val="uk-UA"/>
              </w:rPr>
              <w:t>лись</w:t>
            </w:r>
            <w:r w:rsidR="00081051" w:rsidRPr="00870838">
              <w:rPr>
                <w:sz w:val="28"/>
                <w:szCs w:val="28"/>
                <w:lang w:val="uk-UA"/>
              </w:rPr>
              <w:t xml:space="preserve"> </w:t>
            </w:r>
            <w:r w:rsidR="009073FB">
              <w:rPr>
                <w:sz w:val="28"/>
                <w:szCs w:val="28"/>
                <w:lang w:val="uk-UA"/>
              </w:rPr>
              <w:t>2</w:t>
            </w:r>
            <w:r w:rsidR="00576730">
              <w:rPr>
                <w:sz w:val="28"/>
                <w:szCs w:val="28"/>
                <w:lang w:val="uk-UA"/>
              </w:rPr>
              <w:t>8</w:t>
            </w:r>
            <w:r w:rsidR="00081051" w:rsidRPr="00870838">
              <w:rPr>
                <w:sz w:val="28"/>
                <w:szCs w:val="28"/>
                <w:lang w:val="uk-UA"/>
              </w:rPr>
              <w:t xml:space="preserve"> депутат</w:t>
            </w:r>
            <w:r w:rsidR="00EA1638">
              <w:rPr>
                <w:sz w:val="28"/>
                <w:szCs w:val="28"/>
                <w:lang w:val="uk-UA"/>
              </w:rPr>
              <w:t>ів</w:t>
            </w:r>
            <w:r w:rsidR="00262BBC" w:rsidRPr="00870838">
              <w:rPr>
                <w:sz w:val="28"/>
                <w:szCs w:val="28"/>
                <w:lang w:val="uk-UA"/>
              </w:rPr>
              <w:t xml:space="preserve"> </w:t>
            </w:r>
            <w:r w:rsidR="00081051" w:rsidRPr="00870838">
              <w:rPr>
                <w:sz w:val="28"/>
                <w:szCs w:val="28"/>
                <w:lang w:val="uk-UA"/>
              </w:rPr>
              <w:t>та з</w:t>
            </w:r>
            <w:r w:rsidR="00262BBC" w:rsidRPr="00870838">
              <w:rPr>
                <w:sz w:val="28"/>
                <w:szCs w:val="28"/>
                <w:lang w:val="uk-UA"/>
              </w:rPr>
              <w:t>апропонував розпочати засідання</w:t>
            </w:r>
            <w:r w:rsidR="00037A24">
              <w:rPr>
                <w:sz w:val="28"/>
                <w:szCs w:val="28"/>
                <w:lang w:val="uk-UA"/>
              </w:rPr>
              <w:t xml:space="preserve"> </w:t>
            </w:r>
            <w:r w:rsidR="00D00D24">
              <w:rPr>
                <w:sz w:val="28"/>
                <w:szCs w:val="28"/>
                <w:lang w:val="uk-UA"/>
              </w:rPr>
              <w:t>2</w:t>
            </w:r>
            <w:r w:rsidR="008D7F59">
              <w:rPr>
                <w:sz w:val="28"/>
                <w:szCs w:val="28"/>
                <w:lang w:val="uk-UA"/>
              </w:rPr>
              <w:t>5</w:t>
            </w:r>
            <w:r w:rsidR="00FC54D8" w:rsidRPr="00870838">
              <w:rPr>
                <w:sz w:val="28"/>
                <w:szCs w:val="28"/>
                <w:lang w:val="uk-UA"/>
              </w:rPr>
              <w:t xml:space="preserve"> </w:t>
            </w:r>
            <w:r w:rsidR="009A00E3">
              <w:rPr>
                <w:sz w:val="28"/>
                <w:szCs w:val="28"/>
                <w:lang w:val="uk-UA"/>
              </w:rPr>
              <w:t>поза</w:t>
            </w:r>
            <w:r w:rsidR="00FC54D8" w:rsidRPr="00870838">
              <w:rPr>
                <w:sz w:val="28"/>
                <w:szCs w:val="28"/>
                <w:lang w:val="uk-UA"/>
              </w:rPr>
              <w:t>чергової</w:t>
            </w:r>
            <w:r w:rsidR="006734DC" w:rsidRPr="00870838">
              <w:rPr>
                <w:sz w:val="28"/>
                <w:szCs w:val="28"/>
                <w:lang w:val="uk-UA"/>
              </w:rPr>
              <w:t xml:space="preserve"> </w:t>
            </w:r>
            <w:r w:rsidR="00081051" w:rsidRPr="00870838">
              <w:rPr>
                <w:sz w:val="28"/>
                <w:szCs w:val="28"/>
                <w:lang w:val="uk-UA"/>
              </w:rPr>
              <w:t xml:space="preserve">сесії. </w:t>
            </w:r>
          </w:p>
          <w:p w:rsidR="006118C9" w:rsidRPr="00870838" w:rsidRDefault="00D70A75" w:rsidP="004E5A52">
            <w:pPr>
              <w:jc w:val="both"/>
              <w:rPr>
                <w:sz w:val="28"/>
                <w:szCs w:val="28"/>
                <w:lang w:val="uk-UA"/>
              </w:rPr>
            </w:pPr>
            <w:r w:rsidRPr="00870838">
              <w:rPr>
                <w:sz w:val="28"/>
                <w:szCs w:val="28"/>
                <w:lang w:val="uk-UA"/>
              </w:rPr>
              <w:t xml:space="preserve">Головуючий </w:t>
            </w:r>
            <w:r w:rsidR="00A22F58" w:rsidRPr="00870838">
              <w:rPr>
                <w:sz w:val="28"/>
                <w:szCs w:val="28"/>
                <w:lang w:val="uk-UA"/>
              </w:rPr>
              <w:t>поставив дану пропозицію на голосування.</w:t>
            </w:r>
          </w:p>
        </w:tc>
      </w:tr>
      <w:tr w:rsidR="00A6470E" w:rsidRPr="00870838" w:rsidTr="00F674C1">
        <w:trPr>
          <w:trHeight w:val="213"/>
        </w:trPr>
        <w:tc>
          <w:tcPr>
            <w:tcW w:w="568" w:type="dxa"/>
          </w:tcPr>
          <w:p w:rsidR="00A6470E" w:rsidRPr="00870838" w:rsidRDefault="00A6470E" w:rsidP="004E5A52">
            <w:pPr>
              <w:rPr>
                <w:sz w:val="20"/>
                <w:szCs w:val="20"/>
                <w:lang w:val="uk-UA"/>
              </w:rPr>
            </w:pPr>
          </w:p>
        </w:tc>
        <w:tc>
          <w:tcPr>
            <w:tcW w:w="2268" w:type="dxa"/>
          </w:tcPr>
          <w:p w:rsidR="00A6470E" w:rsidRPr="00870838" w:rsidRDefault="00A6470E" w:rsidP="004E5A52">
            <w:pPr>
              <w:ind w:left="-140" w:right="-108" w:firstLine="140"/>
              <w:rPr>
                <w:b/>
                <w:bCs/>
                <w:sz w:val="20"/>
                <w:szCs w:val="20"/>
                <w:lang w:val="uk-UA"/>
              </w:rPr>
            </w:pPr>
          </w:p>
        </w:tc>
        <w:tc>
          <w:tcPr>
            <w:tcW w:w="6945" w:type="dxa"/>
          </w:tcPr>
          <w:p w:rsidR="00A6470E" w:rsidRPr="00870838" w:rsidRDefault="00A6470E" w:rsidP="004E5A52">
            <w:pPr>
              <w:jc w:val="both"/>
              <w:rPr>
                <w:bCs/>
                <w:sz w:val="20"/>
                <w:szCs w:val="20"/>
                <w:lang w:val="uk-UA"/>
              </w:rPr>
            </w:pPr>
          </w:p>
        </w:tc>
      </w:tr>
      <w:tr w:rsidR="00EA4AB1" w:rsidRPr="00870838" w:rsidTr="00F674C1">
        <w:trPr>
          <w:trHeight w:val="118"/>
        </w:trPr>
        <w:tc>
          <w:tcPr>
            <w:tcW w:w="568" w:type="dxa"/>
          </w:tcPr>
          <w:p w:rsidR="00EA4AB1" w:rsidRPr="00870838" w:rsidRDefault="00EA4AB1" w:rsidP="004E5A52">
            <w:pPr>
              <w:rPr>
                <w:b/>
                <w:bCs/>
                <w:sz w:val="20"/>
                <w:szCs w:val="20"/>
                <w:lang w:val="uk-UA"/>
              </w:rPr>
            </w:pPr>
          </w:p>
        </w:tc>
        <w:tc>
          <w:tcPr>
            <w:tcW w:w="2268" w:type="dxa"/>
          </w:tcPr>
          <w:p w:rsidR="00EA4AB1" w:rsidRPr="00870838" w:rsidRDefault="00EA4AB1" w:rsidP="004E5A52">
            <w:pPr>
              <w:ind w:left="-140" w:right="-108" w:firstLine="140"/>
              <w:rPr>
                <w:b/>
                <w:bCs/>
                <w:sz w:val="20"/>
                <w:szCs w:val="20"/>
                <w:lang w:val="uk-UA"/>
              </w:rPr>
            </w:pPr>
          </w:p>
        </w:tc>
        <w:tc>
          <w:tcPr>
            <w:tcW w:w="6945" w:type="dxa"/>
          </w:tcPr>
          <w:p w:rsidR="00EA4AB1" w:rsidRPr="00870838" w:rsidRDefault="004E3B1D" w:rsidP="004E5A52">
            <w:pPr>
              <w:jc w:val="both"/>
              <w:rPr>
                <w:bCs/>
                <w:lang w:val="uk-UA"/>
              </w:rPr>
            </w:pPr>
            <w:r w:rsidRPr="00870838">
              <w:rPr>
                <w:bCs/>
                <w:lang w:val="uk-UA"/>
              </w:rPr>
              <w:t>Проведення процедури поіменного голосування.</w:t>
            </w:r>
          </w:p>
        </w:tc>
      </w:tr>
      <w:tr w:rsidR="00EA4AB1" w:rsidRPr="00870838" w:rsidTr="00F674C1">
        <w:trPr>
          <w:trHeight w:val="118"/>
        </w:trPr>
        <w:tc>
          <w:tcPr>
            <w:tcW w:w="568" w:type="dxa"/>
          </w:tcPr>
          <w:p w:rsidR="00EA4AB1" w:rsidRPr="00870838" w:rsidRDefault="00EA4AB1" w:rsidP="004E5A52">
            <w:pPr>
              <w:rPr>
                <w:b/>
                <w:bCs/>
                <w:sz w:val="20"/>
                <w:szCs w:val="20"/>
                <w:lang w:val="uk-UA"/>
              </w:rPr>
            </w:pPr>
          </w:p>
        </w:tc>
        <w:tc>
          <w:tcPr>
            <w:tcW w:w="2268" w:type="dxa"/>
          </w:tcPr>
          <w:p w:rsidR="00EA4AB1" w:rsidRPr="00870838" w:rsidRDefault="00EA4AB1" w:rsidP="004E5A52">
            <w:pPr>
              <w:ind w:left="-140" w:right="-108" w:firstLine="140"/>
              <w:rPr>
                <w:b/>
                <w:bCs/>
                <w:sz w:val="28"/>
                <w:szCs w:val="28"/>
                <w:lang w:val="uk-UA"/>
              </w:rPr>
            </w:pPr>
            <w:r w:rsidRPr="00870838">
              <w:rPr>
                <w:b/>
                <w:sz w:val="28"/>
                <w:szCs w:val="28"/>
                <w:lang w:val="uk-UA"/>
              </w:rPr>
              <w:t>Голосували:</w:t>
            </w:r>
          </w:p>
        </w:tc>
        <w:tc>
          <w:tcPr>
            <w:tcW w:w="6945" w:type="dxa"/>
          </w:tcPr>
          <w:p w:rsidR="00EA4AB1" w:rsidRPr="00870838" w:rsidRDefault="00EA4AB1" w:rsidP="004E5A52">
            <w:pPr>
              <w:rPr>
                <w:sz w:val="28"/>
                <w:szCs w:val="28"/>
                <w:lang w:val="uk-UA"/>
              </w:rPr>
            </w:pPr>
            <w:r w:rsidRPr="00870838">
              <w:rPr>
                <w:sz w:val="28"/>
                <w:szCs w:val="28"/>
                <w:lang w:val="uk-UA"/>
              </w:rPr>
              <w:t>«За» -</w:t>
            </w:r>
            <w:r w:rsidR="009073FB">
              <w:rPr>
                <w:sz w:val="28"/>
                <w:szCs w:val="28"/>
                <w:lang w:val="uk-UA"/>
              </w:rPr>
              <w:t>2</w:t>
            </w:r>
            <w:r w:rsidR="00576730">
              <w:rPr>
                <w:sz w:val="28"/>
                <w:szCs w:val="28"/>
                <w:lang w:val="uk-UA"/>
              </w:rPr>
              <w:t>8</w:t>
            </w:r>
            <w:r w:rsidRPr="00870838">
              <w:rPr>
                <w:sz w:val="28"/>
                <w:szCs w:val="28"/>
                <w:lang w:val="uk-UA"/>
              </w:rPr>
              <w:t xml:space="preserve">; «проти» - </w:t>
            </w:r>
            <w:r w:rsidR="002B261B" w:rsidRPr="00870838">
              <w:rPr>
                <w:sz w:val="28"/>
                <w:szCs w:val="28"/>
                <w:lang w:val="uk-UA"/>
              </w:rPr>
              <w:t>0</w:t>
            </w:r>
            <w:r w:rsidRPr="00870838">
              <w:rPr>
                <w:sz w:val="28"/>
                <w:szCs w:val="28"/>
                <w:lang w:val="uk-UA"/>
              </w:rPr>
              <w:t xml:space="preserve"> ; «утримались» - 0; </w:t>
            </w:r>
          </w:p>
          <w:p w:rsidR="00EA4AB1" w:rsidRPr="00870838" w:rsidRDefault="00EA4AB1" w:rsidP="00F65CA1">
            <w:pPr>
              <w:rPr>
                <w:b/>
                <w:sz w:val="28"/>
                <w:szCs w:val="28"/>
                <w:lang w:val="uk-UA"/>
              </w:rPr>
            </w:pPr>
            <w:r w:rsidRPr="00870838">
              <w:rPr>
                <w:sz w:val="28"/>
                <w:szCs w:val="28"/>
                <w:lang w:val="uk-UA"/>
              </w:rPr>
              <w:t>«не голосували» -</w:t>
            </w:r>
            <w:r w:rsidR="00417FA0">
              <w:rPr>
                <w:sz w:val="28"/>
                <w:szCs w:val="28"/>
                <w:lang w:val="uk-UA"/>
              </w:rPr>
              <w:t xml:space="preserve"> </w:t>
            </w:r>
            <w:r w:rsidR="0035432C">
              <w:rPr>
                <w:sz w:val="28"/>
                <w:szCs w:val="28"/>
                <w:lang w:val="uk-UA"/>
              </w:rPr>
              <w:t>0</w:t>
            </w:r>
            <w:r w:rsidRPr="00870838">
              <w:rPr>
                <w:sz w:val="28"/>
                <w:szCs w:val="28"/>
                <w:lang w:val="uk-UA"/>
              </w:rPr>
              <w:t>.</w:t>
            </w:r>
          </w:p>
        </w:tc>
      </w:tr>
      <w:tr w:rsidR="00EA4AB1" w:rsidRPr="00870838" w:rsidTr="00F674C1">
        <w:trPr>
          <w:trHeight w:val="118"/>
        </w:trPr>
        <w:tc>
          <w:tcPr>
            <w:tcW w:w="568" w:type="dxa"/>
          </w:tcPr>
          <w:p w:rsidR="00EA4AB1" w:rsidRPr="00870838" w:rsidRDefault="00EA4AB1" w:rsidP="004E5A52">
            <w:pPr>
              <w:rPr>
                <w:b/>
                <w:bCs/>
                <w:sz w:val="20"/>
                <w:szCs w:val="20"/>
                <w:lang w:val="uk-UA"/>
              </w:rPr>
            </w:pPr>
          </w:p>
        </w:tc>
        <w:tc>
          <w:tcPr>
            <w:tcW w:w="2268" w:type="dxa"/>
          </w:tcPr>
          <w:p w:rsidR="00EA4AB1" w:rsidRPr="00870838" w:rsidRDefault="00EA4AB1" w:rsidP="004E5A52">
            <w:pPr>
              <w:ind w:left="-140" w:right="-108" w:firstLine="140"/>
              <w:rPr>
                <w:b/>
                <w:sz w:val="28"/>
                <w:szCs w:val="28"/>
                <w:lang w:val="uk-UA"/>
              </w:rPr>
            </w:pPr>
          </w:p>
        </w:tc>
        <w:tc>
          <w:tcPr>
            <w:tcW w:w="6945" w:type="dxa"/>
          </w:tcPr>
          <w:p w:rsidR="00EA4AB1" w:rsidRPr="00870838" w:rsidRDefault="00EA4AB1" w:rsidP="004E5A52">
            <w:pPr>
              <w:rPr>
                <w:lang w:val="uk-UA"/>
              </w:rPr>
            </w:pPr>
            <w:r w:rsidRPr="00870838">
              <w:rPr>
                <w:lang w:val="uk-UA"/>
              </w:rPr>
              <w:t>Протокол поіменного голосування додається.</w:t>
            </w:r>
          </w:p>
        </w:tc>
      </w:tr>
      <w:tr w:rsidR="00FE7718" w:rsidRPr="00870838" w:rsidTr="00F674C1">
        <w:trPr>
          <w:trHeight w:val="118"/>
        </w:trPr>
        <w:tc>
          <w:tcPr>
            <w:tcW w:w="568" w:type="dxa"/>
          </w:tcPr>
          <w:p w:rsidR="00FE7718" w:rsidRPr="00870838" w:rsidRDefault="00FE7718" w:rsidP="004E5A52">
            <w:pPr>
              <w:rPr>
                <w:b/>
                <w:bCs/>
                <w:sz w:val="20"/>
                <w:szCs w:val="20"/>
                <w:lang w:val="uk-UA"/>
              </w:rPr>
            </w:pPr>
          </w:p>
        </w:tc>
        <w:tc>
          <w:tcPr>
            <w:tcW w:w="2268" w:type="dxa"/>
          </w:tcPr>
          <w:p w:rsidR="00FE7718" w:rsidRPr="00870838" w:rsidRDefault="00FE7718" w:rsidP="004E5A52">
            <w:pPr>
              <w:ind w:left="-140" w:right="-108" w:firstLine="140"/>
              <w:rPr>
                <w:b/>
                <w:sz w:val="20"/>
                <w:szCs w:val="20"/>
                <w:lang w:val="uk-UA"/>
              </w:rPr>
            </w:pPr>
          </w:p>
        </w:tc>
        <w:tc>
          <w:tcPr>
            <w:tcW w:w="6945" w:type="dxa"/>
          </w:tcPr>
          <w:p w:rsidR="00FE7718" w:rsidRPr="00870838" w:rsidRDefault="00FE7718" w:rsidP="004E5A52">
            <w:pPr>
              <w:rPr>
                <w:sz w:val="20"/>
                <w:szCs w:val="20"/>
                <w:lang w:val="uk-UA"/>
              </w:rPr>
            </w:pPr>
          </w:p>
        </w:tc>
      </w:tr>
      <w:tr w:rsidR="00EA4AB1" w:rsidRPr="00870838" w:rsidTr="00F674C1">
        <w:trPr>
          <w:cantSplit/>
          <w:trHeight w:val="360"/>
        </w:trPr>
        <w:tc>
          <w:tcPr>
            <w:tcW w:w="568" w:type="dxa"/>
          </w:tcPr>
          <w:p w:rsidR="00EA4AB1" w:rsidRPr="00870838" w:rsidRDefault="00EA4AB1" w:rsidP="004E5A52">
            <w:pPr>
              <w:rPr>
                <w:b/>
                <w:bCs/>
                <w:sz w:val="28"/>
                <w:szCs w:val="28"/>
                <w:lang w:val="uk-UA"/>
              </w:rPr>
            </w:pPr>
          </w:p>
        </w:tc>
        <w:tc>
          <w:tcPr>
            <w:tcW w:w="2268" w:type="dxa"/>
          </w:tcPr>
          <w:p w:rsidR="00EA4AB1" w:rsidRPr="00870838" w:rsidRDefault="00EA4AB1" w:rsidP="004E5A52">
            <w:pPr>
              <w:ind w:left="-140" w:right="-108" w:firstLine="140"/>
              <w:rPr>
                <w:b/>
                <w:bCs/>
                <w:sz w:val="28"/>
                <w:szCs w:val="28"/>
                <w:lang w:val="uk-UA"/>
              </w:rPr>
            </w:pPr>
            <w:r w:rsidRPr="00870838">
              <w:rPr>
                <w:b/>
                <w:sz w:val="28"/>
                <w:szCs w:val="28"/>
                <w:lang w:val="uk-UA"/>
              </w:rPr>
              <w:t>Вирішили:</w:t>
            </w:r>
          </w:p>
        </w:tc>
        <w:tc>
          <w:tcPr>
            <w:tcW w:w="6945" w:type="dxa"/>
          </w:tcPr>
          <w:p w:rsidR="00EA4AB1" w:rsidRPr="00870838" w:rsidRDefault="00EA4AB1" w:rsidP="007E73CA">
            <w:pPr>
              <w:rPr>
                <w:sz w:val="28"/>
                <w:szCs w:val="28"/>
                <w:lang w:val="uk-UA"/>
              </w:rPr>
            </w:pPr>
            <w:r w:rsidRPr="00870838">
              <w:rPr>
                <w:sz w:val="28"/>
                <w:szCs w:val="28"/>
                <w:lang w:val="uk-UA"/>
              </w:rPr>
              <w:t xml:space="preserve">Пропозицію прийнято </w:t>
            </w:r>
            <w:r w:rsidR="007E73CA">
              <w:rPr>
                <w:sz w:val="28"/>
                <w:szCs w:val="28"/>
                <w:lang w:val="uk-UA"/>
              </w:rPr>
              <w:t>одноголосно</w:t>
            </w:r>
            <w:r w:rsidRPr="00870838">
              <w:rPr>
                <w:sz w:val="28"/>
                <w:szCs w:val="28"/>
                <w:lang w:val="uk-UA"/>
              </w:rPr>
              <w:t>.</w:t>
            </w:r>
          </w:p>
        </w:tc>
      </w:tr>
      <w:tr w:rsidR="00CE54A5" w:rsidRPr="00870838" w:rsidTr="00F674C1">
        <w:trPr>
          <w:cantSplit/>
          <w:trHeight w:val="190"/>
        </w:trPr>
        <w:tc>
          <w:tcPr>
            <w:tcW w:w="568" w:type="dxa"/>
          </w:tcPr>
          <w:p w:rsidR="00CE54A5" w:rsidRPr="00870838" w:rsidRDefault="00CE54A5" w:rsidP="004E5A52">
            <w:pPr>
              <w:rPr>
                <w:b/>
                <w:bCs/>
                <w:sz w:val="20"/>
                <w:szCs w:val="20"/>
                <w:lang w:val="uk-UA"/>
              </w:rPr>
            </w:pPr>
          </w:p>
        </w:tc>
        <w:tc>
          <w:tcPr>
            <w:tcW w:w="2268" w:type="dxa"/>
          </w:tcPr>
          <w:p w:rsidR="00CE54A5" w:rsidRPr="00870838" w:rsidRDefault="00CE54A5" w:rsidP="004E5A52">
            <w:pPr>
              <w:ind w:left="-140" w:right="-108" w:firstLine="140"/>
              <w:rPr>
                <w:b/>
                <w:bCs/>
                <w:sz w:val="20"/>
                <w:szCs w:val="20"/>
                <w:lang w:val="uk-UA"/>
              </w:rPr>
            </w:pPr>
          </w:p>
        </w:tc>
        <w:tc>
          <w:tcPr>
            <w:tcW w:w="6945" w:type="dxa"/>
          </w:tcPr>
          <w:p w:rsidR="00CE54A5" w:rsidRPr="00870838" w:rsidRDefault="00CE54A5" w:rsidP="004E5A52">
            <w:pPr>
              <w:jc w:val="center"/>
              <w:rPr>
                <w:sz w:val="20"/>
                <w:szCs w:val="20"/>
                <w:lang w:val="uk-UA"/>
              </w:rPr>
            </w:pPr>
          </w:p>
        </w:tc>
      </w:tr>
      <w:tr w:rsidR="00EA4AB1" w:rsidRPr="00E93F1D" w:rsidTr="00F674C1">
        <w:trPr>
          <w:cantSplit/>
          <w:trHeight w:val="360"/>
        </w:trPr>
        <w:tc>
          <w:tcPr>
            <w:tcW w:w="568" w:type="dxa"/>
          </w:tcPr>
          <w:p w:rsidR="00EA4AB1" w:rsidRPr="00870838" w:rsidRDefault="00EA4AB1" w:rsidP="004E5A52">
            <w:pPr>
              <w:rPr>
                <w:b/>
                <w:bCs/>
                <w:sz w:val="28"/>
                <w:szCs w:val="28"/>
                <w:lang w:val="uk-UA"/>
              </w:rPr>
            </w:pPr>
          </w:p>
        </w:tc>
        <w:tc>
          <w:tcPr>
            <w:tcW w:w="2268" w:type="dxa"/>
          </w:tcPr>
          <w:p w:rsidR="00403FCD" w:rsidRPr="00870838" w:rsidRDefault="00403FCD" w:rsidP="004E5A52">
            <w:pPr>
              <w:ind w:right="-108"/>
              <w:rPr>
                <w:b/>
                <w:bCs/>
                <w:sz w:val="28"/>
                <w:szCs w:val="28"/>
                <w:lang w:val="uk-UA"/>
              </w:rPr>
            </w:pPr>
          </w:p>
          <w:p w:rsidR="00EA4AB1" w:rsidRPr="00870838" w:rsidRDefault="00EA4AB1" w:rsidP="004E5A52">
            <w:pPr>
              <w:ind w:left="-140" w:right="-108" w:firstLine="140"/>
              <w:rPr>
                <w:b/>
                <w:bCs/>
                <w:sz w:val="28"/>
                <w:szCs w:val="28"/>
                <w:lang w:val="uk-UA"/>
              </w:rPr>
            </w:pPr>
          </w:p>
        </w:tc>
        <w:tc>
          <w:tcPr>
            <w:tcW w:w="6945" w:type="dxa"/>
          </w:tcPr>
          <w:p w:rsidR="00EA4AB1" w:rsidRPr="00870838" w:rsidRDefault="00EA4AB1" w:rsidP="004E5A52">
            <w:pPr>
              <w:jc w:val="both"/>
              <w:rPr>
                <w:sz w:val="28"/>
                <w:szCs w:val="28"/>
                <w:lang w:val="uk-UA"/>
              </w:rPr>
            </w:pPr>
            <w:r w:rsidRPr="00870838">
              <w:rPr>
                <w:sz w:val="28"/>
                <w:szCs w:val="28"/>
                <w:lang w:val="uk-UA"/>
              </w:rPr>
              <w:t xml:space="preserve">Головуючий оголосив </w:t>
            </w:r>
            <w:r w:rsidR="00D00D24">
              <w:rPr>
                <w:sz w:val="28"/>
                <w:szCs w:val="28"/>
                <w:lang w:val="uk-UA"/>
              </w:rPr>
              <w:t>2</w:t>
            </w:r>
            <w:r w:rsidR="008D7F59">
              <w:rPr>
                <w:sz w:val="28"/>
                <w:szCs w:val="28"/>
                <w:lang w:val="uk-UA"/>
              </w:rPr>
              <w:t>5</w:t>
            </w:r>
            <w:r w:rsidR="003C2D54" w:rsidRPr="00870838">
              <w:rPr>
                <w:sz w:val="28"/>
                <w:szCs w:val="28"/>
                <w:lang w:val="uk-UA"/>
              </w:rPr>
              <w:t xml:space="preserve"> </w:t>
            </w:r>
            <w:r w:rsidR="009A00E3">
              <w:rPr>
                <w:sz w:val="28"/>
                <w:szCs w:val="28"/>
                <w:lang w:val="uk-UA"/>
              </w:rPr>
              <w:t>поза</w:t>
            </w:r>
            <w:r w:rsidRPr="00870838">
              <w:rPr>
                <w:sz w:val="28"/>
                <w:szCs w:val="28"/>
                <w:lang w:val="uk-UA"/>
              </w:rPr>
              <w:t xml:space="preserve">чергову </w:t>
            </w:r>
            <w:r w:rsidRPr="00870838">
              <w:rPr>
                <w:bCs/>
                <w:sz w:val="28"/>
                <w:szCs w:val="28"/>
                <w:lang w:val="uk-UA"/>
              </w:rPr>
              <w:t xml:space="preserve">сесію </w:t>
            </w:r>
            <w:r w:rsidRPr="00870838">
              <w:rPr>
                <w:sz w:val="28"/>
                <w:szCs w:val="28"/>
                <w:lang w:val="uk-UA"/>
              </w:rPr>
              <w:t xml:space="preserve">Броварської </w:t>
            </w:r>
            <w:r w:rsidRPr="00870838">
              <w:rPr>
                <w:bCs/>
                <w:sz w:val="28"/>
                <w:szCs w:val="28"/>
                <w:lang w:val="uk-UA"/>
              </w:rPr>
              <w:t xml:space="preserve">районної ради </w:t>
            </w:r>
            <w:r w:rsidRPr="00870838">
              <w:rPr>
                <w:sz w:val="28"/>
                <w:szCs w:val="28"/>
                <w:lang w:val="uk-UA"/>
              </w:rPr>
              <w:t>VІ</w:t>
            </w:r>
            <w:r w:rsidR="000D54DD">
              <w:rPr>
                <w:sz w:val="28"/>
                <w:szCs w:val="28"/>
                <w:lang w:val="uk-UA"/>
              </w:rPr>
              <w:t>І</w:t>
            </w:r>
            <w:r w:rsidRPr="00870838">
              <w:rPr>
                <w:sz w:val="28"/>
                <w:szCs w:val="28"/>
                <w:lang w:val="uk-UA"/>
              </w:rPr>
              <w:t xml:space="preserve">І скликання </w:t>
            </w:r>
            <w:r w:rsidRPr="00870838">
              <w:rPr>
                <w:bCs/>
                <w:sz w:val="28"/>
                <w:szCs w:val="28"/>
                <w:lang w:val="uk-UA"/>
              </w:rPr>
              <w:t>відкритою</w:t>
            </w:r>
            <w:r w:rsidRPr="00870838">
              <w:rPr>
                <w:sz w:val="28"/>
                <w:szCs w:val="28"/>
                <w:lang w:val="uk-UA"/>
              </w:rPr>
              <w:t>.</w:t>
            </w:r>
          </w:p>
          <w:p w:rsidR="00EA4AB1" w:rsidRPr="00870838" w:rsidRDefault="00EA4AB1" w:rsidP="004E5A52">
            <w:pPr>
              <w:jc w:val="both"/>
              <w:rPr>
                <w:sz w:val="28"/>
                <w:szCs w:val="28"/>
                <w:lang w:val="uk-UA"/>
              </w:rPr>
            </w:pPr>
            <w:r w:rsidRPr="00870838">
              <w:rPr>
                <w:sz w:val="28"/>
                <w:szCs w:val="28"/>
                <w:lang w:val="uk-UA"/>
              </w:rPr>
              <w:t>(Звучить Гімн України)</w:t>
            </w:r>
            <w:r w:rsidR="00E93F1D">
              <w:rPr>
                <w:sz w:val="28"/>
                <w:szCs w:val="28"/>
                <w:lang w:val="uk-UA"/>
              </w:rPr>
              <w:t>.</w:t>
            </w:r>
            <w:r w:rsidRPr="00870838">
              <w:rPr>
                <w:sz w:val="28"/>
                <w:szCs w:val="28"/>
                <w:lang w:val="uk-UA"/>
              </w:rPr>
              <w:t xml:space="preserve"> </w:t>
            </w:r>
          </w:p>
        </w:tc>
      </w:tr>
      <w:tr w:rsidR="004157CA" w:rsidRPr="00E93F1D" w:rsidTr="00F674C1">
        <w:trPr>
          <w:cantSplit/>
          <w:trHeight w:val="218"/>
        </w:trPr>
        <w:tc>
          <w:tcPr>
            <w:tcW w:w="568" w:type="dxa"/>
          </w:tcPr>
          <w:p w:rsidR="004157CA" w:rsidRPr="003B6665" w:rsidRDefault="004157CA" w:rsidP="004E5A52">
            <w:pPr>
              <w:rPr>
                <w:b/>
                <w:bCs/>
                <w:lang w:val="uk-UA"/>
              </w:rPr>
            </w:pPr>
          </w:p>
        </w:tc>
        <w:tc>
          <w:tcPr>
            <w:tcW w:w="2268" w:type="dxa"/>
          </w:tcPr>
          <w:p w:rsidR="004157CA" w:rsidRPr="003B6665" w:rsidRDefault="004157CA" w:rsidP="004E5A52">
            <w:pPr>
              <w:ind w:left="-140" w:right="-108" w:firstLine="140"/>
              <w:rPr>
                <w:b/>
                <w:lang w:val="uk-UA"/>
              </w:rPr>
            </w:pPr>
          </w:p>
        </w:tc>
        <w:tc>
          <w:tcPr>
            <w:tcW w:w="6945" w:type="dxa"/>
          </w:tcPr>
          <w:p w:rsidR="004157CA" w:rsidRPr="003B6665" w:rsidRDefault="004157CA" w:rsidP="004E5A52">
            <w:pPr>
              <w:rPr>
                <w:lang w:val="uk-UA"/>
              </w:rPr>
            </w:pPr>
          </w:p>
        </w:tc>
      </w:tr>
      <w:tr w:rsidR="00672944" w:rsidRPr="006553D5" w:rsidTr="00F674C1">
        <w:trPr>
          <w:cantSplit/>
          <w:trHeight w:val="218"/>
        </w:trPr>
        <w:tc>
          <w:tcPr>
            <w:tcW w:w="568" w:type="dxa"/>
          </w:tcPr>
          <w:p w:rsidR="00672944" w:rsidRPr="003B6665" w:rsidRDefault="00672944" w:rsidP="004E5A52">
            <w:pPr>
              <w:rPr>
                <w:b/>
                <w:bCs/>
                <w:lang w:val="uk-UA"/>
              </w:rPr>
            </w:pPr>
          </w:p>
        </w:tc>
        <w:tc>
          <w:tcPr>
            <w:tcW w:w="2268" w:type="dxa"/>
          </w:tcPr>
          <w:p w:rsidR="00672944" w:rsidRPr="003B6665" w:rsidRDefault="00672944" w:rsidP="004E5A52">
            <w:pPr>
              <w:ind w:left="-140" w:right="-108" w:firstLine="140"/>
              <w:rPr>
                <w:b/>
                <w:lang w:val="uk-UA"/>
              </w:rPr>
            </w:pPr>
          </w:p>
        </w:tc>
        <w:tc>
          <w:tcPr>
            <w:tcW w:w="6945" w:type="dxa"/>
          </w:tcPr>
          <w:p w:rsidR="00CB24C1" w:rsidRPr="0035432C" w:rsidRDefault="00672944" w:rsidP="003A3DEF">
            <w:pPr>
              <w:tabs>
                <w:tab w:val="left" w:pos="288"/>
                <w:tab w:val="left" w:pos="317"/>
              </w:tabs>
              <w:jc w:val="both"/>
              <w:rPr>
                <w:sz w:val="28"/>
                <w:szCs w:val="28"/>
                <w:lang w:val="uk-UA"/>
              </w:rPr>
            </w:pPr>
            <w:r w:rsidRPr="009073FB">
              <w:rPr>
                <w:sz w:val="28"/>
                <w:szCs w:val="28"/>
                <w:lang w:val="uk-UA"/>
              </w:rPr>
              <w:t>На сесії присутні:</w:t>
            </w:r>
          </w:p>
        </w:tc>
      </w:tr>
      <w:tr w:rsidR="00403938" w:rsidRPr="006553D5" w:rsidTr="00F674C1">
        <w:trPr>
          <w:cantSplit/>
          <w:trHeight w:val="218"/>
        </w:trPr>
        <w:tc>
          <w:tcPr>
            <w:tcW w:w="568" w:type="dxa"/>
          </w:tcPr>
          <w:p w:rsidR="00403938" w:rsidRPr="003B6665" w:rsidRDefault="00403938" w:rsidP="004E5A52">
            <w:pPr>
              <w:rPr>
                <w:b/>
                <w:bCs/>
                <w:lang w:val="uk-UA"/>
              </w:rPr>
            </w:pPr>
          </w:p>
        </w:tc>
        <w:tc>
          <w:tcPr>
            <w:tcW w:w="2268" w:type="dxa"/>
          </w:tcPr>
          <w:p w:rsidR="00403938" w:rsidRPr="003B6665" w:rsidRDefault="00403938" w:rsidP="004E5A52">
            <w:pPr>
              <w:ind w:left="-140" w:right="-108" w:firstLine="140"/>
              <w:rPr>
                <w:b/>
                <w:lang w:val="uk-UA"/>
              </w:rPr>
            </w:pPr>
          </w:p>
        </w:tc>
        <w:tc>
          <w:tcPr>
            <w:tcW w:w="6945" w:type="dxa"/>
          </w:tcPr>
          <w:p w:rsidR="00403938" w:rsidRPr="009073FB" w:rsidRDefault="003A3DEF" w:rsidP="004E5A52">
            <w:pPr>
              <w:tabs>
                <w:tab w:val="left" w:pos="288"/>
                <w:tab w:val="left" w:pos="317"/>
              </w:tabs>
              <w:jc w:val="both"/>
              <w:rPr>
                <w:sz w:val="28"/>
                <w:szCs w:val="28"/>
                <w:lang w:val="uk-UA"/>
              </w:rPr>
            </w:pPr>
            <w:r>
              <w:rPr>
                <w:sz w:val="28"/>
                <w:szCs w:val="28"/>
                <w:lang w:val="uk-UA"/>
              </w:rPr>
              <w:t>к</w:t>
            </w:r>
            <w:r w:rsidR="00403938">
              <w:rPr>
                <w:sz w:val="28"/>
                <w:szCs w:val="28"/>
                <w:lang w:val="uk-UA"/>
              </w:rPr>
              <w:t>ерівники</w:t>
            </w:r>
            <w:r>
              <w:rPr>
                <w:sz w:val="28"/>
                <w:szCs w:val="28"/>
                <w:lang w:val="uk-UA"/>
              </w:rPr>
              <w:t xml:space="preserve"> управлінь, відділів райдержадміністрації;</w:t>
            </w:r>
          </w:p>
        </w:tc>
      </w:tr>
      <w:tr w:rsidR="00672944" w:rsidRPr="00F97649" w:rsidTr="00F674C1">
        <w:trPr>
          <w:cantSplit/>
          <w:trHeight w:val="218"/>
        </w:trPr>
        <w:tc>
          <w:tcPr>
            <w:tcW w:w="568" w:type="dxa"/>
          </w:tcPr>
          <w:p w:rsidR="00672944" w:rsidRPr="003B6665" w:rsidRDefault="00672944" w:rsidP="004E5A52">
            <w:pPr>
              <w:rPr>
                <w:b/>
                <w:bCs/>
                <w:lang w:val="uk-UA"/>
              </w:rPr>
            </w:pPr>
          </w:p>
        </w:tc>
        <w:tc>
          <w:tcPr>
            <w:tcW w:w="2268" w:type="dxa"/>
          </w:tcPr>
          <w:p w:rsidR="00672944" w:rsidRPr="003B6665" w:rsidRDefault="00672944" w:rsidP="004E5A52">
            <w:pPr>
              <w:ind w:left="-140" w:right="-108" w:firstLine="140"/>
              <w:rPr>
                <w:b/>
                <w:lang w:val="uk-UA"/>
              </w:rPr>
            </w:pPr>
          </w:p>
        </w:tc>
        <w:tc>
          <w:tcPr>
            <w:tcW w:w="6945" w:type="dxa"/>
          </w:tcPr>
          <w:p w:rsidR="00680A10" w:rsidRPr="00680A10" w:rsidRDefault="00680A10" w:rsidP="00FA14B7">
            <w:pPr>
              <w:pStyle w:val="af8"/>
              <w:tabs>
                <w:tab w:val="left" w:pos="317"/>
                <w:tab w:val="left" w:pos="693"/>
              </w:tabs>
              <w:spacing w:before="0" w:beforeAutospacing="0" w:after="0" w:afterAutospacing="0"/>
              <w:jc w:val="both"/>
              <w:rPr>
                <w:sz w:val="28"/>
                <w:szCs w:val="28"/>
                <w:lang w:val="uk-UA"/>
              </w:rPr>
            </w:pPr>
            <w:r>
              <w:rPr>
                <w:sz w:val="28"/>
                <w:szCs w:val="28"/>
                <w:lang w:val="uk-UA"/>
              </w:rPr>
              <w:t>представники засобів масової інформації.</w:t>
            </w:r>
          </w:p>
        </w:tc>
      </w:tr>
      <w:tr w:rsidR="00C97F3C" w:rsidRPr="003C1BEF" w:rsidTr="00F674C1">
        <w:trPr>
          <w:cantSplit/>
          <w:trHeight w:val="218"/>
        </w:trPr>
        <w:tc>
          <w:tcPr>
            <w:tcW w:w="568" w:type="dxa"/>
          </w:tcPr>
          <w:p w:rsidR="00C97F3C" w:rsidRPr="003B6665" w:rsidRDefault="00C97F3C" w:rsidP="004E5A52">
            <w:pPr>
              <w:rPr>
                <w:b/>
                <w:bCs/>
                <w:lang w:val="uk-UA"/>
              </w:rPr>
            </w:pPr>
          </w:p>
        </w:tc>
        <w:tc>
          <w:tcPr>
            <w:tcW w:w="2268" w:type="dxa"/>
          </w:tcPr>
          <w:p w:rsidR="00C97F3C" w:rsidRPr="003B6665" w:rsidRDefault="00C97F3C" w:rsidP="004E5A52">
            <w:pPr>
              <w:ind w:left="-140" w:right="-108" w:firstLine="140"/>
              <w:rPr>
                <w:b/>
                <w:lang w:val="uk-UA"/>
              </w:rPr>
            </w:pPr>
          </w:p>
        </w:tc>
        <w:tc>
          <w:tcPr>
            <w:tcW w:w="6945" w:type="dxa"/>
          </w:tcPr>
          <w:p w:rsidR="00C97F3C" w:rsidRPr="003B6665" w:rsidRDefault="00C97F3C" w:rsidP="004E5A52">
            <w:pPr>
              <w:rPr>
                <w:lang w:val="uk-UA"/>
              </w:rPr>
            </w:pPr>
          </w:p>
        </w:tc>
      </w:tr>
      <w:tr w:rsidR="00403938" w:rsidRPr="003C1BEF" w:rsidTr="00F674C1">
        <w:trPr>
          <w:cantSplit/>
          <w:trHeight w:val="218"/>
        </w:trPr>
        <w:tc>
          <w:tcPr>
            <w:tcW w:w="568" w:type="dxa"/>
          </w:tcPr>
          <w:p w:rsidR="00403938" w:rsidRPr="003B6665" w:rsidRDefault="00403938" w:rsidP="004E5A52">
            <w:pPr>
              <w:rPr>
                <w:b/>
                <w:bCs/>
                <w:lang w:val="uk-UA"/>
              </w:rPr>
            </w:pPr>
          </w:p>
        </w:tc>
        <w:tc>
          <w:tcPr>
            <w:tcW w:w="2268" w:type="dxa"/>
          </w:tcPr>
          <w:p w:rsidR="00403938" w:rsidRPr="003B6665" w:rsidRDefault="00403938" w:rsidP="004E5A52">
            <w:pPr>
              <w:ind w:left="-140" w:right="-108" w:firstLine="140"/>
              <w:rPr>
                <w:b/>
                <w:lang w:val="uk-UA"/>
              </w:rPr>
            </w:pPr>
          </w:p>
        </w:tc>
        <w:tc>
          <w:tcPr>
            <w:tcW w:w="6945" w:type="dxa"/>
          </w:tcPr>
          <w:p w:rsidR="00403938" w:rsidRPr="00403938" w:rsidRDefault="00EA1638" w:rsidP="004166B8">
            <w:pPr>
              <w:jc w:val="both"/>
              <w:rPr>
                <w:sz w:val="28"/>
                <w:szCs w:val="28"/>
                <w:lang w:val="uk-UA"/>
              </w:rPr>
            </w:pPr>
            <w:r>
              <w:rPr>
                <w:sz w:val="28"/>
                <w:szCs w:val="28"/>
                <w:lang w:val="uk-UA"/>
              </w:rPr>
              <w:t>Головуючий повідомив</w:t>
            </w:r>
            <w:r w:rsidR="00403938">
              <w:rPr>
                <w:sz w:val="28"/>
                <w:szCs w:val="28"/>
                <w:lang w:val="uk-UA"/>
              </w:rPr>
              <w:t>, що в</w:t>
            </w:r>
            <w:r w:rsidR="00403938" w:rsidRPr="00403938">
              <w:rPr>
                <w:sz w:val="28"/>
                <w:szCs w:val="28"/>
                <w:lang w:val="uk-UA"/>
              </w:rPr>
              <w:t xml:space="preserve"> залі зареєструва</w:t>
            </w:r>
            <w:r w:rsidR="004166B8">
              <w:rPr>
                <w:sz w:val="28"/>
                <w:szCs w:val="28"/>
                <w:lang w:val="uk-UA"/>
              </w:rPr>
              <w:t xml:space="preserve">вся </w:t>
            </w:r>
            <w:r w:rsidR="00403938" w:rsidRPr="00403938">
              <w:rPr>
                <w:sz w:val="28"/>
                <w:szCs w:val="28"/>
                <w:lang w:val="uk-UA"/>
              </w:rPr>
              <w:t>3</w:t>
            </w:r>
            <w:r w:rsidR="006D6F30">
              <w:rPr>
                <w:sz w:val="28"/>
                <w:szCs w:val="28"/>
                <w:lang w:val="uk-UA"/>
              </w:rPr>
              <w:t>1</w:t>
            </w:r>
            <w:r w:rsidR="003E16E7">
              <w:rPr>
                <w:sz w:val="28"/>
                <w:szCs w:val="28"/>
                <w:lang w:val="uk-UA"/>
              </w:rPr>
              <w:t xml:space="preserve"> депутат</w:t>
            </w:r>
            <w:r w:rsidR="00403938" w:rsidRPr="00403938">
              <w:rPr>
                <w:sz w:val="28"/>
                <w:szCs w:val="28"/>
                <w:lang w:val="uk-UA"/>
              </w:rPr>
              <w:t>.</w:t>
            </w:r>
          </w:p>
        </w:tc>
      </w:tr>
      <w:tr w:rsidR="00403938" w:rsidRPr="003C1BEF" w:rsidTr="00F674C1">
        <w:trPr>
          <w:cantSplit/>
          <w:trHeight w:val="218"/>
        </w:trPr>
        <w:tc>
          <w:tcPr>
            <w:tcW w:w="568" w:type="dxa"/>
          </w:tcPr>
          <w:p w:rsidR="00403938" w:rsidRPr="003B6665" w:rsidRDefault="00403938" w:rsidP="004E5A52">
            <w:pPr>
              <w:rPr>
                <w:b/>
                <w:bCs/>
                <w:lang w:val="uk-UA"/>
              </w:rPr>
            </w:pPr>
          </w:p>
        </w:tc>
        <w:tc>
          <w:tcPr>
            <w:tcW w:w="2268" w:type="dxa"/>
          </w:tcPr>
          <w:p w:rsidR="00403938" w:rsidRPr="003B6665" w:rsidRDefault="00403938" w:rsidP="004E5A52">
            <w:pPr>
              <w:ind w:left="-140" w:right="-108" w:firstLine="140"/>
              <w:rPr>
                <w:b/>
                <w:lang w:val="uk-UA"/>
              </w:rPr>
            </w:pPr>
          </w:p>
        </w:tc>
        <w:tc>
          <w:tcPr>
            <w:tcW w:w="6945" w:type="dxa"/>
          </w:tcPr>
          <w:p w:rsidR="00403938" w:rsidRPr="003B6665" w:rsidRDefault="00403938" w:rsidP="004E5A52">
            <w:pPr>
              <w:rPr>
                <w:lang w:val="uk-UA"/>
              </w:rPr>
            </w:pPr>
          </w:p>
        </w:tc>
      </w:tr>
      <w:tr w:rsidR="00EC02AC" w:rsidRPr="00D31A97" w:rsidTr="00F674C1">
        <w:trPr>
          <w:cantSplit/>
          <w:trHeight w:val="218"/>
        </w:trPr>
        <w:tc>
          <w:tcPr>
            <w:tcW w:w="568" w:type="dxa"/>
          </w:tcPr>
          <w:p w:rsidR="00EC02AC" w:rsidRPr="00870838" w:rsidRDefault="00EC02AC" w:rsidP="004E5A52">
            <w:pPr>
              <w:rPr>
                <w:b/>
                <w:bCs/>
                <w:sz w:val="20"/>
                <w:szCs w:val="20"/>
                <w:lang w:val="uk-UA"/>
              </w:rPr>
            </w:pPr>
          </w:p>
        </w:tc>
        <w:tc>
          <w:tcPr>
            <w:tcW w:w="2268" w:type="dxa"/>
          </w:tcPr>
          <w:p w:rsidR="00EC02AC" w:rsidRPr="00870838" w:rsidRDefault="00EC02AC" w:rsidP="004E5A52">
            <w:pPr>
              <w:ind w:left="-140" w:right="-108" w:firstLine="140"/>
              <w:rPr>
                <w:b/>
                <w:sz w:val="20"/>
                <w:szCs w:val="20"/>
                <w:lang w:val="uk-UA"/>
              </w:rPr>
            </w:pPr>
          </w:p>
        </w:tc>
        <w:tc>
          <w:tcPr>
            <w:tcW w:w="6945" w:type="dxa"/>
          </w:tcPr>
          <w:p w:rsidR="009478D8" w:rsidRPr="000C1FE0" w:rsidRDefault="00A74AD8" w:rsidP="00403938">
            <w:pPr>
              <w:pStyle w:val="13"/>
              <w:jc w:val="both"/>
              <w:rPr>
                <w:b w:val="0"/>
                <w:szCs w:val="28"/>
              </w:rPr>
            </w:pPr>
            <w:r w:rsidRPr="003C1BEF">
              <w:rPr>
                <w:b w:val="0"/>
                <w:bCs/>
                <w:szCs w:val="28"/>
              </w:rPr>
              <w:t>Гришко</w:t>
            </w:r>
            <w:r w:rsidRPr="003C1BEF">
              <w:rPr>
                <w:b w:val="0"/>
              </w:rPr>
              <w:t xml:space="preserve"> </w:t>
            </w:r>
            <w:r w:rsidR="003C1BEF" w:rsidRPr="003C1BEF">
              <w:rPr>
                <w:b w:val="0"/>
              </w:rPr>
              <w:t>Сергій Миколайович</w:t>
            </w:r>
            <w:r w:rsidR="00EC02AC" w:rsidRPr="003C1BEF">
              <w:rPr>
                <w:b w:val="0"/>
                <w:szCs w:val="28"/>
              </w:rPr>
              <w:t>,</w:t>
            </w:r>
            <w:r w:rsidR="00EC02AC" w:rsidRPr="003C1BEF">
              <w:rPr>
                <w:b w:val="0"/>
                <w:bCs/>
                <w:szCs w:val="28"/>
              </w:rPr>
              <w:t xml:space="preserve"> голова</w:t>
            </w:r>
            <w:r w:rsidR="00EC02AC" w:rsidRPr="00870838">
              <w:rPr>
                <w:b w:val="0"/>
                <w:bCs/>
                <w:szCs w:val="28"/>
              </w:rPr>
              <w:t xml:space="preserve"> Броварської районної ради, </w:t>
            </w:r>
            <w:r w:rsidR="00EC02AC" w:rsidRPr="00870838">
              <w:rPr>
                <w:b w:val="0"/>
                <w:szCs w:val="28"/>
              </w:rPr>
              <w:t xml:space="preserve">повідомив, що відповідно до розпорядження від </w:t>
            </w:r>
            <w:r w:rsidR="0006428C">
              <w:rPr>
                <w:b w:val="0"/>
                <w:szCs w:val="28"/>
              </w:rPr>
              <w:t>2</w:t>
            </w:r>
            <w:r w:rsidR="00403938">
              <w:rPr>
                <w:b w:val="0"/>
                <w:szCs w:val="28"/>
              </w:rPr>
              <w:t>0</w:t>
            </w:r>
            <w:r w:rsidR="000C1FE0">
              <w:rPr>
                <w:b w:val="0"/>
                <w:szCs w:val="28"/>
              </w:rPr>
              <w:t xml:space="preserve"> </w:t>
            </w:r>
            <w:r w:rsidR="00576730">
              <w:rPr>
                <w:b w:val="0"/>
                <w:szCs w:val="28"/>
              </w:rPr>
              <w:t>січ</w:t>
            </w:r>
            <w:r w:rsidR="00A520F5">
              <w:rPr>
                <w:b w:val="0"/>
                <w:szCs w:val="28"/>
              </w:rPr>
              <w:t>ня</w:t>
            </w:r>
            <w:r w:rsidR="00EC02AC" w:rsidRPr="00F40C76">
              <w:rPr>
                <w:b w:val="0"/>
                <w:szCs w:val="28"/>
              </w:rPr>
              <w:t xml:space="preserve"> 20</w:t>
            </w:r>
            <w:r w:rsidR="00963369" w:rsidRPr="00F40C76">
              <w:rPr>
                <w:b w:val="0"/>
                <w:szCs w:val="28"/>
              </w:rPr>
              <w:t>2</w:t>
            </w:r>
            <w:r w:rsidR="00576730">
              <w:rPr>
                <w:b w:val="0"/>
                <w:szCs w:val="28"/>
              </w:rPr>
              <w:t>3</w:t>
            </w:r>
            <w:r w:rsidR="00EC02AC" w:rsidRPr="00F40C76">
              <w:rPr>
                <w:b w:val="0"/>
                <w:szCs w:val="28"/>
              </w:rPr>
              <w:t xml:space="preserve"> року № </w:t>
            </w:r>
            <w:r w:rsidR="0006428C">
              <w:rPr>
                <w:b w:val="0"/>
                <w:szCs w:val="28"/>
              </w:rPr>
              <w:t>5</w:t>
            </w:r>
            <w:r w:rsidR="00EC02AC" w:rsidRPr="00870838">
              <w:rPr>
                <w:b w:val="0"/>
                <w:szCs w:val="28"/>
              </w:rPr>
              <w:t xml:space="preserve"> скликана </w:t>
            </w:r>
            <w:r w:rsidR="003175AA">
              <w:rPr>
                <w:b w:val="0"/>
                <w:szCs w:val="28"/>
              </w:rPr>
              <w:t>2</w:t>
            </w:r>
            <w:r w:rsidR="008D7F59">
              <w:rPr>
                <w:b w:val="0"/>
                <w:szCs w:val="28"/>
              </w:rPr>
              <w:t>5</w:t>
            </w:r>
            <w:r w:rsidR="00EC02AC" w:rsidRPr="00870838">
              <w:rPr>
                <w:b w:val="0"/>
                <w:szCs w:val="28"/>
              </w:rPr>
              <w:t xml:space="preserve"> </w:t>
            </w:r>
            <w:r w:rsidR="009A00E3">
              <w:rPr>
                <w:b w:val="0"/>
                <w:szCs w:val="28"/>
              </w:rPr>
              <w:t>поза</w:t>
            </w:r>
            <w:r w:rsidR="00EC02AC" w:rsidRPr="00870838">
              <w:rPr>
                <w:b w:val="0"/>
                <w:szCs w:val="28"/>
              </w:rPr>
              <w:t>чергова сесія Броварської районної ради VІ</w:t>
            </w:r>
            <w:r w:rsidR="00A35326">
              <w:rPr>
                <w:b w:val="0"/>
                <w:szCs w:val="28"/>
              </w:rPr>
              <w:t>І</w:t>
            </w:r>
            <w:r w:rsidR="00EC02AC" w:rsidRPr="00870838">
              <w:rPr>
                <w:b w:val="0"/>
                <w:szCs w:val="28"/>
              </w:rPr>
              <w:t xml:space="preserve">І </w:t>
            </w:r>
            <w:r w:rsidR="009073FB">
              <w:rPr>
                <w:b w:val="0"/>
                <w:szCs w:val="28"/>
              </w:rPr>
              <w:t>скликання</w:t>
            </w:r>
            <w:r w:rsidR="00C466FA">
              <w:rPr>
                <w:b w:val="0"/>
                <w:szCs w:val="28"/>
              </w:rPr>
              <w:t xml:space="preserve"> і</w:t>
            </w:r>
            <w:r w:rsidR="00C466FA" w:rsidRPr="00167151">
              <w:rPr>
                <w:b w:val="0"/>
                <w:szCs w:val="28"/>
              </w:rPr>
              <w:t xml:space="preserve"> запропонував </w:t>
            </w:r>
            <w:r w:rsidR="009D4E7E">
              <w:rPr>
                <w:b w:val="0"/>
                <w:szCs w:val="28"/>
              </w:rPr>
              <w:t>затвердити</w:t>
            </w:r>
            <w:r w:rsidR="00913E91" w:rsidRPr="00720B6D">
              <w:rPr>
                <w:b w:val="0"/>
                <w:bCs/>
                <w:szCs w:val="28"/>
              </w:rPr>
              <w:t xml:space="preserve"> порядок денний:</w:t>
            </w:r>
          </w:p>
        </w:tc>
      </w:tr>
      <w:tr w:rsidR="00BB7DC6" w:rsidRPr="00D31A97" w:rsidTr="00F674C1">
        <w:trPr>
          <w:cantSplit/>
          <w:trHeight w:val="218"/>
        </w:trPr>
        <w:tc>
          <w:tcPr>
            <w:tcW w:w="568" w:type="dxa"/>
          </w:tcPr>
          <w:p w:rsidR="00BB7DC6" w:rsidRPr="00870838" w:rsidRDefault="00BB7DC6" w:rsidP="004E5A52">
            <w:pPr>
              <w:rPr>
                <w:b/>
                <w:bCs/>
                <w:sz w:val="20"/>
                <w:szCs w:val="20"/>
                <w:lang w:val="uk-UA"/>
              </w:rPr>
            </w:pPr>
          </w:p>
        </w:tc>
        <w:tc>
          <w:tcPr>
            <w:tcW w:w="2268" w:type="dxa"/>
          </w:tcPr>
          <w:p w:rsidR="00BB7DC6" w:rsidRPr="00870838" w:rsidRDefault="00BB7DC6" w:rsidP="004E5A52">
            <w:pPr>
              <w:ind w:left="-140" w:right="-108" w:firstLine="140"/>
              <w:rPr>
                <w:b/>
                <w:sz w:val="20"/>
                <w:szCs w:val="20"/>
                <w:lang w:val="uk-UA"/>
              </w:rPr>
            </w:pPr>
          </w:p>
        </w:tc>
        <w:tc>
          <w:tcPr>
            <w:tcW w:w="6945" w:type="dxa"/>
          </w:tcPr>
          <w:p w:rsidR="008D7F59" w:rsidRDefault="008D7F59" w:rsidP="008D7F59">
            <w:pPr>
              <w:numPr>
                <w:ilvl w:val="0"/>
                <w:numId w:val="31"/>
              </w:numPr>
              <w:shd w:val="clear" w:color="auto" w:fill="FFFFFF"/>
              <w:tabs>
                <w:tab w:val="left" w:pos="993"/>
              </w:tabs>
              <w:suppressAutoHyphens/>
              <w:ind w:left="0" w:firstLine="567"/>
              <w:jc w:val="both"/>
              <w:rPr>
                <w:sz w:val="28"/>
                <w:szCs w:val="28"/>
              </w:rPr>
            </w:pPr>
            <w:r>
              <w:rPr>
                <w:sz w:val="28"/>
                <w:szCs w:val="28"/>
              </w:rPr>
              <w:t>Звіт про виконання районного бюджету Броварського району за 2022 рік.</w:t>
            </w:r>
          </w:p>
          <w:p w:rsidR="008D7F59" w:rsidRDefault="008D7F59" w:rsidP="008D7F59">
            <w:pPr>
              <w:numPr>
                <w:ilvl w:val="0"/>
                <w:numId w:val="31"/>
              </w:numPr>
              <w:ind w:left="0" w:firstLine="567"/>
              <w:jc w:val="both"/>
              <w:rPr>
                <w:sz w:val="28"/>
                <w:szCs w:val="28"/>
              </w:rPr>
            </w:pPr>
            <w:r>
              <w:rPr>
                <w:sz w:val="28"/>
                <w:szCs w:val="28"/>
              </w:rPr>
              <w:t>Про затвердження витрат на утримання районної ради та її виконавчого апарату на 2023 рік.</w:t>
            </w:r>
          </w:p>
          <w:p w:rsidR="008D7F59" w:rsidRDefault="008D7F59" w:rsidP="008D7F59">
            <w:pPr>
              <w:numPr>
                <w:ilvl w:val="0"/>
                <w:numId w:val="31"/>
              </w:numPr>
              <w:ind w:left="0" w:firstLine="567"/>
              <w:jc w:val="both"/>
              <w:rPr>
                <w:sz w:val="28"/>
                <w:szCs w:val="28"/>
              </w:rPr>
            </w:pPr>
            <w:r>
              <w:rPr>
                <w:sz w:val="28"/>
                <w:szCs w:val="28"/>
              </w:rPr>
              <w:t>Про внесення змін до рішення Броварської районної ради від 26.07.2011 № 150-9-VI «Про затвердження Положення та персонального складу Комісії з питань присвоєння звання «Почесний громадянин Броварського району»</w:t>
            </w:r>
            <w:r>
              <w:rPr>
                <w:sz w:val="28"/>
                <w:szCs w:val="28"/>
                <w:lang w:val="uk-UA"/>
              </w:rPr>
              <w:t>.</w:t>
            </w:r>
          </w:p>
          <w:p w:rsidR="008D7F59" w:rsidRDefault="008D7F59" w:rsidP="008D7F59">
            <w:pPr>
              <w:numPr>
                <w:ilvl w:val="0"/>
                <w:numId w:val="31"/>
              </w:numPr>
              <w:ind w:left="0" w:firstLine="567"/>
              <w:jc w:val="both"/>
              <w:rPr>
                <w:sz w:val="28"/>
                <w:szCs w:val="28"/>
              </w:rPr>
            </w:pPr>
            <w:r>
              <w:rPr>
                <w:sz w:val="28"/>
              </w:rPr>
              <w:t>Про затвердження Програми фінансового забезпечення Броварської районної державної адміністрації та її структурних підрозділів на 2023 рік.</w:t>
            </w:r>
            <w:r>
              <w:rPr>
                <w:sz w:val="28"/>
                <w:szCs w:val="28"/>
              </w:rPr>
              <w:t xml:space="preserve"> </w:t>
            </w:r>
          </w:p>
          <w:p w:rsidR="008D7F59" w:rsidRDefault="008D7F59" w:rsidP="008D7F59">
            <w:pPr>
              <w:numPr>
                <w:ilvl w:val="0"/>
                <w:numId w:val="31"/>
              </w:numPr>
              <w:ind w:left="0" w:firstLine="567"/>
              <w:jc w:val="both"/>
              <w:rPr>
                <w:sz w:val="28"/>
                <w:szCs w:val="28"/>
              </w:rPr>
            </w:pPr>
            <w:r>
              <w:rPr>
                <w:sz w:val="28"/>
                <w:szCs w:val="28"/>
              </w:rPr>
              <w:t>Про внесення змін та доповнень до Програми організації Територіальної оборони  в Броварському районі на 2021-2023 роки, в новій редакції.</w:t>
            </w:r>
          </w:p>
          <w:p w:rsidR="008D7F59" w:rsidRDefault="008D7F59" w:rsidP="008D7F59">
            <w:pPr>
              <w:numPr>
                <w:ilvl w:val="0"/>
                <w:numId w:val="31"/>
              </w:numPr>
              <w:ind w:left="0" w:firstLine="567"/>
              <w:jc w:val="both"/>
              <w:rPr>
                <w:sz w:val="28"/>
                <w:szCs w:val="28"/>
              </w:rPr>
            </w:pPr>
            <w:r>
              <w:rPr>
                <w:sz w:val="28"/>
                <w:szCs w:val="28"/>
              </w:rPr>
              <w:t>Про внесення змін до рішення сесії районної ради VIІI скликання від 15 грудня 2022 року</w:t>
            </w:r>
            <w:r w:rsidR="00D31A97">
              <w:rPr>
                <w:sz w:val="28"/>
                <w:szCs w:val="28"/>
                <w:lang w:val="uk-UA"/>
              </w:rPr>
              <w:t xml:space="preserve"> </w:t>
            </w:r>
            <w:r>
              <w:rPr>
                <w:sz w:val="28"/>
                <w:szCs w:val="28"/>
              </w:rPr>
              <w:t xml:space="preserve"> № 258-24-VIІI «Про районний бюджет Броварського району Київської області на 2023 рік» та додатків до нього.</w:t>
            </w:r>
          </w:p>
          <w:p w:rsidR="00EA1638" w:rsidRDefault="008D7F59" w:rsidP="00403938">
            <w:pPr>
              <w:numPr>
                <w:ilvl w:val="0"/>
                <w:numId w:val="31"/>
              </w:numPr>
              <w:ind w:left="0" w:firstLine="567"/>
              <w:jc w:val="both"/>
              <w:rPr>
                <w:sz w:val="28"/>
                <w:szCs w:val="28"/>
                <w:lang w:val="uk-UA"/>
              </w:rPr>
            </w:pPr>
            <w:r>
              <w:rPr>
                <w:sz w:val="28"/>
                <w:szCs w:val="28"/>
              </w:rPr>
              <w:t xml:space="preserve">Про надання погодження ТОВ «АЖУР-Д» щодо отримання спеціального дозволу на користування надрами з метою геологічного вивчення піску ділянки Озерна, що знаходиться у Броварському районі Київської області. </w:t>
            </w:r>
            <w:r w:rsidR="00EA1638" w:rsidRPr="00403938">
              <w:rPr>
                <w:sz w:val="28"/>
                <w:szCs w:val="28"/>
                <w:lang w:val="uk-UA"/>
              </w:rPr>
              <w:t xml:space="preserve"> </w:t>
            </w:r>
          </w:p>
          <w:p w:rsidR="00BB7DC6" w:rsidRPr="00403938" w:rsidRDefault="00EA1638" w:rsidP="00403938">
            <w:pPr>
              <w:numPr>
                <w:ilvl w:val="0"/>
                <w:numId w:val="31"/>
              </w:numPr>
              <w:ind w:left="0" w:firstLine="567"/>
              <w:jc w:val="both"/>
              <w:rPr>
                <w:sz w:val="28"/>
                <w:szCs w:val="28"/>
                <w:lang w:val="uk-UA"/>
              </w:rPr>
            </w:pPr>
            <w:r w:rsidRPr="00403938">
              <w:rPr>
                <w:sz w:val="28"/>
                <w:szCs w:val="28"/>
                <w:lang w:val="uk-UA"/>
              </w:rPr>
              <w:t>Про надання дозволу на відчуження (продаж) майна, що перебуває на балансі Комунального підприємства «Броварське районне виробниче управління об’єднання шкільних їдалень» Броварської</w:t>
            </w:r>
          </w:p>
        </w:tc>
      </w:tr>
      <w:tr w:rsidR="00F674C1" w:rsidRPr="00BB7DC6" w:rsidTr="00F674C1">
        <w:trPr>
          <w:cantSplit/>
          <w:trHeight w:val="218"/>
        </w:trPr>
        <w:tc>
          <w:tcPr>
            <w:tcW w:w="568" w:type="dxa"/>
          </w:tcPr>
          <w:p w:rsidR="00F674C1" w:rsidRPr="00870838" w:rsidRDefault="00F674C1" w:rsidP="00C466FA">
            <w:pPr>
              <w:rPr>
                <w:b/>
                <w:bCs/>
                <w:sz w:val="20"/>
                <w:szCs w:val="20"/>
                <w:lang w:val="uk-UA"/>
              </w:rPr>
            </w:pPr>
          </w:p>
        </w:tc>
        <w:tc>
          <w:tcPr>
            <w:tcW w:w="2268" w:type="dxa"/>
          </w:tcPr>
          <w:p w:rsidR="00F674C1" w:rsidRPr="00870838" w:rsidRDefault="00F674C1" w:rsidP="004E5A52">
            <w:pPr>
              <w:ind w:left="-140" w:right="-108" w:firstLine="140"/>
              <w:rPr>
                <w:b/>
                <w:sz w:val="20"/>
                <w:szCs w:val="20"/>
                <w:lang w:val="uk-UA"/>
              </w:rPr>
            </w:pPr>
          </w:p>
        </w:tc>
        <w:tc>
          <w:tcPr>
            <w:tcW w:w="6945" w:type="dxa"/>
          </w:tcPr>
          <w:p w:rsidR="00D02440" w:rsidRPr="00EA1638" w:rsidRDefault="00403938" w:rsidP="00EA1638">
            <w:pPr>
              <w:jc w:val="both"/>
              <w:rPr>
                <w:sz w:val="28"/>
                <w:szCs w:val="28"/>
                <w:lang w:val="uk-UA"/>
              </w:rPr>
            </w:pPr>
            <w:r w:rsidRPr="00EA1638">
              <w:rPr>
                <w:sz w:val="28"/>
                <w:szCs w:val="28"/>
                <w:lang w:val="uk-UA"/>
              </w:rPr>
              <w:t xml:space="preserve">районної ради Київської області та закріплюється за підприємством на праві господарського відання, і є </w:t>
            </w:r>
            <w:r w:rsidR="00D02440" w:rsidRPr="00EA1638">
              <w:rPr>
                <w:sz w:val="28"/>
                <w:szCs w:val="28"/>
                <w:lang w:val="uk-UA"/>
              </w:rPr>
              <w:t>спільною власністю територіальних громад сіл, селищ Броварського району.</w:t>
            </w:r>
          </w:p>
          <w:p w:rsidR="00F674C1" w:rsidRPr="00403938" w:rsidRDefault="00D02440" w:rsidP="00403938">
            <w:pPr>
              <w:pStyle w:val="aa"/>
              <w:numPr>
                <w:ilvl w:val="0"/>
                <w:numId w:val="31"/>
              </w:numPr>
              <w:ind w:left="33" w:firstLine="567"/>
              <w:jc w:val="both"/>
              <w:rPr>
                <w:sz w:val="28"/>
                <w:szCs w:val="28"/>
              </w:rPr>
            </w:pPr>
            <w:r w:rsidRPr="00403938">
              <w:rPr>
                <w:sz w:val="28"/>
                <w:szCs w:val="28"/>
              </w:rPr>
              <w:t>Різне.</w:t>
            </w:r>
          </w:p>
        </w:tc>
      </w:tr>
      <w:tr w:rsidR="00E93F1D" w:rsidRPr="00BB7DC6" w:rsidTr="00F674C1">
        <w:trPr>
          <w:cantSplit/>
          <w:trHeight w:val="218"/>
        </w:trPr>
        <w:tc>
          <w:tcPr>
            <w:tcW w:w="568" w:type="dxa"/>
          </w:tcPr>
          <w:p w:rsidR="00E93F1D" w:rsidRPr="00870838" w:rsidRDefault="00E93F1D" w:rsidP="00C466FA">
            <w:pPr>
              <w:rPr>
                <w:b/>
                <w:bCs/>
                <w:sz w:val="20"/>
                <w:szCs w:val="20"/>
                <w:lang w:val="uk-UA"/>
              </w:rPr>
            </w:pPr>
          </w:p>
        </w:tc>
        <w:tc>
          <w:tcPr>
            <w:tcW w:w="2268" w:type="dxa"/>
          </w:tcPr>
          <w:p w:rsidR="00E93F1D" w:rsidRPr="00870838" w:rsidRDefault="00E93F1D" w:rsidP="004E5A52">
            <w:pPr>
              <w:ind w:left="-140" w:right="-108" w:firstLine="140"/>
              <w:rPr>
                <w:b/>
                <w:sz w:val="20"/>
                <w:szCs w:val="20"/>
                <w:lang w:val="uk-UA"/>
              </w:rPr>
            </w:pPr>
          </w:p>
        </w:tc>
        <w:tc>
          <w:tcPr>
            <w:tcW w:w="6945" w:type="dxa"/>
          </w:tcPr>
          <w:p w:rsidR="00E93F1D" w:rsidRPr="0001763A" w:rsidRDefault="00E93F1D" w:rsidP="0030115D">
            <w:pPr>
              <w:jc w:val="both"/>
              <w:rPr>
                <w:sz w:val="28"/>
                <w:szCs w:val="28"/>
              </w:rPr>
            </w:pPr>
          </w:p>
        </w:tc>
      </w:tr>
      <w:tr w:rsidR="00043616" w:rsidRPr="00C400EB" w:rsidTr="00F674C1">
        <w:trPr>
          <w:cantSplit/>
          <w:trHeight w:val="218"/>
        </w:trPr>
        <w:tc>
          <w:tcPr>
            <w:tcW w:w="568" w:type="dxa"/>
          </w:tcPr>
          <w:p w:rsidR="00043616" w:rsidRPr="00870838" w:rsidRDefault="00043616" w:rsidP="004E5A52">
            <w:pPr>
              <w:rPr>
                <w:b/>
                <w:bCs/>
                <w:sz w:val="16"/>
                <w:szCs w:val="16"/>
                <w:lang w:val="uk-UA"/>
              </w:rPr>
            </w:pPr>
          </w:p>
        </w:tc>
        <w:tc>
          <w:tcPr>
            <w:tcW w:w="2268" w:type="dxa"/>
          </w:tcPr>
          <w:p w:rsidR="00043616" w:rsidRPr="00E837F0" w:rsidRDefault="00043616" w:rsidP="004E5A52">
            <w:pPr>
              <w:ind w:left="-140" w:right="-108"/>
              <w:rPr>
                <w:b/>
                <w:bCs/>
                <w:sz w:val="28"/>
                <w:szCs w:val="28"/>
                <w:lang w:val="uk-UA"/>
              </w:rPr>
            </w:pPr>
          </w:p>
        </w:tc>
        <w:tc>
          <w:tcPr>
            <w:tcW w:w="6945" w:type="dxa"/>
          </w:tcPr>
          <w:p w:rsidR="00043616" w:rsidRPr="00A93466" w:rsidRDefault="00043616" w:rsidP="004E5A52">
            <w:pPr>
              <w:jc w:val="both"/>
              <w:rPr>
                <w:bCs/>
                <w:lang w:val="uk-UA"/>
              </w:rPr>
            </w:pPr>
            <w:r w:rsidRPr="00A93466">
              <w:rPr>
                <w:bCs/>
                <w:lang w:val="uk-UA"/>
              </w:rPr>
              <w:t>Проведення процедури поіменного голосування.</w:t>
            </w:r>
          </w:p>
        </w:tc>
      </w:tr>
      <w:tr w:rsidR="00043616" w:rsidRPr="00C400EB" w:rsidTr="00F674C1">
        <w:trPr>
          <w:cantSplit/>
          <w:trHeight w:val="218"/>
        </w:trPr>
        <w:tc>
          <w:tcPr>
            <w:tcW w:w="568" w:type="dxa"/>
          </w:tcPr>
          <w:p w:rsidR="00043616" w:rsidRPr="00870838" w:rsidRDefault="00043616" w:rsidP="004E5A52">
            <w:pPr>
              <w:rPr>
                <w:b/>
                <w:bCs/>
                <w:sz w:val="16"/>
                <w:szCs w:val="16"/>
                <w:lang w:val="uk-UA"/>
              </w:rPr>
            </w:pPr>
          </w:p>
        </w:tc>
        <w:tc>
          <w:tcPr>
            <w:tcW w:w="2268" w:type="dxa"/>
          </w:tcPr>
          <w:p w:rsidR="00043616" w:rsidRPr="00E837F0" w:rsidRDefault="00BB4A23" w:rsidP="004E5A52">
            <w:pPr>
              <w:ind w:left="-140" w:right="-108"/>
              <w:rPr>
                <w:b/>
                <w:bCs/>
                <w:sz w:val="28"/>
                <w:szCs w:val="28"/>
                <w:lang w:val="uk-UA"/>
              </w:rPr>
            </w:pPr>
            <w:r>
              <w:rPr>
                <w:b/>
                <w:bCs/>
                <w:sz w:val="28"/>
                <w:szCs w:val="28"/>
                <w:lang w:val="uk-UA"/>
              </w:rPr>
              <w:t>Голосували:</w:t>
            </w:r>
          </w:p>
        </w:tc>
        <w:tc>
          <w:tcPr>
            <w:tcW w:w="6945" w:type="dxa"/>
          </w:tcPr>
          <w:p w:rsidR="00043616" w:rsidRDefault="00043616" w:rsidP="004E5A52">
            <w:pPr>
              <w:rPr>
                <w:sz w:val="28"/>
                <w:szCs w:val="28"/>
                <w:lang w:val="uk-UA"/>
              </w:rPr>
            </w:pPr>
            <w:r>
              <w:rPr>
                <w:sz w:val="28"/>
                <w:szCs w:val="28"/>
                <w:lang w:val="uk-UA"/>
              </w:rPr>
              <w:t xml:space="preserve">«За» - </w:t>
            </w:r>
            <w:r w:rsidR="00084578">
              <w:rPr>
                <w:sz w:val="28"/>
                <w:szCs w:val="28"/>
                <w:lang w:val="uk-UA"/>
              </w:rPr>
              <w:t>2</w:t>
            </w:r>
            <w:r w:rsidR="00A755E4">
              <w:rPr>
                <w:sz w:val="28"/>
                <w:szCs w:val="28"/>
                <w:lang w:val="uk-UA"/>
              </w:rPr>
              <w:t>9</w:t>
            </w:r>
            <w:r>
              <w:rPr>
                <w:sz w:val="28"/>
                <w:szCs w:val="28"/>
                <w:lang w:val="uk-UA"/>
              </w:rPr>
              <w:t xml:space="preserve"> ; «проти» - 0 ; «утримались» - 0; </w:t>
            </w:r>
          </w:p>
          <w:p w:rsidR="00043616" w:rsidRPr="00A820C8" w:rsidRDefault="00043616" w:rsidP="00A755E4">
            <w:pPr>
              <w:rPr>
                <w:sz w:val="28"/>
                <w:szCs w:val="28"/>
                <w:lang w:val="uk-UA"/>
              </w:rPr>
            </w:pPr>
            <w:r>
              <w:rPr>
                <w:sz w:val="28"/>
                <w:szCs w:val="28"/>
                <w:lang w:val="uk-UA"/>
              </w:rPr>
              <w:t xml:space="preserve">«не голосували» - </w:t>
            </w:r>
            <w:r w:rsidR="00A755E4">
              <w:rPr>
                <w:sz w:val="28"/>
                <w:szCs w:val="28"/>
                <w:lang w:val="uk-UA"/>
              </w:rPr>
              <w:t>2</w:t>
            </w:r>
            <w:r>
              <w:rPr>
                <w:sz w:val="28"/>
                <w:szCs w:val="28"/>
                <w:lang w:val="uk-UA"/>
              </w:rPr>
              <w:t>.</w:t>
            </w:r>
          </w:p>
        </w:tc>
      </w:tr>
      <w:tr w:rsidR="00043616" w:rsidRPr="00C400EB" w:rsidTr="00F674C1">
        <w:trPr>
          <w:cantSplit/>
          <w:trHeight w:val="218"/>
        </w:trPr>
        <w:tc>
          <w:tcPr>
            <w:tcW w:w="568" w:type="dxa"/>
          </w:tcPr>
          <w:p w:rsidR="00043616" w:rsidRPr="00870838" w:rsidRDefault="00043616" w:rsidP="004E5A52">
            <w:pPr>
              <w:rPr>
                <w:b/>
                <w:bCs/>
                <w:sz w:val="16"/>
                <w:szCs w:val="16"/>
                <w:lang w:val="uk-UA"/>
              </w:rPr>
            </w:pPr>
          </w:p>
        </w:tc>
        <w:tc>
          <w:tcPr>
            <w:tcW w:w="2268" w:type="dxa"/>
          </w:tcPr>
          <w:p w:rsidR="00043616" w:rsidRPr="003845C1" w:rsidRDefault="00043616" w:rsidP="004E5A52">
            <w:pPr>
              <w:ind w:left="-140" w:right="-108"/>
              <w:rPr>
                <w:b/>
                <w:sz w:val="20"/>
                <w:szCs w:val="20"/>
                <w:lang w:val="uk-UA"/>
              </w:rPr>
            </w:pPr>
          </w:p>
        </w:tc>
        <w:tc>
          <w:tcPr>
            <w:tcW w:w="6945" w:type="dxa"/>
          </w:tcPr>
          <w:p w:rsidR="00043616" w:rsidRPr="002213BD" w:rsidRDefault="00043616" w:rsidP="004E5A52">
            <w:pPr>
              <w:rPr>
                <w:lang w:val="uk-UA"/>
              </w:rPr>
            </w:pPr>
            <w:r>
              <w:rPr>
                <w:lang w:val="uk-UA"/>
              </w:rPr>
              <w:t>Протокол поіменного голосування додається.</w:t>
            </w:r>
          </w:p>
        </w:tc>
      </w:tr>
      <w:tr w:rsidR="004870CF" w:rsidRPr="000D45F7" w:rsidTr="00F674C1">
        <w:trPr>
          <w:cantSplit/>
          <w:trHeight w:val="206"/>
        </w:trPr>
        <w:tc>
          <w:tcPr>
            <w:tcW w:w="568" w:type="dxa"/>
          </w:tcPr>
          <w:p w:rsidR="004870CF" w:rsidRPr="003B6665" w:rsidRDefault="004870CF" w:rsidP="004E5A52">
            <w:pPr>
              <w:rPr>
                <w:b/>
                <w:bCs/>
                <w:lang w:val="uk-UA"/>
              </w:rPr>
            </w:pPr>
          </w:p>
        </w:tc>
        <w:tc>
          <w:tcPr>
            <w:tcW w:w="2268" w:type="dxa"/>
          </w:tcPr>
          <w:p w:rsidR="004870CF" w:rsidRPr="00870838" w:rsidRDefault="004870CF" w:rsidP="004E5A52">
            <w:pPr>
              <w:ind w:left="-140" w:right="-108" w:firstLine="140"/>
              <w:rPr>
                <w:b/>
                <w:bCs/>
                <w:sz w:val="28"/>
                <w:szCs w:val="28"/>
                <w:lang w:val="uk-UA"/>
              </w:rPr>
            </w:pPr>
          </w:p>
        </w:tc>
        <w:tc>
          <w:tcPr>
            <w:tcW w:w="6945" w:type="dxa"/>
          </w:tcPr>
          <w:p w:rsidR="004870CF" w:rsidRPr="00870838" w:rsidRDefault="004870CF" w:rsidP="004870CF">
            <w:pPr>
              <w:pStyle w:val="af1"/>
              <w:tabs>
                <w:tab w:val="left" w:pos="1418"/>
              </w:tabs>
              <w:spacing w:after="0"/>
              <w:ind w:left="0"/>
              <w:rPr>
                <w:bCs/>
                <w:sz w:val="28"/>
                <w:szCs w:val="28"/>
                <w:lang w:val="uk-UA"/>
              </w:rPr>
            </w:pPr>
          </w:p>
        </w:tc>
      </w:tr>
      <w:tr w:rsidR="00913E91" w:rsidRPr="00CD0A54" w:rsidTr="00F674C1">
        <w:trPr>
          <w:cantSplit/>
          <w:trHeight w:val="206"/>
        </w:trPr>
        <w:tc>
          <w:tcPr>
            <w:tcW w:w="568" w:type="dxa"/>
          </w:tcPr>
          <w:p w:rsidR="00913E91" w:rsidRPr="00720B6D" w:rsidRDefault="00913E91" w:rsidP="00F165C6">
            <w:pPr>
              <w:rPr>
                <w:b/>
                <w:bCs/>
                <w:sz w:val="28"/>
                <w:szCs w:val="28"/>
                <w:lang w:val="uk-UA"/>
              </w:rPr>
            </w:pPr>
          </w:p>
        </w:tc>
        <w:tc>
          <w:tcPr>
            <w:tcW w:w="2268" w:type="dxa"/>
          </w:tcPr>
          <w:p w:rsidR="00913E91" w:rsidRPr="00720B6D" w:rsidRDefault="00913E91" w:rsidP="00F165C6">
            <w:pPr>
              <w:ind w:left="-140" w:right="-108" w:firstLine="140"/>
              <w:rPr>
                <w:b/>
                <w:bCs/>
                <w:sz w:val="28"/>
                <w:szCs w:val="28"/>
                <w:lang w:val="uk-UA"/>
              </w:rPr>
            </w:pPr>
            <w:r w:rsidRPr="00720B6D">
              <w:rPr>
                <w:b/>
                <w:bCs/>
                <w:sz w:val="28"/>
                <w:szCs w:val="28"/>
                <w:lang w:val="uk-UA"/>
              </w:rPr>
              <w:t>Вирішили:</w:t>
            </w:r>
          </w:p>
        </w:tc>
        <w:tc>
          <w:tcPr>
            <w:tcW w:w="6945" w:type="dxa"/>
          </w:tcPr>
          <w:p w:rsidR="00913E91" w:rsidRPr="00720B6D" w:rsidRDefault="009D4E7E" w:rsidP="00F165C6">
            <w:pPr>
              <w:pStyle w:val="af1"/>
              <w:tabs>
                <w:tab w:val="left" w:pos="1418"/>
              </w:tabs>
              <w:spacing w:after="0"/>
              <w:ind w:left="0"/>
              <w:rPr>
                <w:bCs/>
                <w:sz w:val="28"/>
                <w:szCs w:val="28"/>
                <w:lang w:val="uk-UA"/>
              </w:rPr>
            </w:pPr>
            <w:r>
              <w:rPr>
                <w:sz w:val="28"/>
                <w:szCs w:val="28"/>
                <w:lang w:val="uk-UA"/>
              </w:rPr>
              <w:t xml:space="preserve">Затвердити </w:t>
            </w:r>
            <w:r>
              <w:rPr>
                <w:bCs/>
                <w:sz w:val="28"/>
                <w:szCs w:val="28"/>
                <w:lang w:val="uk-UA"/>
              </w:rPr>
              <w:t>порядок денний.</w:t>
            </w:r>
          </w:p>
        </w:tc>
      </w:tr>
      <w:tr w:rsidR="00B25AB2" w:rsidRPr="00CD0A54" w:rsidTr="00F674C1">
        <w:trPr>
          <w:cantSplit/>
          <w:trHeight w:val="206"/>
        </w:trPr>
        <w:tc>
          <w:tcPr>
            <w:tcW w:w="568" w:type="dxa"/>
          </w:tcPr>
          <w:p w:rsidR="00B25AB2" w:rsidRPr="00870838" w:rsidRDefault="00B25AB2" w:rsidP="00B25AB2">
            <w:pPr>
              <w:rPr>
                <w:b/>
                <w:bCs/>
                <w:sz w:val="20"/>
                <w:szCs w:val="20"/>
                <w:lang w:val="uk-UA"/>
              </w:rPr>
            </w:pPr>
          </w:p>
        </w:tc>
        <w:tc>
          <w:tcPr>
            <w:tcW w:w="2268" w:type="dxa"/>
          </w:tcPr>
          <w:p w:rsidR="00B25AB2" w:rsidRPr="00720B6D" w:rsidRDefault="00B25AB2" w:rsidP="00B25AB2">
            <w:pPr>
              <w:ind w:left="-140" w:right="-108" w:firstLine="140"/>
              <w:rPr>
                <w:b/>
                <w:bCs/>
                <w:sz w:val="28"/>
                <w:szCs w:val="28"/>
                <w:lang w:val="uk-UA"/>
              </w:rPr>
            </w:pPr>
          </w:p>
        </w:tc>
        <w:tc>
          <w:tcPr>
            <w:tcW w:w="6945" w:type="dxa"/>
          </w:tcPr>
          <w:p w:rsidR="00B25AB2" w:rsidRPr="00720B6D" w:rsidRDefault="00B25AB2" w:rsidP="00B25AB2">
            <w:pPr>
              <w:pStyle w:val="af1"/>
              <w:tabs>
                <w:tab w:val="left" w:pos="1418"/>
              </w:tabs>
              <w:spacing w:after="0"/>
              <w:ind w:left="0"/>
              <w:rPr>
                <w:bCs/>
                <w:sz w:val="28"/>
                <w:szCs w:val="28"/>
                <w:lang w:val="uk-UA"/>
              </w:rPr>
            </w:pPr>
          </w:p>
        </w:tc>
      </w:tr>
      <w:tr w:rsidR="00B25AB2" w:rsidRPr="002861E8" w:rsidTr="00F674C1">
        <w:trPr>
          <w:cantSplit/>
          <w:trHeight w:val="360"/>
        </w:trPr>
        <w:tc>
          <w:tcPr>
            <w:tcW w:w="568" w:type="dxa"/>
          </w:tcPr>
          <w:p w:rsidR="00B25AB2" w:rsidRPr="00870838" w:rsidRDefault="00B25AB2" w:rsidP="00B25AB2">
            <w:pPr>
              <w:rPr>
                <w:b/>
                <w:bCs/>
                <w:sz w:val="28"/>
                <w:szCs w:val="28"/>
                <w:lang w:val="uk-UA"/>
              </w:rPr>
            </w:pPr>
          </w:p>
        </w:tc>
        <w:tc>
          <w:tcPr>
            <w:tcW w:w="2268" w:type="dxa"/>
          </w:tcPr>
          <w:p w:rsidR="00B25AB2" w:rsidRPr="00870838" w:rsidRDefault="00B25AB2" w:rsidP="00B25AB2">
            <w:pPr>
              <w:ind w:left="-140" w:right="-108" w:firstLine="140"/>
              <w:rPr>
                <w:b/>
                <w:bCs/>
                <w:sz w:val="28"/>
                <w:szCs w:val="28"/>
                <w:lang w:val="uk-UA"/>
              </w:rPr>
            </w:pPr>
          </w:p>
        </w:tc>
        <w:tc>
          <w:tcPr>
            <w:tcW w:w="6945" w:type="dxa"/>
          </w:tcPr>
          <w:p w:rsidR="00B25AB2" w:rsidRPr="00870838" w:rsidRDefault="00B25AB2" w:rsidP="00B25AB2">
            <w:pPr>
              <w:jc w:val="both"/>
              <w:rPr>
                <w:bCs/>
                <w:sz w:val="28"/>
                <w:szCs w:val="28"/>
                <w:lang w:val="uk-UA"/>
              </w:rPr>
            </w:pPr>
            <w:r w:rsidRPr="00870838">
              <w:rPr>
                <w:bCs/>
                <w:sz w:val="28"/>
                <w:szCs w:val="28"/>
                <w:lang w:val="uk-UA"/>
              </w:rPr>
              <w:t>Головуючий</w:t>
            </w:r>
            <w:r w:rsidRPr="00870838">
              <w:rPr>
                <w:sz w:val="28"/>
                <w:szCs w:val="28"/>
                <w:lang w:val="uk-UA"/>
              </w:rPr>
              <w:t xml:space="preserve"> запропонував затвердити регламент проведення засідання:</w:t>
            </w:r>
            <w:r w:rsidRPr="00870838">
              <w:rPr>
                <w:bCs/>
                <w:sz w:val="28"/>
                <w:szCs w:val="28"/>
                <w:lang w:val="uk-UA"/>
              </w:rPr>
              <w:t xml:space="preserve"> </w:t>
            </w:r>
          </w:p>
        </w:tc>
      </w:tr>
      <w:tr w:rsidR="00B25AB2" w:rsidRPr="00870838" w:rsidTr="00F674C1">
        <w:trPr>
          <w:cantSplit/>
          <w:trHeight w:val="360"/>
        </w:trPr>
        <w:tc>
          <w:tcPr>
            <w:tcW w:w="568" w:type="dxa"/>
          </w:tcPr>
          <w:p w:rsidR="00B25AB2" w:rsidRPr="00870838" w:rsidRDefault="00B25AB2" w:rsidP="00B25AB2">
            <w:pPr>
              <w:rPr>
                <w:b/>
                <w:bCs/>
                <w:sz w:val="28"/>
                <w:szCs w:val="28"/>
                <w:lang w:val="uk-UA"/>
              </w:rPr>
            </w:pPr>
          </w:p>
        </w:tc>
        <w:tc>
          <w:tcPr>
            <w:tcW w:w="2268" w:type="dxa"/>
          </w:tcPr>
          <w:p w:rsidR="00B25AB2" w:rsidRPr="00870838" w:rsidRDefault="00B25AB2" w:rsidP="00B25AB2">
            <w:pPr>
              <w:ind w:left="-140" w:right="-108" w:firstLine="140"/>
              <w:rPr>
                <w:b/>
                <w:bCs/>
                <w:sz w:val="28"/>
                <w:szCs w:val="28"/>
                <w:lang w:val="uk-UA"/>
              </w:rPr>
            </w:pPr>
          </w:p>
        </w:tc>
        <w:tc>
          <w:tcPr>
            <w:tcW w:w="6945" w:type="dxa"/>
          </w:tcPr>
          <w:p w:rsidR="00B25AB2" w:rsidRPr="00870838" w:rsidRDefault="00B25AB2" w:rsidP="00B25AB2">
            <w:pPr>
              <w:numPr>
                <w:ilvl w:val="0"/>
                <w:numId w:val="1"/>
              </w:numPr>
              <w:tabs>
                <w:tab w:val="clear" w:pos="720"/>
                <w:tab w:val="num" w:pos="689"/>
              </w:tabs>
              <w:ind w:left="689"/>
              <w:jc w:val="both"/>
              <w:rPr>
                <w:sz w:val="28"/>
                <w:szCs w:val="28"/>
                <w:lang w:val="uk-UA"/>
              </w:rPr>
            </w:pPr>
            <w:r w:rsidRPr="00870838">
              <w:rPr>
                <w:sz w:val="28"/>
                <w:szCs w:val="28"/>
                <w:lang w:val="uk-UA"/>
              </w:rPr>
              <w:t>для доповіді – до 5 хв.;</w:t>
            </w:r>
          </w:p>
          <w:p w:rsidR="00B25AB2" w:rsidRPr="00870838" w:rsidRDefault="00B25AB2" w:rsidP="00B25AB2">
            <w:pPr>
              <w:numPr>
                <w:ilvl w:val="0"/>
                <w:numId w:val="1"/>
              </w:numPr>
              <w:tabs>
                <w:tab w:val="clear" w:pos="720"/>
                <w:tab w:val="num" w:pos="689"/>
              </w:tabs>
              <w:ind w:left="689"/>
              <w:jc w:val="both"/>
              <w:rPr>
                <w:sz w:val="28"/>
                <w:szCs w:val="28"/>
                <w:lang w:val="uk-UA"/>
              </w:rPr>
            </w:pPr>
            <w:r w:rsidRPr="00870838">
              <w:rPr>
                <w:sz w:val="28"/>
                <w:szCs w:val="28"/>
                <w:lang w:val="uk-UA"/>
              </w:rPr>
              <w:t>для виступу – до 3 хв.;</w:t>
            </w:r>
          </w:p>
          <w:p w:rsidR="00B25AB2" w:rsidRPr="00FA79E9" w:rsidRDefault="00B25AB2" w:rsidP="00B25AB2">
            <w:pPr>
              <w:numPr>
                <w:ilvl w:val="0"/>
                <w:numId w:val="1"/>
              </w:numPr>
              <w:tabs>
                <w:tab w:val="clear" w:pos="720"/>
                <w:tab w:val="num" w:pos="689"/>
              </w:tabs>
              <w:ind w:left="689"/>
              <w:jc w:val="both"/>
              <w:rPr>
                <w:bCs/>
                <w:sz w:val="28"/>
                <w:szCs w:val="28"/>
                <w:lang w:val="uk-UA"/>
              </w:rPr>
            </w:pPr>
            <w:r w:rsidRPr="00870838">
              <w:rPr>
                <w:sz w:val="28"/>
                <w:szCs w:val="28"/>
                <w:lang w:val="uk-UA"/>
              </w:rPr>
              <w:t>для репліки – до 1 хв.</w:t>
            </w:r>
            <w:r w:rsidRPr="00870838">
              <w:rPr>
                <w:b/>
                <w:bCs/>
                <w:sz w:val="28"/>
                <w:szCs w:val="28"/>
                <w:lang w:val="uk-UA"/>
              </w:rPr>
              <w:t xml:space="preserve"> </w:t>
            </w:r>
          </w:p>
        </w:tc>
      </w:tr>
      <w:tr w:rsidR="00B25AB2" w:rsidRPr="00870838" w:rsidTr="00F674C1">
        <w:trPr>
          <w:cantSplit/>
          <w:trHeight w:val="360"/>
        </w:trPr>
        <w:tc>
          <w:tcPr>
            <w:tcW w:w="568" w:type="dxa"/>
          </w:tcPr>
          <w:p w:rsidR="00B25AB2" w:rsidRPr="00870838" w:rsidRDefault="00B25AB2" w:rsidP="00B25AB2">
            <w:pPr>
              <w:rPr>
                <w:b/>
                <w:bCs/>
                <w:sz w:val="28"/>
                <w:szCs w:val="28"/>
                <w:lang w:val="uk-UA"/>
              </w:rPr>
            </w:pPr>
          </w:p>
        </w:tc>
        <w:tc>
          <w:tcPr>
            <w:tcW w:w="2268" w:type="dxa"/>
          </w:tcPr>
          <w:p w:rsidR="00B25AB2" w:rsidRPr="00870838" w:rsidRDefault="00B25AB2" w:rsidP="00B25AB2">
            <w:pPr>
              <w:ind w:left="-140" w:right="-108" w:firstLine="140"/>
              <w:rPr>
                <w:b/>
                <w:bCs/>
                <w:sz w:val="28"/>
                <w:szCs w:val="28"/>
                <w:lang w:val="uk-UA"/>
              </w:rPr>
            </w:pPr>
          </w:p>
        </w:tc>
        <w:tc>
          <w:tcPr>
            <w:tcW w:w="6945" w:type="dxa"/>
          </w:tcPr>
          <w:p w:rsidR="00B25AB2" w:rsidRPr="00870838" w:rsidRDefault="00B25AB2" w:rsidP="00B25AB2">
            <w:pPr>
              <w:jc w:val="both"/>
              <w:rPr>
                <w:sz w:val="28"/>
                <w:szCs w:val="28"/>
                <w:lang w:val="uk-UA"/>
              </w:rPr>
            </w:pPr>
            <w:r w:rsidRPr="00870838">
              <w:rPr>
                <w:bCs/>
                <w:sz w:val="28"/>
                <w:szCs w:val="28"/>
                <w:lang w:val="uk-UA"/>
              </w:rPr>
              <w:t>поцікавився чи будуть інші пропозиції (не надійшли) та поставив на голосування дану пропозицію.</w:t>
            </w:r>
          </w:p>
        </w:tc>
      </w:tr>
      <w:tr w:rsidR="00B25AB2" w:rsidRPr="00717164" w:rsidTr="00F674C1">
        <w:trPr>
          <w:cantSplit/>
          <w:trHeight w:val="228"/>
        </w:trPr>
        <w:tc>
          <w:tcPr>
            <w:tcW w:w="568" w:type="dxa"/>
          </w:tcPr>
          <w:p w:rsidR="00B25AB2" w:rsidRPr="00624EE5" w:rsidRDefault="00B25AB2" w:rsidP="00B25AB2">
            <w:pPr>
              <w:rPr>
                <w:b/>
                <w:bCs/>
                <w:sz w:val="28"/>
                <w:szCs w:val="28"/>
                <w:lang w:val="uk-UA"/>
              </w:rPr>
            </w:pPr>
          </w:p>
        </w:tc>
        <w:tc>
          <w:tcPr>
            <w:tcW w:w="2268" w:type="dxa"/>
          </w:tcPr>
          <w:p w:rsidR="00B25AB2" w:rsidRPr="00717164" w:rsidRDefault="00B25AB2" w:rsidP="00B25AB2">
            <w:pPr>
              <w:ind w:left="-140" w:right="-108" w:firstLine="140"/>
              <w:rPr>
                <w:b/>
                <w:bCs/>
                <w:sz w:val="20"/>
                <w:szCs w:val="20"/>
                <w:lang w:val="uk-UA"/>
              </w:rPr>
            </w:pPr>
          </w:p>
        </w:tc>
        <w:tc>
          <w:tcPr>
            <w:tcW w:w="6945" w:type="dxa"/>
          </w:tcPr>
          <w:p w:rsidR="00B25AB2" w:rsidRPr="00717164" w:rsidRDefault="00B25AB2" w:rsidP="00B25AB2">
            <w:pPr>
              <w:ind w:left="689"/>
              <w:jc w:val="both"/>
              <w:rPr>
                <w:sz w:val="20"/>
                <w:szCs w:val="20"/>
                <w:lang w:val="uk-UA"/>
              </w:rPr>
            </w:pPr>
          </w:p>
        </w:tc>
      </w:tr>
      <w:tr w:rsidR="00B25AB2" w:rsidRPr="00870838" w:rsidTr="00F674C1">
        <w:trPr>
          <w:cantSplit/>
          <w:trHeight w:val="360"/>
        </w:trPr>
        <w:tc>
          <w:tcPr>
            <w:tcW w:w="568" w:type="dxa"/>
          </w:tcPr>
          <w:p w:rsidR="00B25AB2" w:rsidRPr="00870838" w:rsidRDefault="00B25AB2" w:rsidP="00B25AB2">
            <w:pPr>
              <w:rPr>
                <w:b/>
                <w:bCs/>
                <w:sz w:val="28"/>
                <w:szCs w:val="28"/>
                <w:lang w:val="uk-UA"/>
              </w:rPr>
            </w:pPr>
          </w:p>
        </w:tc>
        <w:tc>
          <w:tcPr>
            <w:tcW w:w="2268" w:type="dxa"/>
          </w:tcPr>
          <w:p w:rsidR="00B25AB2" w:rsidRPr="00870838" w:rsidRDefault="00B25AB2" w:rsidP="00B25AB2">
            <w:pPr>
              <w:ind w:left="-140" w:right="-108" w:firstLine="140"/>
              <w:rPr>
                <w:b/>
                <w:bCs/>
                <w:sz w:val="28"/>
                <w:szCs w:val="28"/>
                <w:lang w:val="uk-UA"/>
              </w:rPr>
            </w:pPr>
          </w:p>
        </w:tc>
        <w:tc>
          <w:tcPr>
            <w:tcW w:w="6945" w:type="dxa"/>
          </w:tcPr>
          <w:p w:rsidR="00B25AB2" w:rsidRPr="00870838" w:rsidRDefault="00B25AB2" w:rsidP="00B25AB2">
            <w:pPr>
              <w:jc w:val="both"/>
              <w:rPr>
                <w:bCs/>
                <w:lang w:val="uk-UA"/>
              </w:rPr>
            </w:pPr>
            <w:r w:rsidRPr="00870838">
              <w:rPr>
                <w:bCs/>
                <w:lang w:val="uk-UA"/>
              </w:rPr>
              <w:t>Проведення процедури поіменного голосування.</w:t>
            </w:r>
          </w:p>
        </w:tc>
      </w:tr>
      <w:tr w:rsidR="00B25AB2" w:rsidRPr="00870838" w:rsidTr="00F674C1">
        <w:trPr>
          <w:cantSplit/>
          <w:trHeight w:val="360"/>
        </w:trPr>
        <w:tc>
          <w:tcPr>
            <w:tcW w:w="568" w:type="dxa"/>
          </w:tcPr>
          <w:p w:rsidR="00B25AB2" w:rsidRPr="00870838" w:rsidRDefault="00B25AB2" w:rsidP="00B25AB2">
            <w:pPr>
              <w:rPr>
                <w:b/>
                <w:bCs/>
                <w:sz w:val="28"/>
                <w:szCs w:val="28"/>
                <w:lang w:val="uk-UA"/>
              </w:rPr>
            </w:pPr>
          </w:p>
        </w:tc>
        <w:tc>
          <w:tcPr>
            <w:tcW w:w="2268" w:type="dxa"/>
          </w:tcPr>
          <w:p w:rsidR="00B25AB2" w:rsidRPr="00870838" w:rsidRDefault="00B25AB2" w:rsidP="00B25AB2">
            <w:pPr>
              <w:ind w:left="-140" w:right="-108" w:firstLine="140"/>
              <w:rPr>
                <w:b/>
                <w:bCs/>
                <w:sz w:val="28"/>
                <w:szCs w:val="28"/>
                <w:lang w:val="uk-UA"/>
              </w:rPr>
            </w:pPr>
            <w:r w:rsidRPr="00870838">
              <w:rPr>
                <w:b/>
                <w:sz w:val="28"/>
                <w:szCs w:val="28"/>
                <w:lang w:val="uk-UA"/>
              </w:rPr>
              <w:t>Голосували:</w:t>
            </w:r>
          </w:p>
        </w:tc>
        <w:tc>
          <w:tcPr>
            <w:tcW w:w="6945" w:type="dxa"/>
          </w:tcPr>
          <w:p w:rsidR="00B25AB2" w:rsidRPr="00870838" w:rsidRDefault="00B25AB2" w:rsidP="00B25AB2">
            <w:pPr>
              <w:rPr>
                <w:sz w:val="28"/>
                <w:szCs w:val="28"/>
                <w:lang w:val="uk-UA"/>
              </w:rPr>
            </w:pPr>
            <w:r w:rsidRPr="00870838">
              <w:rPr>
                <w:sz w:val="28"/>
                <w:szCs w:val="28"/>
                <w:lang w:val="uk-UA"/>
              </w:rPr>
              <w:t xml:space="preserve">«За» - </w:t>
            </w:r>
            <w:r w:rsidR="00A755E4">
              <w:rPr>
                <w:sz w:val="28"/>
                <w:szCs w:val="28"/>
                <w:lang w:val="uk-UA"/>
              </w:rPr>
              <w:t>30</w:t>
            </w:r>
            <w:r w:rsidRPr="00870838">
              <w:rPr>
                <w:sz w:val="28"/>
                <w:szCs w:val="28"/>
                <w:lang w:val="uk-UA"/>
              </w:rPr>
              <w:t xml:space="preserve"> ; «проти» - 0 ; «утримались» - 0;</w:t>
            </w:r>
          </w:p>
          <w:p w:rsidR="00B25AB2" w:rsidRPr="00870838" w:rsidRDefault="00B25AB2" w:rsidP="00A755E4">
            <w:pPr>
              <w:rPr>
                <w:sz w:val="28"/>
                <w:szCs w:val="28"/>
                <w:lang w:val="uk-UA"/>
              </w:rPr>
            </w:pPr>
            <w:r w:rsidRPr="00870838">
              <w:rPr>
                <w:sz w:val="28"/>
                <w:szCs w:val="28"/>
                <w:lang w:val="uk-UA"/>
              </w:rPr>
              <w:t xml:space="preserve">«не голосували» - </w:t>
            </w:r>
            <w:r w:rsidR="00A755E4">
              <w:rPr>
                <w:sz w:val="28"/>
                <w:szCs w:val="28"/>
                <w:lang w:val="uk-UA"/>
              </w:rPr>
              <w:t>1</w:t>
            </w:r>
            <w:r w:rsidRPr="00870838">
              <w:rPr>
                <w:sz w:val="28"/>
                <w:szCs w:val="28"/>
                <w:lang w:val="uk-UA"/>
              </w:rPr>
              <w:t>.</w:t>
            </w:r>
          </w:p>
        </w:tc>
      </w:tr>
      <w:tr w:rsidR="00B25AB2" w:rsidRPr="00870838" w:rsidTr="00F674C1">
        <w:trPr>
          <w:cantSplit/>
          <w:trHeight w:val="100"/>
        </w:trPr>
        <w:tc>
          <w:tcPr>
            <w:tcW w:w="568" w:type="dxa"/>
          </w:tcPr>
          <w:p w:rsidR="00B25AB2" w:rsidRPr="00870838" w:rsidRDefault="00B25AB2" w:rsidP="00B25AB2">
            <w:pPr>
              <w:rPr>
                <w:b/>
                <w:bCs/>
                <w:sz w:val="28"/>
                <w:szCs w:val="28"/>
                <w:lang w:val="uk-UA"/>
              </w:rPr>
            </w:pPr>
          </w:p>
        </w:tc>
        <w:tc>
          <w:tcPr>
            <w:tcW w:w="2268" w:type="dxa"/>
          </w:tcPr>
          <w:p w:rsidR="00B25AB2" w:rsidRPr="00870838" w:rsidRDefault="00B25AB2" w:rsidP="00B25AB2">
            <w:pPr>
              <w:ind w:left="-140" w:right="-108" w:firstLine="140"/>
              <w:rPr>
                <w:b/>
                <w:bCs/>
                <w:sz w:val="28"/>
                <w:szCs w:val="28"/>
                <w:lang w:val="uk-UA"/>
              </w:rPr>
            </w:pPr>
          </w:p>
        </w:tc>
        <w:tc>
          <w:tcPr>
            <w:tcW w:w="6945" w:type="dxa"/>
          </w:tcPr>
          <w:p w:rsidR="00B25AB2" w:rsidRPr="00870838" w:rsidRDefault="00B25AB2" w:rsidP="00B25AB2">
            <w:pPr>
              <w:rPr>
                <w:lang w:val="uk-UA"/>
              </w:rPr>
            </w:pPr>
            <w:r w:rsidRPr="00870838">
              <w:rPr>
                <w:lang w:val="uk-UA"/>
              </w:rPr>
              <w:t>Протокол поіменного голосування додається.</w:t>
            </w:r>
          </w:p>
        </w:tc>
      </w:tr>
      <w:tr w:rsidR="00D94A92" w:rsidRPr="00870838" w:rsidTr="00F674C1">
        <w:trPr>
          <w:cantSplit/>
          <w:trHeight w:val="100"/>
        </w:trPr>
        <w:tc>
          <w:tcPr>
            <w:tcW w:w="568" w:type="dxa"/>
          </w:tcPr>
          <w:p w:rsidR="00D94A92" w:rsidRPr="00870838" w:rsidRDefault="00D94A92" w:rsidP="00B25AB2">
            <w:pPr>
              <w:rPr>
                <w:b/>
                <w:bCs/>
                <w:sz w:val="28"/>
                <w:szCs w:val="28"/>
                <w:lang w:val="uk-UA"/>
              </w:rPr>
            </w:pPr>
          </w:p>
        </w:tc>
        <w:tc>
          <w:tcPr>
            <w:tcW w:w="2268" w:type="dxa"/>
          </w:tcPr>
          <w:p w:rsidR="00D94A92" w:rsidRPr="00870838" w:rsidRDefault="00D94A92" w:rsidP="00B25AB2">
            <w:pPr>
              <w:ind w:left="-140" w:right="-108" w:firstLine="140"/>
              <w:rPr>
                <w:b/>
                <w:bCs/>
                <w:sz w:val="28"/>
                <w:szCs w:val="28"/>
                <w:lang w:val="uk-UA"/>
              </w:rPr>
            </w:pPr>
          </w:p>
        </w:tc>
        <w:tc>
          <w:tcPr>
            <w:tcW w:w="6945" w:type="dxa"/>
          </w:tcPr>
          <w:p w:rsidR="00D94A92" w:rsidRPr="00870838" w:rsidRDefault="00D94A92" w:rsidP="00B25AB2">
            <w:pPr>
              <w:rPr>
                <w:lang w:val="uk-UA"/>
              </w:rPr>
            </w:pPr>
          </w:p>
        </w:tc>
      </w:tr>
      <w:tr w:rsidR="00B25AB2" w:rsidRPr="00870838" w:rsidTr="00F674C1">
        <w:trPr>
          <w:cantSplit/>
          <w:trHeight w:val="100"/>
        </w:trPr>
        <w:tc>
          <w:tcPr>
            <w:tcW w:w="568" w:type="dxa"/>
          </w:tcPr>
          <w:p w:rsidR="00B25AB2" w:rsidRPr="00870838" w:rsidRDefault="00B25AB2" w:rsidP="00B25AB2">
            <w:pPr>
              <w:rPr>
                <w:b/>
                <w:bCs/>
                <w:sz w:val="28"/>
                <w:szCs w:val="28"/>
                <w:lang w:val="uk-UA"/>
              </w:rPr>
            </w:pPr>
          </w:p>
        </w:tc>
        <w:tc>
          <w:tcPr>
            <w:tcW w:w="2268" w:type="dxa"/>
          </w:tcPr>
          <w:p w:rsidR="00B25AB2" w:rsidRPr="00870838" w:rsidRDefault="00B25AB2" w:rsidP="00B25AB2">
            <w:pPr>
              <w:ind w:left="-140" w:right="-108" w:firstLine="140"/>
              <w:rPr>
                <w:b/>
                <w:bCs/>
                <w:sz w:val="28"/>
                <w:szCs w:val="28"/>
                <w:lang w:val="uk-UA"/>
              </w:rPr>
            </w:pPr>
            <w:r w:rsidRPr="00870838">
              <w:rPr>
                <w:b/>
                <w:bCs/>
                <w:sz w:val="28"/>
                <w:szCs w:val="28"/>
                <w:lang w:val="uk-UA"/>
              </w:rPr>
              <w:t>Вирішили:</w:t>
            </w:r>
          </w:p>
        </w:tc>
        <w:tc>
          <w:tcPr>
            <w:tcW w:w="6945" w:type="dxa"/>
          </w:tcPr>
          <w:p w:rsidR="00B25AB2" w:rsidRPr="00870838" w:rsidRDefault="00B25AB2" w:rsidP="00B25AB2">
            <w:pPr>
              <w:jc w:val="both"/>
              <w:rPr>
                <w:sz w:val="28"/>
                <w:szCs w:val="28"/>
                <w:lang w:val="uk-UA"/>
              </w:rPr>
            </w:pPr>
            <w:r w:rsidRPr="00870838">
              <w:rPr>
                <w:sz w:val="28"/>
                <w:szCs w:val="28"/>
                <w:lang w:val="uk-UA"/>
              </w:rPr>
              <w:t xml:space="preserve">Затвердити регламент проведення засідання. </w:t>
            </w:r>
          </w:p>
        </w:tc>
      </w:tr>
      <w:tr w:rsidR="00E338EE" w:rsidRPr="003175AA" w:rsidTr="006309D1">
        <w:trPr>
          <w:cantSplit/>
          <w:trHeight w:val="198"/>
        </w:trPr>
        <w:tc>
          <w:tcPr>
            <w:tcW w:w="568" w:type="dxa"/>
          </w:tcPr>
          <w:p w:rsidR="00E338EE" w:rsidRPr="00870838" w:rsidRDefault="00E338EE" w:rsidP="003175AA">
            <w:pPr>
              <w:rPr>
                <w:b/>
                <w:bCs/>
                <w:sz w:val="28"/>
                <w:szCs w:val="28"/>
                <w:lang w:val="uk-UA"/>
              </w:rPr>
            </w:pPr>
          </w:p>
        </w:tc>
        <w:tc>
          <w:tcPr>
            <w:tcW w:w="2268" w:type="dxa"/>
          </w:tcPr>
          <w:p w:rsidR="00E338EE" w:rsidRPr="00870838" w:rsidRDefault="00E338EE" w:rsidP="004802BF">
            <w:pPr>
              <w:ind w:left="-140" w:right="-108" w:firstLine="140"/>
              <w:rPr>
                <w:b/>
                <w:bCs/>
                <w:sz w:val="28"/>
                <w:szCs w:val="28"/>
                <w:lang w:val="uk-UA"/>
              </w:rPr>
            </w:pPr>
          </w:p>
        </w:tc>
        <w:tc>
          <w:tcPr>
            <w:tcW w:w="6945" w:type="dxa"/>
          </w:tcPr>
          <w:p w:rsidR="00E338EE" w:rsidRPr="00870838" w:rsidRDefault="00E338EE" w:rsidP="004802BF">
            <w:pPr>
              <w:jc w:val="both"/>
              <w:rPr>
                <w:sz w:val="28"/>
                <w:szCs w:val="28"/>
                <w:lang w:val="uk-UA"/>
              </w:rPr>
            </w:pPr>
          </w:p>
        </w:tc>
      </w:tr>
      <w:tr w:rsidR="0030115D" w:rsidRPr="008D7F59" w:rsidTr="006309D1">
        <w:trPr>
          <w:cantSplit/>
          <w:trHeight w:val="557"/>
        </w:trPr>
        <w:tc>
          <w:tcPr>
            <w:tcW w:w="568" w:type="dxa"/>
          </w:tcPr>
          <w:p w:rsidR="0030115D" w:rsidRPr="00870838" w:rsidRDefault="003175AA" w:rsidP="00F165C6">
            <w:pPr>
              <w:rPr>
                <w:b/>
                <w:bCs/>
                <w:sz w:val="28"/>
                <w:szCs w:val="28"/>
                <w:lang w:val="uk-UA"/>
              </w:rPr>
            </w:pPr>
            <w:r>
              <w:rPr>
                <w:b/>
                <w:bCs/>
                <w:sz w:val="28"/>
                <w:szCs w:val="28"/>
                <w:lang w:val="uk-UA"/>
              </w:rPr>
              <w:t>1</w:t>
            </w:r>
            <w:r w:rsidR="0030115D" w:rsidRPr="00870838">
              <w:rPr>
                <w:b/>
                <w:bCs/>
                <w:sz w:val="28"/>
                <w:szCs w:val="28"/>
                <w:lang w:val="uk-UA"/>
              </w:rPr>
              <w:t>.</w:t>
            </w:r>
          </w:p>
        </w:tc>
        <w:tc>
          <w:tcPr>
            <w:tcW w:w="2268" w:type="dxa"/>
          </w:tcPr>
          <w:p w:rsidR="0030115D" w:rsidRPr="00870838" w:rsidRDefault="0030115D" w:rsidP="00F165C6">
            <w:pPr>
              <w:ind w:left="-140" w:right="-108" w:firstLine="140"/>
              <w:rPr>
                <w:b/>
                <w:sz w:val="28"/>
                <w:szCs w:val="28"/>
                <w:lang w:val="uk-UA"/>
              </w:rPr>
            </w:pPr>
            <w:r w:rsidRPr="00870838">
              <w:rPr>
                <w:b/>
                <w:bCs/>
                <w:sz w:val="28"/>
                <w:szCs w:val="28"/>
                <w:lang w:val="uk-UA"/>
              </w:rPr>
              <w:t>Слухали:</w:t>
            </w:r>
          </w:p>
        </w:tc>
        <w:tc>
          <w:tcPr>
            <w:tcW w:w="6945" w:type="dxa"/>
          </w:tcPr>
          <w:p w:rsidR="0030115D" w:rsidRPr="00042F6E" w:rsidRDefault="008D7F59" w:rsidP="00042F6E">
            <w:pPr>
              <w:shd w:val="clear" w:color="auto" w:fill="FFFFFF"/>
              <w:tabs>
                <w:tab w:val="left" w:pos="993"/>
              </w:tabs>
              <w:suppressAutoHyphens/>
              <w:jc w:val="both"/>
              <w:rPr>
                <w:sz w:val="28"/>
                <w:szCs w:val="28"/>
              </w:rPr>
            </w:pPr>
            <w:r>
              <w:rPr>
                <w:sz w:val="28"/>
                <w:szCs w:val="28"/>
              </w:rPr>
              <w:t>Звіт про виконання районного бюджету Броварського району за 2022 рік.</w:t>
            </w:r>
          </w:p>
        </w:tc>
      </w:tr>
      <w:tr w:rsidR="0030115D" w:rsidRPr="008D7F59" w:rsidTr="006309D1">
        <w:trPr>
          <w:cantSplit/>
          <w:trHeight w:val="155"/>
        </w:trPr>
        <w:tc>
          <w:tcPr>
            <w:tcW w:w="568" w:type="dxa"/>
          </w:tcPr>
          <w:p w:rsidR="0030115D" w:rsidRPr="00A21310" w:rsidRDefault="0030115D" w:rsidP="00F165C6">
            <w:pPr>
              <w:rPr>
                <w:b/>
                <w:bCs/>
                <w:sz w:val="20"/>
                <w:szCs w:val="20"/>
                <w:lang w:val="uk-UA"/>
              </w:rPr>
            </w:pPr>
          </w:p>
        </w:tc>
        <w:tc>
          <w:tcPr>
            <w:tcW w:w="2268" w:type="dxa"/>
          </w:tcPr>
          <w:p w:rsidR="0030115D" w:rsidRPr="00A21310" w:rsidRDefault="0030115D" w:rsidP="00F165C6">
            <w:pPr>
              <w:ind w:left="-140" w:right="-108" w:firstLine="140"/>
              <w:rPr>
                <w:b/>
                <w:bCs/>
                <w:sz w:val="20"/>
                <w:szCs w:val="20"/>
                <w:lang w:val="uk-UA"/>
              </w:rPr>
            </w:pPr>
          </w:p>
        </w:tc>
        <w:tc>
          <w:tcPr>
            <w:tcW w:w="6945" w:type="dxa"/>
          </w:tcPr>
          <w:p w:rsidR="0030115D" w:rsidRPr="00A21310" w:rsidRDefault="0030115D" w:rsidP="00F165C6">
            <w:pPr>
              <w:jc w:val="both"/>
              <w:rPr>
                <w:sz w:val="20"/>
                <w:szCs w:val="20"/>
                <w:lang w:val="uk-UA"/>
              </w:rPr>
            </w:pPr>
          </w:p>
        </w:tc>
      </w:tr>
      <w:tr w:rsidR="009073FB" w:rsidRPr="002C46CA" w:rsidTr="006309D1">
        <w:trPr>
          <w:cantSplit/>
          <w:trHeight w:val="155"/>
        </w:trPr>
        <w:tc>
          <w:tcPr>
            <w:tcW w:w="568" w:type="dxa"/>
          </w:tcPr>
          <w:p w:rsidR="009073FB" w:rsidRPr="00870838" w:rsidRDefault="009073FB" w:rsidP="009073FB">
            <w:pPr>
              <w:rPr>
                <w:b/>
                <w:bCs/>
                <w:sz w:val="20"/>
                <w:szCs w:val="20"/>
                <w:lang w:val="uk-UA"/>
              </w:rPr>
            </w:pPr>
          </w:p>
        </w:tc>
        <w:tc>
          <w:tcPr>
            <w:tcW w:w="2268" w:type="dxa"/>
          </w:tcPr>
          <w:p w:rsidR="009073FB" w:rsidRPr="00870838" w:rsidRDefault="009073FB" w:rsidP="009073FB">
            <w:pPr>
              <w:ind w:left="-140" w:right="-108" w:firstLine="140"/>
              <w:rPr>
                <w:b/>
                <w:bCs/>
                <w:sz w:val="20"/>
                <w:szCs w:val="20"/>
                <w:lang w:val="uk-UA"/>
              </w:rPr>
            </w:pPr>
          </w:p>
        </w:tc>
        <w:tc>
          <w:tcPr>
            <w:tcW w:w="6945" w:type="dxa"/>
          </w:tcPr>
          <w:p w:rsidR="009073FB" w:rsidRPr="00870838" w:rsidRDefault="00125EFC" w:rsidP="00F2587A">
            <w:pPr>
              <w:ind w:right="-108" w:hanging="108"/>
              <w:rPr>
                <w:sz w:val="20"/>
                <w:szCs w:val="20"/>
                <w:lang w:val="uk-UA"/>
              </w:rPr>
            </w:pPr>
            <w:r>
              <w:rPr>
                <w:sz w:val="28"/>
                <w:szCs w:val="28"/>
                <w:lang w:val="uk-UA"/>
              </w:rPr>
              <w:t xml:space="preserve"> </w:t>
            </w:r>
            <w:r w:rsidR="009073FB" w:rsidRPr="00870838">
              <w:rPr>
                <w:sz w:val="28"/>
                <w:szCs w:val="28"/>
                <w:lang w:val="uk-UA"/>
              </w:rPr>
              <w:t>Головуюч</w:t>
            </w:r>
            <w:r w:rsidR="009073FB">
              <w:rPr>
                <w:sz w:val="28"/>
                <w:szCs w:val="28"/>
                <w:lang w:val="uk-UA"/>
              </w:rPr>
              <w:t>ий</w:t>
            </w:r>
            <w:r w:rsidR="009073FB" w:rsidRPr="00870838">
              <w:rPr>
                <w:sz w:val="28"/>
                <w:szCs w:val="28"/>
                <w:lang w:val="uk-UA"/>
              </w:rPr>
              <w:t xml:space="preserve"> запр</w:t>
            </w:r>
            <w:r w:rsidR="009073FB">
              <w:rPr>
                <w:sz w:val="28"/>
                <w:szCs w:val="28"/>
                <w:lang w:val="uk-UA"/>
              </w:rPr>
              <w:t xml:space="preserve">осив </w:t>
            </w:r>
            <w:r w:rsidR="006C3B11">
              <w:rPr>
                <w:sz w:val="28"/>
                <w:szCs w:val="28"/>
                <w:lang w:val="uk-UA"/>
              </w:rPr>
              <w:t xml:space="preserve">до </w:t>
            </w:r>
            <w:r w:rsidR="009073FB">
              <w:rPr>
                <w:sz w:val="28"/>
                <w:szCs w:val="28"/>
                <w:lang w:val="uk-UA"/>
              </w:rPr>
              <w:t xml:space="preserve">співдоповіді </w:t>
            </w:r>
            <w:r w:rsidR="00B72DB2">
              <w:rPr>
                <w:sz w:val="28"/>
                <w:szCs w:val="28"/>
              </w:rPr>
              <w:t xml:space="preserve"> </w:t>
            </w:r>
            <w:r w:rsidR="00F2587A">
              <w:rPr>
                <w:sz w:val="28"/>
                <w:szCs w:val="28"/>
                <w:lang w:val="uk-UA"/>
              </w:rPr>
              <w:t>Суховєєву О.М</w:t>
            </w:r>
            <w:r w:rsidR="00B72DB2">
              <w:rPr>
                <w:sz w:val="28"/>
                <w:szCs w:val="28"/>
                <w:lang w:val="uk-UA"/>
              </w:rPr>
              <w:t>.</w:t>
            </w:r>
          </w:p>
        </w:tc>
      </w:tr>
      <w:tr w:rsidR="00613357" w:rsidRPr="006553D5" w:rsidTr="006309D1">
        <w:trPr>
          <w:cantSplit/>
          <w:trHeight w:val="155"/>
        </w:trPr>
        <w:tc>
          <w:tcPr>
            <w:tcW w:w="568" w:type="dxa"/>
          </w:tcPr>
          <w:p w:rsidR="00613357" w:rsidRPr="00A21310" w:rsidRDefault="00613357" w:rsidP="00F165C6">
            <w:pPr>
              <w:rPr>
                <w:b/>
                <w:bCs/>
                <w:sz w:val="20"/>
                <w:szCs w:val="20"/>
                <w:lang w:val="uk-UA"/>
              </w:rPr>
            </w:pPr>
          </w:p>
        </w:tc>
        <w:tc>
          <w:tcPr>
            <w:tcW w:w="2268" w:type="dxa"/>
          </w:tcPr>
          <w:p w:rsidR="00613357" w:rsidRPr="00A21310" w:rsidRDefault="00613357" w:rsidP="00F165C6">
            <w:pPr>
              <w:ind w:left="-140" w:right="-108" w:firstLine="140"/>
              <w:rPr>
                <w:b/>
                <w:bCs/>
                <w:sz w:val="20"/>
                <w:szCs w:val="20"/>
                <w:lang w:val="uk-UA"/>
              </w:rPr>
            </w:pPr>
          </w:p>
        </w:tc>
        <w:tc>
          <w:tcPr>
            <w:tcW w:w="6945" w:type="dxa"/>
          </w:tcPr>
          <w:p w:rsidR="00613357" w:rsidRPr="00A21310" w:rsidRDefault="00613357" w:rsidP="00F165C6">
            <w:pPr>
              <w:jc w:val="both"/>
              <w:rPr>
                <w:sz w:val="20"/>
                <w:szCs w:val="20"/>
                <w:lang w:val="uk-UA"/>
              </w:rPr>
            </w:pPr>
          </w:p>
        </w:tc>
      </w:tr>
    </w:tbl>
    <w:tbl>
      <w:tblPr>
        <w:tblW w:w="9781" w:type="dxa"/>
        <w:tblInd w:w="-34" w:type="dxa"/>
        <w:tblLayout w:type="fixed"/>
        <w:tblLook w:val="0000"/>
      </w:tblPr>
      <w:tblGrid>
        <w:gridCol w:w="568"/>
        <w:gridCol w:w="2268"/>
        <w:gridCol w:w="6945"/>
      </w:tblGrid>
      <w:tr w:rsidR="0030115D" w:rsidRPr="00D31A97" w:rsidTr="00B72DB2">
        <w:trPr>
          <w:cantSplit/>
          <w:trHeight w:val="198"/>
        </w:trPr>
        <w:tc>
          <w:tcPr>
            <w:tcW w:w="568" w:type="dxa"/>
          </w:tcPr>
          <w:p w:rsidR="0030115D" w:rsidRPr="00110A81" w:rsidRDefault="0030115D" w:rsidP="00F165C6">
            <w:pPr>
              <w:rPr>
                <w:b/>
                <w:bCs/>
                <w:sz w:val="20"/>
                <w:szCs w:val="20"/>
                <w:lang w:val="uk-UA"/>
              </w:rPr>
            </w:pPr>
          </w:p>
        </w:tc>
        <w:tc>
          <w:tcPr>
            <w:tcW w:w="2268" w:type="dxa"/>
          </w:tcPr>
          <w:p w:rsidR="0030115D" w:rsidRPr="00025D64" w:rsidRDefault="00D91FF8" w:rsidP="009D4E7E">
            <w:pPr>
              <w:ind w:left="-140" w:right="-108" w:firstLine="140"/>
              <w:rPr>
                <w:b/>
                <w:bCs/>
                <w:sz w:val="28"/>
                <w:szCs w:val="28"/>
                <w:lang w:val="uk-UA"/>
              </w:rPr>
            </w:pPr>
            <w:r>
              <w:rPr>
                <w:b/>
                <w:bCs/>
                <w:sz w:val="28"/>
                <w:szCs w:val="28"/>
                <w:lang w:val="uk-UA"/>
              </w:rPr>
              <w:t>Співд</w:t>
            </w:r>
            <w:r w:rsidR="0030115D">
              <w:rPr>
                <w:b/>
                <w:bCs/>
                <w:sz w:val="28"/>
                <w:szCs w:val="28"/>
                <w:lang w:val="uk-UA"/>
              </w:rPr>
              <w:t>оповіда</w:t>
            </w:r>
            <w:r w:rsidR="009D4E7E">
              <w:rPr>
                <w:b/>
                <w:bCs/>
                <w:sz w:val="28"/>
                <w:szCs w:val="28"/>
                <w:lang w:val="uk-UA"/>
              </w:rPr>
              <w:t>ла</w:t>
            </w:r>
            <w:r w:rsidR="0030115D">
              <w:rPr>
                <w:b/>
                <w:bCs/>
                <w:sz w:val="28"/>
                <w:szCs w:val="28"/>
                <w:lang w:val="uk-UA"/>
              </w:rPr>
              <w:t>:</w:t>
            </w:r>
          </w:p>
        </w:tc>
        <w:tc>
          <w:tcPr>
            <w:tcW w:w="6945" w:type="dxa"/>
          </w:tcPr>
          <w:p w:rsidR="0030115D" w:rsidRPr="00B72DB2" w:rsidRDefault="009D4E7E" w:rsidP="00F2587A">
            <w:pPr>
              <w:jc w:val="both"/>
              <w:rPr>
                <w:sz w:val="28"/>
                <w:szCs w:val="28"/>
                <w:lang w:val="uk-UA"/>
              </w:rPr>
            </w:pPr>
            <w:r>
              <w:rPr>
                <w:bCs/>
                <w:sz w:val="28"/>
                <w:szCs w:val="28"/>
                <w:lang w:val="uk-UA"/>
              </w:rPr>
              <w:t>Суховєєва Оксана Миколаївна</w:t>
            </w:r>
            <w:r w:rsidR="00B72DB2" w:rsidRPr="00B72DB2">
              <w:rPr>
                <w:sz w:val="28"/>
                <w:szCs w:val="28"/>
                <w:lang w:val="uk-UA"/>
              </w:rPr>
              <w:t>, голов</w:t>
            </w:r>
            <w:r>
              <w:rPr>
                <w:sz w:val="28"/>
                <w:szCs w:val="28"/>
                <w:lang w:val="uk-UA"/>
              </w:rPr>
              <w:t>уюча засідання</w:t>
            </w:r>
            <w:r w:rsidR="00B72DB2" w:rsidRPr="00B72DB2">
              <w:rPr>
                <w:sz w:val="28"/>
                <w:szCs w:val="28"/>
                <w:lang w:val="uk-UA"/>
              </w:rPr>
              <w:t xml:space="preserve"> постійної комісії з питань бюджету, фінансів, соціально-економічного розвитку, повідоми</w:t>
            </w:r>
            <w:r>
              <w:rPr>
                <w:sz w:val="28"/>
                <w:szCs w:val="28"/>
                <w:lang w:val="uk-UA"/>
              </w:rPr>
              <w:t>ла</w:t>
            </w:r>
            <w:r w:rsidR="00B72DB2" w:rsidRPr="00B72DB2">
              <w:rPr>
                <w:sz w:val="28"/>
                <w:szCs w:val="28"/>
                <w:lang w:val="uk-UA"/>
              </w:rPr>
              <w:t xml:space="preserve">, </w:t>
            </w:r>
            <w:r w:rsidR="007B54DF" w:rsidRPr="00E9714D">
              <w:rPr>
                <w:sz w:val="28"/>
                <w:szCs w:val="28"/>
                <w:lang w:val="uk-UA"/>
              </w:rPr>
              <w:t>що постійна комісія розглянула дане питання на своєму засіданні та рекомендує проект рішення підтримати.</w:t>
            </w:r>
          </w:p>
        </w:tc>
      </w:tr>
      <w:tr w:rsidR="0030115D" w:rsidRPr="00D31A97" w:rsidTr="00B72DB2">
        <w:trPr>
          <w:cantSplit/>
          <w:trHeight w:val="198"/>
        </w:trPr>
        <w:tc>
          <w:tcPr>
            <w:tcW w:w="568" w:type="dxa"/>
          </w:tcPr>
          <w:p w:rsidR="0030115D" w:rsidRPr="00A21310" w:rsidRDefault="0030115D" w:rsidP="00F165C6">
            <w:pPr>
              <w:rPr>
                <w:b/>
                <w:bCs/>
                <w:sz w:val="20"/>
                <w:szCs w:val="20"/>
                <w:lang w:val="uk-UA"/>
              </w:rPr>
            </w:pPr>
          </w:p>
        </w:tc>
        <w:tc>
          <w:tcPr>
            <w:tcW w:w="2268" w:type="dxa"/>
          </w:tcPr>
          <w:p w:rsidR="0030115D" w:rsidRPr="00A21310" w:rsidRDefault="0030115D" w:rsidP="00F165C6">
            <w:pPr>
              <w:ind w:left="-140" w:right="-108" w:firstLine="140"/>
              <w:rPr>
                <w:b/>
                <w:bCs/>
                <w:sz w:val="20"/>
                <w:szCs w:val="20"/>
                <w:lang w:val="uk-UA"/>
              </w:rPr>
            </w:pPr>
          </w:p>
        </w:tc>
        <w:tc>
          <w:tcPr>
            <w:tcW w:w="6945" w:type="dxa"/>
          </w:tcPr>
          <w:p w:rsidR="0030115D" w:rsidRPr="00A21310" w:rsidRDefault="0030115D" w:rsidP="00F165C6">
            <w:pPr>
              <w:jc w:val="both"/>
              <w:rPr>
                <w:sz w:val="20"/>
                <w:szCs w:val="20"/>
                <w:lang w:val="uk-UA"/>
              </w:rPr>
            </w:pPr>
          </w:p>
        </w:tc>
      </w:tr>
      <w:tr w:rsidR="0030115D" w:rsidRPr="00423409" w:rsidTr="00B72DB2">
        <w:trPr>
          <w:cantSplit/>
          <w:trHeight w:val="198"/>
        </w:trPr>
        <w:tc>
          <w:tcPr>
            <w:tcW w:w="568" w:type="dxa"/>
          </w:tcPr>
          <w:p w:rsidR="0030115D" w:rsidRPr="00110A81" w:rsidRDefault="0030115D" w:rsidP="00F165C6">
            <w:pPr>
              <w:rPr>
                <w:b/>
                <w:bCs/>
                <w:sz w:val="20"/>
                <w:szCs w:val="20"/>
                <w:lang w:val="uk-UA"/>
              </w:rPr>
            </w:pPr>
          </w:p>
        </w:tc>
        <w:tc>
          <w:tcPr>
            <w:tcW w:w="2268" w:type="dxa"/>
          </w:tcPr>
          <w:p w:rsidR="0030115D" w:rsidRPr="00AB174D" w:rsidRDefault="0030115D" w:rsidP="00F165C6">
            <w:pPr>
              <w:ind w:left="-140" w:right="-108" w:firstLine="140"/>
              <w:rPr>
                <w:b/>
                <w:bCs/>
                <w:sz w:val="28"/>
                <w:szCs w:val="28"/>
                <w:lang w:val="uk-UA"/>
              </w:rPr>
            </w:pPr>
          </w:p>
        </w:tc>
        <w:tc>
          <w:tcPr>
            <w:tcW w:w="6945" w:type="dxa"/>
          </w:tcPr>
          <w:p w:rsidR="0030115D" w:rsidRPr="00AB174D" w:rsidRDefault="0030115D" w:rsidP="00F165C6">
            <w:pPr>
              <w:jc w:val="both"/>
              <w:rPr>
                <w:sz w:val="28"/>
                <w:szCs w:val="28"/>
                <w:lang w:val="uk-UA"/>
              </w:rPr>
            </w:pPr>
            <w:r w:rsidRPr="00AB174D">
              <w:rPr>
                <w:sz w:val="28"/>
                <w:szCs w:val="28"/>
                <w:lang w:val="uk-UA"/>
              </w:rPr>
              <w:t>Головуюч</w:t>
            </w:r>
            <w:r>
              <w:rPr>
                <w:sz w:val="28"/>
                <w:szCs w:val="28"/>
                <w:lang w:val="uk-UA"/>
              </w:rPr>
              <w:t>ий</w:t>
            </w:r>
            <w:r w:rsidRPr="00AB174D">
              <w:rPr>
                <w:sz w:val="28"/>
                <w:szCs w:val="28"/>
                <w:lang w:val="uk-UA"/>
              </w:rPr>
              <w:t xml:space="preserve"> постави</w:t>
            </w:r>
            <w:r>
              <w:rPr>
                <w:sz w:val="28"/>
                <w:szCs w:val="28"/>
                <w:lang w:val="uk-UA"/>
              </w:rPr>
              <w:t>в на голосування проект рішення.</w:t>
            </w:r>
          </w:p>
        </w:tc>
      </w:tr>
      <w:tr w:rsidR="0030115D" w:rsidRPr="00A21310" w:rsidTr="00B72DB2">
        <w:trPr>
          <w:cantSplit/>
          <w:trHeight w:val="198"/>
        </w:trPr>
        <w:tc>
          <w:tcPr>
            <w:tcW w:w="568" w:type="dxa"/>
          </w:tcPr>
          <w:p w:rsidR="0030115D" w:rsidRPr="00A21310" w:rsidRDefault="0030115D" w:rsidP="00F165C6">
            <w:pPr>
              <w:rPr>
                <w:b/>
                <w:bCs/>
                <w:sz w:val="20"/>
                <w:szCs w:val="20"/>
                <w:lang w:val="uk-UA"/>
              </w:rPr>
            </w:pPr>
          </w:p>
        </w:tc>
        <w:tc>
          <w:tcPr>
            <w:tcW w:w="2268" w:type="dxa"/>
          </w:tcPr>
          <w:p w:rsidR="0030115D" w:rsidRPr="00A21310" w:rsidRDefault="0030115D" w:rsidP="00F165C6">
            <w:pPr>
              <w:ind w:left="-140" w:right="-108" w:firstLine="140"/>
              <w:rPr>
                <w:b/>
                <w:bCs/>
                <w:sz w:val="20"/>
                <w:szCs w:val="20"/>
                <w:lang w:val="uk-UA"/>
              </w:rPr>
            </w:pPr>
          </w:p>
        </w:tc>
        <w:tc>
          <w:tcPr>
            <w:tcW w:w="6945" w:type="dxa"/>
          </w:tcPr>
          <w:p w:rsidR="0030115D" w:rsidRPr="00A21310" w:rsidRDefault="0030115D" w:rsidP="00F165C6">
            <w:pPr>
              <w:jc w:val="both"/>
              <w:rPr>
                <w:sz w:val="20"/>
                <w:szCs w:val="20"/>
                <w:lang w:val="uk-UA"/>
              </w:rPr>
            </w:pPr>
          </w:p>
        </w:tc>
      </w:tr>
      <w:tr w:rsidR="006D6F30" w:rsidRPr="00A21310" w:rsidTr="00B72DB2">
        <w:trPr>
          <w:cantSplit/>
          <w:trHeight w:val="198"/>
        </w:trPr>
        <w:tc>
          <w:tcPr>
            <w:tcW w:w="568" w:type="dxa"/>
          </w:tcPr>
          <w:p w:rsidR="006D6F30" w:rsidRPr="00A21310" w:rsidRDefault="006D6F30" w:rsidP="00F165C6">
            <w:pPr>
              <w:rPr>
                <w:b/>
                <w:bCs/>
                <w:sz w:val="20"/>
                <w:szCs w:val="20"/>
                <w:lang w:val="uk-UA"/>
              </w:rPr>
            </w:pPr>
          </w:p>
        </w:tc>
        <w:tc>
          <w:tcPr>
            <w:tcW w:w="2268" w:type="dxa"/>
          </w:tcPr>
          <w:p w:rsidR="006D6F30" w:rsidRPr="00A21310" w:rsidRDefault="006D6F30" w:rsidP="00F165C6">
            <w:pPr>
              <w:ind w:left="-140" w:right="-108" w:firstLine="140"/>
              <w:rPr>
                <w:b/>
                <w:bCs/>
                <w:sz w:val="20"/>
                <w:szCs w:val="20"/>
                <w:lang w:val="uk-UA"/>
              </w:rPr>
            </w:pPr>
          </w:p>
        </w:tc>
        <w:tc>
          <w:tcPr>
            <w:tcW w:w="6945" w:type="dxa"/>
          </w:tcPr>
          <w:p w:rsidR="006D6F30" w:rsidRPr="006D6F30" w:rsidRDefault="006D6F30" w:rsidP="006D6F30">
            <w:pPr>
              <w:jc w:val="both"/>
              <w:rPr>
                <w:sz w:val="28"/>
                <w:szCs w:val="28"/>
                <w:lang w:val="uk-UA"/>
              </w:rPr>
            </w:pPr>
            <w:r>
              <w:rPr>
                <w:sz w:val="28"/>
                <w:szCs w:val="28"/>
                <w:lang w:val="uk-UA"/>
              </w:rPr>
              <w:t>В залі зареєструвались 32 депутати.</w:t>
            </w:r>
          </w:p>
        </w:tc>
      </w:tr>
      <w:tr w:rsidR="006D6F30" w:rsidRPr="00A21310" w:rsidTr="00B72DB2">
        <w:trPr>
          <w:cantSplit/>
          <w:trHeight w:val="198"/>
        </w:trPr>
        <w:tc>
          <w:tcPr>
            <w:tcW w:w="568" w:type="dxa"/>
          </w:tcPr>
          <w:p w:rsidR="006D6F30" w:rsidRPr="00A21310" w:rsidRDefault="006D6F30" w:rsidP="00F165C6">
            <w:pPr>
              <w:rPr>
                <w:b/>
                <w:bCs/>
                <w:sz w:val="20"/>
                <w:szCs w:val="20"/>
                <w:lang w:val="uk-UA"/>
              </w:rPr>
            </w:pPr>
          </w:p>
        </w:tc>
        <w:tc>
          <w:tcPr>
            <w:tcW w:w="2268" w:type="dxa"/>
          </w:tcPr>
          <w:p w:rsidR="006D6F30" w:rsidRPr="00A21310" w:rsidRDefault="006D6F30" w:rsidP="00F165C6">
            <w:pPr>
              <w:ind w:left="-140" w:right="-108" w:firstLine="140"/>
              <w:rPr>
                <w:b/>
                <w:bCs/>
                <w:sz w:val="20"/>
                <w:szCs w:val="20"/>
                <w:lang w:val="uk-UA"/>
              </w:rPr>
            </w:pPr>
          </w:p>
        </w:tc>
        <w:tc>
          <w:tcPr>
            <w:tcW w:w="6945" w:type="dxa"/>
          </w:tcPr>
          <w:p w:rsidR="006D6F30" w:rsidRPr="00A21310" w:rsidRDefault="006D6F30" w:rsidP="00F165C6">
            <w:pPr>
              <w:jc w:val="both"/>
              <w:rPr>
                <w:sz w:val="20"/>
                <w:szCs w:val="20"/>
                <w:lang w:val="uk-UA"/>
              </w:rPr>
            </w:pPr>
          </w:p>
        </w:tc>
      </w:tr>
      <w:tr w:rsidR="0030115D" w:rsidRPr="00423409" w:rsidTr="00B72DB2">
        <w:trPr>
          <w:cantSplit/>
          <w:trHeight w:val="198"/>
        </w:trPr>
        <w:tc>
          <w:tcPr>
            <w:tcW w:w="568" w:type="dxa"/>
          </w:tcPr>
          <w:p w:rsidR="0030115D" w:rsidRPr="00110A81" w:rsidRDefault="0030115D" w:rsidP="00F165C6">
            <w:pPr>
              <w:rPr>
                <w:b/>
                <w:bCs/>
                <w:sz w:val="20"/>
                <w:szCs w:val="20"/>
                <w:lang w:val="uk-UA"/>
              </w:rPr>
            </w:pPr>
          </w:p>
        </w:tc>
        <w:tc>
          <w:tcPr>
            <w:tcW w:w="2268" w:type="dxa"/>
          </w:tcPr>
          <w:p w:rsidR="0030115D" w:rsidRPr="00AB174D" w:rsidRDefault="0030115D" w:rsidP="00F165C6">
            <w:pPr>
              <w:ind w:left="-140" w:right="-108" w:firstLine="140"/>
              <w:rPr>
                <w:b/>
                <w:bCs/>
                <w:sz w:val="28"/>
                <w:szCs w:val="28"/>
                <w:lang w:val="uk-UA"/>
              </w:rPr>
            </w:pPr>
          </w:p>
        </w:tc>
        <w:tc>
          <w:tcPr>
            <w:tcW w:w="6945" w:type="dxa"/>
          </w:tcPr>
          <w:p w:rsidR="0030115D" w:rsidRPr="00E11E63" w:rsidRDefault="0030115D" w:rsidP="00F165C6">
            <w:pPr>
              <w:jc w:val="both"/>
              <w:rPr>
                <w:lang w:val="uk-UA"/>
              </w:rPr>
            </w:pPr>
            <w:r w:rsidRPr="00E11E63">
              <w:rPr>
                <w:lang w:val="uk-UA"/>
              </w:rPr>
              <w:t>Проведення процедури поіменного голосування.</w:t>
            </w:r>
          </w:p>
        </w:tc>
      </w:tr>
      <w:tr w:rsidR="0030115D" w:rsidRPr="00423409" w:rsidTr="00B72DB2">
        <w:trPr>
          <w:cantSplit/>
          <w:trHeight w:val="198"/>
        </w:trPr>
        <w:tc>
          <w:tcPr>
            <w:tcW w:w="568" w:type="dxa"/>
          </w:tcPr>
          <w:p w:rsidR="0030115D" w:rsidRPr="00110A81" w:rsidRDefault="0030115D" w:rsidP="00F165C6">
            <w:pPr>
              <w:rPr>
                <w:b/>
                <w:bCs/>
                <w:sz w:val="20"/>
                <w:szCs w:val="20"/>
                <w:lang w:val="uk-UA"/>
              </w:rPr>
            </w:pPr>
          </w:p>
        </w:tc>
        <w:tc>
          <w:tcPr>
            <w:tcW w:w="2268" w:type="dxa"/>
          </w:tcPr>
          <w:p w:rsidR="0030115D" w:rsidRPr="00AB174D" w:rsidRDefault="0030115D" w:rsidP="00F165C6">
            <w:pPr>
              <w:ind w:left="-140" w:right="-108" w:firstLine="140"/>
              <w:rPr>
                <w:b/>
                <w:bCs/>
                <w:sz w:val="28"/>
                <w:szCs w:val="28"/>
                <w:lang w:val="uk-UA"/>
              </w:rPr>
            </w:pPr>
            <w:r w:rsidRPr="00AB174D">
              <w:rPr>
                <w:b/>
                <w:bCs/>
                <w:sz w:val="28"/>
                <w:szCs w:val="28"/>
                <w:lang w:val="uk-UA"/>
              </w:rPr>
              <w:t>Голосували:</w:t>
            </w:r>
          </w:p>
        </w:tc>
        <w:tc>
          <w:tcPr>
            <w:tcW w:w="6945" w:type="dxa"/>
          </w:tcPr>
          <w:p w:rsidR="0030115D" w:rsidRPr="00AB174D" w:rsidRDefault="0030115D" w:rsidP="00F165C6">
            <w:pPr>
              <w:jc w:val="both"/>
              <w:rPr>
                <w:sz w:val="28"/>
                <w:szCs w:val="28"/>
                <w:lang w:val="uk-UA"/>
              </w:rPr>
            </w:pPr>
            <w:r w:rsidRPr="00AB174D">
              <w:rPr>
                <w:sz w:val="28"/>
                <w:szCs w:val="28"/>
                <w:lang w:val="uk-UA"/>
              </w:rPr>
              <w:t xml:space="preserve">«За» - </w:t>
            </w:r>
            <w:r w:rsidR="00B01FCD">
              <w:rPr>
                <w:sz w:val="28"/>
                <w:szCs w:val="28"/>
                <w:lang w:val="uk-UA"/>
              </w:rPr>
              <w:t>31</w:t>
            </w:r>
            <w:r w:rsidRPr="00AB174D">
              <w:rPr>
                <w:sz w:val="28"/>
                <w:szCs w:val="28"/>
                <w:lang w:val="uk-UA"/>
              </w:rPr>
              <w:t xml:space="preserve"> ; «проти» - </w:t>
            </w:r>
            <w:r w:rsidR="00F65CA1">
              <w:rPr>
                <w:sz w:val="28"/>
                <w:szCs w:val="28"/>
                <w:lang w:val="uk-UA"/>
              </w:rPr>
              <w:t>0</w:t>
            </w:r>
            <w:r w:rsidRPr="00AB174D">
              <w:rPr>
                <w:sz w:val="28"/>
                <w:szCs w:val="28"/>
                <w:lang w:val="uk-UA"/>
              </w:rPr>
              <w:t xml:space="preserve"> ; «утримались» - </w:t>
            </w:r>
            <w:r w:rsidR="00F65CA1">
              <w:rPr>
                <w:sz w:val="28"/>
                <w:szCs w:val="28"/>
                <w:lang w:val="uk-UA"/>
              </w:rPr>
              <w:t>0</w:t>
            </w:r>
            <w:r w:rsidRPr="00AB174D">
              <w:rPr>
                <w:sz w:val="28"/>
                <w:szCs w:val="28"/>
                <w:lang w:val="uk-UA"/>
              </w:rPr>
              <w:t xml:space="preserve">; </w:t>
            </w:r>
          </w:p>
          <w:p w:rsidR="0030115D" w:rsidRPr="00AB174D" w:rsidRDefault="0030115D" w:rsidP="00B01FCD">
            <w:pPr>
              <w:jc w:val="both"/>
              <w:rPr>
                <w:sz w:val="28"/>
                <w:szCs w:val="28"/>
                <w:lang w:val="uk-UA"/>
              </w:rPr>
            </w:pPr>
            <w:r>
              <w:rPr>
                <w:sz w:val="28"/>
                <w:szCs w:val="28"/>
                <w:lang w:val="uk-UA"/>
              </w:rPr>
              <w:t xml:space="preserve">«не голосували» - </w:t>
            </w:r>
            <w:r w:rsidR="00B01FCD">
              <w:rPr>
                <w:sz w:val="28"/>
                <w:szCs w:val="28"/>
                <w:lang w:val="uk-UA"/>
              </w:rPr>
              <w:t>1</w:t>
            </w:r>
            <w:r w:rsidRPr="00AB174D">
              <w:rPr>
                <w:sz w:val="28"/>
                <w:szCs w:val="28"/>
                <w:lang w:val="uk-UA"/>
              </w:rPr>
              <w:t>.</w:t>
            </w:r>
          </w:p>
        </w:tc>
      </w:tr>
      <w:tr w:rsidR="0030115D" w:rsidRPr="00423409" w:rsidTr="00B72DB2">
        <w:trPr>
          <w:cantSplit/>
          <w:trHeight w:val="198"/>
        </w:trPr>
        <w:tc>
          <w:tcPr>
            <w:tcW w:w="568" w:type="dxa"/>
          </w:tcPr>
          <w:p w:rsidR="0030115D" w:rsidRPr="00110A81" w:rsidRDefault="0030115D" w:rsidP="00F165C6">
            <w:pPr>
              <w:rPr>
                <w:b/>
                <w:bCs/>
                <w:sz w:val="20"/>
                <w:szCs w:val="20"/>
                <w:lang w:val="uk-UA"/>
              </w:rPr>
            </w:pPr>
          </w:p>
        </w:tc>
        <w:tc>
          <w:tcPr>
            <w:tcW w:w="2268" w:type="dxa"/>
          </w:tcPr>
          <w:p w:rsidR="0030115D" w:rsidRPr="00E11E63" w:rsidRDefault="0030115D" w:rsidP="00F165C6">
            <w:pPr>
              <w:ind w:left="-140" w:right="-108" w:firstLine="140"/>
              <w:rPr>
                <w:b/>
                <w:bCs/>
                <w:lang w:val="uk-UA"/>
              </w:rPr>
            </w:pPr>
          </w:p>
        </w:tc>
        <w:tc>
          <w:tcPr>
            <w:tcW w:w="6945" w:type="dxa"/>
          </w:tcPr>
          <w:p w:rsidR="0030115D" w:rsidRPr="00E11E63" w:rsidRDefault="0030115D" w:rsidP="00F165C6">
            <w:pPr>
              <w:jc w:val="both"/>
              <w:rPr>
                <w:lang w:val="uk-UA"/>
              </w:rPr>
            </w:pPr>
            <w:r w:rsidRPr="00E11E63">
              <w:rPr>
                <w:lang w:val="uk-UA"/>
              </w:rPr>
              <w:t>Протокол поіменного голосування додається.</w:t>
            </w:r>
          </w:p>
        </w:tc>
      </w:tr>
    </w:tbl>
    <w:tbl>
      <w:tblPr>
        <w:tblpPr w:leftFromText="180" w:rightFromText="180" w:vertAnchor="text" w:tblpY="1"/>
        <w:tblOverlap w:val="never"/>
        <w:tblW w:w="9781" w:type="dxa"/>
        <w:tblInd w:w="-34" w:type="dxa"/>
        <w:tblLayout w:type="fixed"/>
        <w:tblLook w:val="0000"/>
      </w:tblPr>
      <w:tblGrid>
        <w:gridCol w:w="568"/>
        <w:gridCol w:w="2268"/>
        <w:gridCol w:w="6945"/>
      </w:tblGrid>
      <w:tr w:rsidR="0030115D" w:rsidRPr="00A21310" w:rsidTr="00042F6E">
        <w:trPr>
          <w:cantSplit/>
          <w:trHeight w:val="263"/>
        </w:trPr>
        <w:tc>
          <w:tcPr>
            <w:tcW w:w="568" w:type="dxa"/>
          </w:tcPr>
          <w:p w:rsidR="0030115D" w:rsidRPr="00A21310" w:rsidRDefault="0030115D" w:rsidP="00F165C6">
            <w:pPr>
              <w:rPr>
                <w:b/>
                <w:bCs/>
                <w:sz w:val="20"/>
                <w:szCs w:val="20"/>
                <w:lang w:val="uk-UA"/>
              </w:rPr>
            </w:pPr>
          </w:p>
        </w:tc>
        <w:tc>
          <w:tcPr>
            <w:tcW w:w="2268" w:type="dxa"/>
          </w:tcPr>
          <w:p w:rsidR="0030115D" w:rsidRPr="00A21310" w:rsidRDefault="0030115D" w:rsidP="00F165C6">
            <w:pPr>
              <w:ind w:left="-140" w:right="-108" w:firstLine="140"/>
              <w:rPr>
                <w:b/>
                <w:bCs/>
                <w:sz w:val="20"/>
                <w:szCs w:val="20"/>
                <w:lang w:val="uk-UA"/>
              </w:rPr>
            </w:pPr>
          </w:p>
        </w:tc>
        <w:tc>
          <w:tcPr>
            <w:tcW w:w="6945" w:type="dxa"/>
          </w:tcPr>
          <w:p w:rsidR="0030115D" w:rsidRPr="00A21310" w:rsidRDefault="0030115D" w:rsidP="00F165C6">
            <w:pPr>
              <w:jc w:val="center"/>
              <w:rPr>
                <w:sz w:val="20"/>
                <w:szCs w:val="20"/>
                <w:lang w:val="uk-UA"/>
              </w:rPr>
            </w:pPr>
          </w:p>
        </w:tc>
      </w:tr>
      <w:tr w:rsidR="0030115D" w:rsidRPr="00D31A97" w:rsidTr="00042F6E">
        <w:trPr>
          <w:cantSplit/>
          <w:trHeight w:val="360"/>
        </w:trPr>
        <w:tc>
          <w:tcPr>
            <w:tcW w:w="568" w:type="dxa"/>
          </w:tcPr>
          <w:p w:rsidR="0030115D" w:rsidRPr="00870838" w:rsidRDefault="0030115D" w:rsidP="00F165C6">
            <w:pPr>
              <w:rPr>
                <w:b/>
                <w:bCs/>
                <w:sz w:val="28"/>
                <w:szCs w:val="28"/>
                <w:lang w:val="uk-UA"/>
              </w:rPr>
            </w:pPr>
          </w:p>
        </w:tc>
        <w:tc>
          <w:tcPr>
            <w:tcW w:w="2268" w:type="dxa"/>
          </w:tcPr>
          <w:p w:rsidR="0030115D" w:rsidRPr="00870838" w:rsidRDefault="0030115D" w:rsidP="00F165C6">
            <w:pPr>
              <w:ind w:left="-140" w:right="-108" w:firstLine="140"/>
              <w:rPr>
                <w:b/>
                <w:bCs/>
                <w:sz w:val="28"/>
                <w:szCs w:val="28"/>
                <w:lang w:val="uk-UA"/>
              </w:rPr>
            </w:pPr>
            <w:r w:rsidRPr="00870838">
              <w:rPr>
                <w:b/>
                <w:bCs/>
                <w:sz w:val="28"/>
                <w:szCs w:val="28"/>
                <w:lang w:val="uk-UA"/>
              </w:rPr>
              <w:t>Вирішили:</w:t>
            </w:r>
          </w:p>
        </w:tc>
        <w:tc>
          <w:tcPr>
            <w:tcW w:w="6945" w:type="dxa"/>
          </w:tcPr>
          <w:p w:rsidR="0030115D" w:rsidRPr="00870838" w:rsidRDefault="002C3169" w:rsidP="00650412">
            <w:pPr>
              <w:pStyle w:val="aa"/>
              <w:ind w:left="0"/>
              <w:jc w:val="both"/>
              <w:rPr>
                <w:sz w:val="28"/>
                <w:szCs w:val="28"/>
                <w:lang w:val="uk-UA"/>
              </w:rPr>
            </w:pPr>
            <w:r w:rsidRPr="00720B6D">
              <w:rPr>
                <w:sz w:val="28"/>
                <w:szCs w:val="28"/>
                <w:lang w:val="uk-UA"/>
              </w:rPr>
              <w:t>Прийняти рішення сесії районної ради                           № 2</w:t>
            </w:r>
            <w:r w:rsidR="00650412">
              <w:rPr>
                <w:sz w:val="28"/>
                <w:szCs w:val="28"/>
                <w:lang w:val="uk-UA"/>
              </w:rPr>
              <w:t>85</w:t>
            </w:r>
            <w:r w:rsidRPr="00720B6D">
              <w:rPr>
                <w:sz w:val="28"/>
                <w:szCs w:val="28"/>
                <w:lang w:val="uk-UA"/>
              </w:rPr>
              <w:t>-</w:t>
            </w:r>
            <w:r w:rsidR="00026392">
              <w:rPr>
                <w:sz w:val="28"/>
                <w:szCs w:val="28"/>
                <w:lang w:val="uk-UA"/>
              </w:rPr>
              <w:t>2</w:t>
            </w:r>
            <w:r w:rsidR="00042F6E">
              <w:rPr>
                <w:sz w:val="28"/>
                <w:szCs w:val="28"/>
                <w:lang w:val="uk-UA"/>
              </w:rPr>
              <w:t>5</w:t>
            </w:r>
            <w:r>
              <w:rPr>
                <w:sz w:val="28"/>
                <w:szCs w:val="28"/>
                <w:lang w:val="uk-UA"/>
              </w:rPr>
              <w:t xml:space="preserve"> позач.</w:t>
            </w:r>
            <w:r w:rsidRPr="00720B6D">
              <w:rPr>
                <w:sz w:val="28"/>
                <w:szCs w:val="28"/>
                <w:lang w:val="uk-UA"/>
              </w:rPr>
              <w:t>-VІІІ (додається).</w:t>
            </w:r>
          </w:p>
        </w:tc>
      </w:tr>
      <w:tr w:rsidR="002C3169" w:rsidRPr="00D31A97" w:rsidTr="00042F6E">
        <w:trPr>
          <w:cantSplit/>
          <w:trHeight w:val="360"/>
        </w:trPr>
        <w:tc>
          <w:tcPr>
            <w:tcW w:w="568" w:type="dxa"/>
          </w:tcPr>
          <w:p w:rsidR="002C3169" w:rsidRPr="00870838" w:rsidRDefault="002C3169" w:rsidP="00F165C6">
            <w:pPr>
              <w:rPr>
                <w:b/>
                <w:bCs/>
                <w:sz w:val="28"/>
                <w:szCs w:val="28"/>
                <w:lang w:val="uk-UA"/>
              </w:rPr>
            </w:pPr>
          </w:p>
        </w:tc>
        <w:tc>
          <w:tcPr>
            <w:tcW w:w="2268" w:type="dxa"/>
          </w:tcPr>
          <w:p w:rsidR="002C3169" w:rsidRPr="00870838" w:rsidRDefault="002C3169" w:rsidP="00F165C6">
            <w:pPr>
              <w:ind w:left="-140" w:right="-108" w:firstLine="140"/>
              <w:rPr>
                <w:b/>
                <w:bCs/>
                <w:sz w:val="28"/>
                <w:szCs w:val="28"/>
                <w:lang w:val="uk-UA"/>
              </w:rPr>
            </w:pPr>
          </w:p>
        </w:tc>
        <w:tc>
          <w:tcPr>
            <w:tcW w:w="6945" w:type="dxa"/>
          </w:tcPr>
          <w:p w:rsidR="002C3169" w:rsidRPr="00720B6D" w:rsidRDefault="002C3169" w:rsidP="00F165C6">
            <w:pPr>
              <w:pStyle w:val="aa"/>
              <w:ind w:left="0"/>
              <w:jc w:val="both"/>
              <w:rPr>
                <w:sz w:val="28"/>
                <w:szCs w:val="28"/>
                <w:lang w:val="uk-UA"/>
              </w:rPr>
            </w:pPr>
          </w:p>
        </w:tc>
      </w:tr>
      <w:tr w:rsidR="00042F6E" w:rsidRPr="00650412" w:rsidTr="00042F6E">
        <w:trPr>
          <w:cantSplit/>
          <w:trHeight w:val="557"/>
        </w:trPr>
        <w:tc>
          <w:tcPr>
            <w:tcW w:w="568" w:type="dxa"/>
          </w:tcPr>
          <w:p w:rsidR="00042F6E" w:rsidRPr="00870838" w:rsidRDefault="00042F6E" w:rsidP="00F165C6">
            <w:pPr>
              <w:rPr>
                <w:b/>
                <w:bCs/>
                <w:sz w:val="28"/>
                <w:szCs w:val="28"/>
                <w:lang w:val="uk-UA"/>
              </w:rPr>
            </w:pPr>
            <w:r>
              <w:rPr>
                <w:b/>
                <w:bCs/>
                <w:sz w:val="28"/>
                <w:szCs w:val="28"/>
                <w:lang w:val="uk-UA"/>
              </w:rPr>
              <w:t>2</w:t>
            </w:r>
            <w:r w:rsidRPr="00870838">
              <w:rPr>
                <w:b/>
                <w:bCs/>
                <w:sz w:val="28"/>
                <w:szCs w:val="28"/>
                <w:lang w:val="uk-UA"/>
              </w:rPr>
              <w:t>.</w:t>
            </w:r>
          </w:p>
        </w:tc>
        <w:tc>
          <w:tcPr>
            <w:tcW w:w="2268" w:type="dxa"/>
          </w:tcPr>
          <w:p w:rsidR="00042F6E" w:rsidRPr="00870838" w:rsidRDefault="00042F6E" w:rsidP="00F165C6">
            <w:pPr>
              <w:ind w:left="-140" w:right="-108" w:firstLine="140"/>
              <w:rPr>
                <w:b/>
                <w:sz w:val="28"/>
                <w:szCs w:val="28"/>
                <w:lang w:val="uk-UA"/>
              </w:rPr>
            </w:pPr>
            <w:r w:rsidRPr="00870838">
              <w:rPr>
                <w:b/>
                <w:bCs/>
                <w:sz w:val="28"/>
                <w:szCs w:val="28"/>
                <w:lang w:val="uk-UA"/>
              </w:rPr>
              <w:t>Слухали:</w:t>
            </w:r>
          </w:p>
        </w:tc>
        <w:tc>
          <w:tcPr>
            <w:tcW w:w="6945" w:type="dxa"/>
          </w:tcPr>
          <w:p w:rsidR="00042F6E" w:rsidRPr="00650412" w:rsidRDefault="00042F6E" w:rsidP="00042F6E">
            <w:pPr>
              <w:jc w:val="both"/>
              <w:rPr>
                <w:sz w:val="28"/>
                <w:szCs w:val="28"/>
                <w:lang w:val="uk-UA"/>
              </w:rPr>
            </w:pPr>
            <w:r w:rsidRPr="00650412">
              <w:rPr>
                <w:sz w:val="28"/>
                <w:szCs w:val="28"/>
                <w:lang w:val="uk-UA"/>
              </w:rPr>
              <w:t>Про затвердження витрат на утримання районної ради та її виконавчого апарату на 2023 рік.</w:t>
            </w:r>
          </w:p>
        </w:tc>
      </w:tr>
      <w:tr w:rsidR="00042F6E" w:rsidRPr="00650412" w:rsidTr="00042F6E">
        <w:trPr>
          <w:cantSplit/>
          <w:trHeight w:val="155"/>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both"/>
              <w:rPr>
                <w:sz w:val="20"/>
                <w:szCs w:val="20"/>
                <w:lang w:val="uk-UA"/>
              </w:rPr>
            </w:pPr>
          </w:p>
        </w:tc>
      </w:tr>
      <w:tr w:rsidR="00042F6E" w:rsidRPr="002C46CA" w:rsidTr="00042F6E">
        <w:trPr>
          <w:cantSplit/>
          <w:trHeight w:val="155"/>
        </w:trPr>
        <w:tc>
          <w:tcPr>
            <w:tcW w:w="568" w:type="dxa"/>
          </w:tcPr>
          <w:p w:rsidR="00042F6E" w:rsidRPr="00870838" w:rsidRDefault="00042F6E" w:rsidP="00F165C6">
            <w:pPr>
              <w:rPr>
                <w:b/>
                <w:bCs/>
                <w:sz w:val="20"/>
                <w:szCs w:val="20"/>
                <w:lang w:val="uk-UA"/>
              </w:rPr>
            </w:pPr>
          </w:p>
        </w:tc>
        <w:tc>
          <w:tcPr>
            <w:tcW w:w="2268" w:type="dxa"/>
          </w:tcPr>
          <w:p w:rsidR="00042F6E" w:rsidRPr="00870838" w:rsidRDefault="00042F6E" w:rsidP="00F165C6">
            <w:pPr>
              <w:ind w:left="-140" w:right="-108" w:firstLine="140"/>
              <w:rPr>
                <w:b/>
                <w:bCs/>
                <w:sz w:val="20"/>
                <w:szCs w:val="20"/>
                <w:lang w:val="uk-UA"/>
              </w:rPr>
            </w:pPr>
          </w:p>
        </w:tc>
        <w:tc>
          <w:tcPr>
            <w:tcW w:w="6945" w:type="dxa"/>
          </w:tcPr>
          <w:p w:rsidR="00042F6E" w:rsidRPr="00870838" w:rsidRDefault="00042F6E" w:rsidP="00D43FD8">
            <w:pPr>
              <w:ind w:right="-108" w:hanging="108"/>
              <w:rPr>
                <w:sz w:val="20"/>
                <w:szCs w:val="20"/>
                <w:lang w:val="uk-UA"/>
              </w:rPr>
            </w:pPr>
            <w:r>
              <w:rPr>
                <w:sz w:val="28"/>
                <w:szCs w:val="28"/>
                <w:lang w:val="uk-UA"/>
              </w:rPr>
              <w:t xml:space="preserve"> </w:t>
            </w:r>
            <w:r w:rsidR="00231379" w:rsidRPr="00870838">
              <w:rPr>
                <w:sz w:val="28"/>
                <w:szCs w:val="28"/>
                <w:lang w:val="uk-UA"/>
              </w:rPr>
              <w:t xml:space="preserve"> Головуюч</w:t>
            </w:r>
            <w:r w:rsidR="00231379">
              <w:rPr>
                <w:sz w:val="28"/>
                <w:szCs w:val="28"/>
                <w:lang w:val="uk-UA"/>
              </w:rPr>
              <w:t>ий</w:t>
            </w:r>
            <w:r w:rsidR="00231379" w:rsidRPr="00870838">
              <w:rPr>
                <w:sz w:val="28"/>
                <w:szCs w:val="28"/>
                <w:lang w:val="uk-UA"/>
              </w:rPr>
              <w:t xml:space="preserve"> запр</w:t>
            </w:r>
            <w:r w:rsidR="00231379">
              <w:rPr>
                <w:sz w:val="28"/>
                <w:szCs w:val="28"/>
                <w:lang w:val="uk-UA"/>
              </w:rPr>
              <w:t xml:space="preserve">осив до співдоповіді </w:t>
            </w:r>
            <w:r w:rsidR="00231379">
              <w:rPr>
                <w:sz w:val="28"/>
                <w:szCs w:val="28"/>
              </w:rPr>
              <w:t xml:space="preserve"> </w:t>
            </w:r>
            <w:r w:rsidR="00231379">
              <w:rPr>
                <w:sz w:val="28"/>
                <w:szCs w:val="28"/>
                <w:lang w:val="uk-UA"/>
              </w:rPr>
              <w:t>Суховєєву О.М.</w:t>
            </w:r>
          </w:p>
        </w:tc>
      </w:tr>
      <w:tr w:rsidR="00042F6E" w:rsidRPr="008D7F59" w:rsidTr="00042F6E">
        <w:trPr>
          <w:cantSplit/>
          <w:trHeight w:val="155"/>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both"/>
              <w:rPr>
                <w:sz w:val="20"/>
                <w:szCs w:val="20"/>
                <w:lang w:val="uk-UA"/>
              </w:rPr>
            </w:pPr>
          </w:p>
        </w:tc>
      </w:tr>
    </w:tbl>
    <w:tbl>
      <w:tblPr>
        <w:tblW w:w="9781" w:type="dxa"/>
        <w:tblInd w:w="-34" w:type="dxa"/>
        <w:tblLayout w:type="fixed"/>
        <w:tblLook w:val="0000"/>
      </w:tblPr>
      <w:tblGrid>
        <w:gridCol w:w="568"/>
        <w:gridCol w:w="2268"/>
        <w:gridCol w:w="6945"/>
      </w:tblGrid>
      <w:tr w:rsidR="00F2587A" w:rsidRPr="00D31A97" w:rsidTr="00F165C6">
        <w:trPr>
          <w:cantSplit/>
          <w:trHeight w:val="198"/>
        </w:trPr>
        <w:tc>
          <w:tcPr>
            <w:tcW w:w="568" w:type="dxa"/>
          </w:tcPr>
          <w:p w:rsidR="00F2587A" w:rsidRPr="00110A81" w:rsidRDefault="00F2587A" w:rsidP="00F165C6">
            <w:pPr>
              <w:rPr>
                <w:b/>
                <w:bCs/>
                <w:sz w:val="20"/>
                <w:szCs w:val="20"/>
                <w:lang w:val="uk-UA"/>
              </w:rPr>
            </w:pPr>
          </w:p>
        </w:tc>
        <w:tc>
          <w:tcPr>
            <w:tcW w:w="2268" w:type="dxa"/>
          </w:tcPr>
          <w:p w:rsidR="00F2587A" w:rsidRPr="00025D64" w:rsidRDefault="00F2587A" w:rsidP="00AE0429">
            <w:pPr>
              <w:ind w:left="-140" w:right="-108" w:firstLine="140"/>
              <w:rPr>
                <w:b/>
                <w:bCs/>
                <w:sz w:val="28"/>
                <w:szCs w:val="28"/>
                <w:lang w:val="uk-UA"/>
              </w:rPr>
            </w:pPr>
            <w:r>
              <w:rPr>
                <w:b/>
                <w:bCs/>
                <w:sz w:val="28"/>
                <w:szCs w:val="28"/>
                <w:lang w:val="uk-UA"/>
              </w:rPr>
              <w:t>Співдоповідала:</w:t>
            </w:r>
          </w:p>
        </w:tc>
        <w:tc>
          <w:tcPr>
            <w:tcW w:w="6945" w:type="dxa"/>
          </w:tcPr>
          <w:p w:rsidR="00F2587A" w:rsidRPr="00B72DB2" w:rsidRDefault="00F2587A" w:rsidP="00AE0429">
            <w:pPr>
              <w:jc w:val="both"/>
              <w:rPr>
                <w:sz w:val="28"/>
                <w:szCs w:val="28"/>
                <w:lang w:val="uk-UA"/>
              </w:rPr>
            </w:pPr>
            <w:r>
              <w:rPr>
                <w:bCs/>
                <w:sz w:val="28"/>
                <w:szCs w:val="28"/>
                <w:lang w:val="uk-UA"/>
              </w:rPr>
              <w:t>Суховєєва Оксана Миколаївна</w:t>
            </w:r>
            <w:r w:rsidRPr="00B72DB2">
              <w:rPr>
                <w:sz w:val="28"/>
                <w:szCs w:val="28"/>
                <w:lang w:val="uk-UA"/>
              </w:rPr>
              <w:t>, голов</w:t>
            </w:r>
            <w:r>
              <w:rPr>
                <w:sz w:val="28"/>
                <w:szCs w:val="28"/>
                <w:lang w:val="uk-UA"/>
              </w:rPr>
              <w:t>уюча засідання</w:t>
            </w:r>
            <w:r w:rsidRPr="00B72DB2">
              <w:rPr>
                <w:sz w:val="28"/>
                <w:szCs w:val="28"/>
                <w:lang w:val="uk-UA"/>
              </w:rPr>
              <w:t xml:space="preserve"> постійної комісії з питань бюджету, фінансів, соціально-економічного розвитку, повідоми</w:t>
            </w:r>
            <w:r>
              <w:rPr>
                <w:sz w:val="28"/>
                <w:szCs w:val="28"/>
                <w:lang w:val="uk-UA"/>
              </w:rPr>
              <w:t>ла</w:t>
            </w:r>
            <w:r w:rsidRPr="00B72DB2">
              <w:rPr>
                <w:sz w:val="28"/>
                <w:szCs w:val="28"/>
                <w:lang w:val="uk-UA"/>
              </w:rPr>
              <w:t>, що постійна комісія розглянула дане питання на своєму засіданні</w:t>
            </w:r>
            <w:r w:rsidRPr="00BC7D93">
              <w:rPr>
                <w:sz w:val="28"/>
                <w:szCs w:val="28"/>
                <w:lang w:val="uk-UA"/>
              </w:rPr>
              <w:t>.</w:t>
            </w:r>
          </w:p>
        </w:tc>
      </w:tr>
      <w:tr w:rsidR="00042F6E" w:rsidRPr="00D31A97" w:rsidTr="00F165C6">
        <w:trPr>
          <w:cantSplit/>
          <w:trHeight w:val="198"/>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both"/>
              <w:rPr>
                <w:sz w:val="20"/>
                <w:szCs w:val="20"/>
                <w:lang w:val="uk-UA"/>
              </w:rPr>
            </w:pP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AB174D" w:rsidRDefault="00042F6E" w:rsidP="00F165C6">
            <w:pPr>
              <w:ind w:left="-140" w:right="-108" w:firstLine="140"/>
              <w:rPr>
                <w:b/>
                <w:bCs/>
                <w:sz w:val="28"/>
                <w:szCs w:val="28"/>
                <w:lang w:val="uk-UA"/>
              </w:rPr>
            </w:pPr>
          </w:p>
        </w:tc>
        <w:tc>
          <w:tcPr>
            <w:tcW w:w="6945" w:type="dxa"/>
          </w:tcPr>
          <w:p w:rsidR="00042F6E" w:rsidRPr="00AB174D" w:rsidRDefault="00042F6E" w:rsidP="00F165C6">
            <w:pPr>
              <w:jc w:val="both"/>
              <w:rPr>
                <w:sz w:val="28"/>
                <w:szCs w:val="28"/>
                <w:lang w:val="uk-UA"/>
              </w:rPr>
            </w:pPr>
            <w:r w:rsidRPr="00AB174D">
              <w:rPr>
                <w:sz w:val="28"/>
                <w:szCs w:val="28"/>
                <w:lang w:val="uk-UA"/>
              </w:rPr>
              <w:t>Головуюч</w:t>
            </w:r>
            <w:r>
              <w:rPr>
                <w:sz w:val="28"/>
                <w:szCs w:val="28"/>
                <w:lang w:val="uk-UA"/>
              </w:rPr>
              <w:t>ий</w:t>
            </w:r>
            <w:r w:rsidRPr="00AB174D">
              <w:rPr>
                <w:sz w:val="28"/>
                <w:szCs w:val="28"/>
                <w:lang w:val="uk-UA"/>
              </w:rPr>
              <w:t xml:space="preserve"> </w:t>
            </w:r>
            <w:r w:rsidR="00BC7D93">
              <w:rPr>
                <w:sz w:val="28"/>
                <w:szCs w:val="28"/>
                <w:lang w:val="uk-UA"/>
              </w:rPr>
              <w:t xml:space="preserve">зазначив, що питання розглянуто на засіданні Президії районної ради </w:t>
            </w:r>
            <w:r w:rsidR="00271423">
              <w:rPr>
                <w:sz w:val="28"/>
                <w:szCs w:val="28"/>
                <w:lang w:val="uk-UA"/>
              </w:rPr>
              <w:t xml:space="preserve">і рекомендовано винести на розгляд сесії та </w:t>
            </w:r>
            <w:r w:rsidRPr="00AB174D">
              <w:rPr>
                <w:sz w:val="28"/>
                <w:szCs w:val="28"/>
                <w:lang w:val="uk-UA"/>
              </w:rPr>
              <w:t>постави</w:t>
            </w:r>
            <w:r>
              <w:rPr>
                <w:sz w:val="28"/>
                <w:szCs w:val="28"/>
                <w:lang w:val="uk-UA"/>
              </w:rPr>
              <w:t>в на голосування проект рішення.</w:t>
            </w:r>
          </w:p>
        </w:tc>
      </w:tr>
      <w:tr w:rsidR="00042F6E" w:rsidRPr="00A21310" w:rsidTr="00F165C6">
        <w:trPr>
          <w:cantSplit/>
          <w:trHeight w:val="198"/>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both"/>
              <w:rPr>
                <w:sz w:val="20"/>
                <w:szCs w:val="20"/>
                <w:lang w:val="uk-UA"/>
              </w:rPr>
            </w:pP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AB174D" w:rsidRDefault="00042F6E" w:rsidP="00F165C6">
            <w:pPr>
              <w:ind w:left="-140" w:right="-108" w:firstLine="140"/>
              <w:rPr>
                <w:b/>
                <w:bCs/>
                <w:sz w:val="28"/>
                <w:szCs w:val="28"/>
                <w:lang w:val="uk-UA"/>
              </w:rPr>
            </w:pPr>
          </w:p>
        </w:tc>
        <w:tc>
          <w:tcPr>
            <w:tcW w:w="6945" w:type="dxa"/>
          </w:tcPr>
          <w:p w:rsidR="00042F6E" w:rsidRPr="00E11E63" w:rsidRDefault="00042F6E" w:rsidP="00F165C6">
            <w:pPr>
              <w:jc w:val="both"/>
              <w:rPr>
                <w:lang w:val="uk-UA"/>
              </w:rPr>
            </w:pPr>
            <w:r w:rsidRPr="00E11E63">
              <w:rPr>
                <w:lang w:val="uk-UA"/>
              </w:rPr>
              <w:t>Проведення процедури поіменного голосування.</w:t>
            </w: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AB174D" w:rsidRDefault="00042F6E" w:rsidP="00F165C6">
            <w:pPr>
              <w:ind w:left="-140" w:right="-108" w:firstLine="140"/>
              <w:rPr>
                <w:b/>
                <w:bCs/>
                <w:sz w:val="28"/>
                <w:szCs w:val="28"/>
                <w:lang w:val="uk-UA"/>
              </w:rPr>
            </w:pPr>
            <w:r w:rsidRPr="00AB174D">
              <w:rPr>
                <w:b/>
                <w:bCs/>
                <w:sz w:val="28"/>
                <w:szCs w:val="28"/>
                <w:lang w:val="uk-UA"/>
              </w:rPr>
              <w:t>Голосували:</w:t>
            </w:r>
          </w:p>
        </w:tc>
        <w:tc>
          <w:tcPr>
            <w:tcW w:w="6945" w:type="dxa"/>
          </w:tcPr>
          <w:p w:rsidR="00042F6E" w:rsidRPr="00AB174D" w:rsidRDefault="00042F6E" w:rsidP="00F165C6">
            <w:pPr>
              <w:jc w:val="both"/>
              <w:rPr>
                <w:sz w:val="28"/>
                <w:szCs w:val="28"/>
                <w:lang w:val="uk-UA"/>
              </w:rPr>
            </w:pPr>
            <w:r w:rsidRPr="00AB174D">
              <w:rPr>
                <w:sz w:val="28"/>
                <w:szCs w:val="28"/>
                <w:lang w:val="uk-UA"/>
              </w:rPr>
              <w:t xml:space="preserve">«За» - </w:t>
            </w:r>
            <w:r w:rsidR="00B01FCD">
              <w:rPr>
                <w:sz w:val="28"/>
                <w:szCs w:val="28"/>
                <w:lang w:val="uk-UA"/>
              </w:rPr>
              <w:t>31</w:t>
            </w:r>
            <w:r w:rsidRPr="00AB174D">
              <w:rPr>
                <w:sz w:val="28"/>
                <w:szCs w:val="28"/>
                <w:lang w:val="uk-UA"/>
              </w:rPr>
              <w:t xml:space="preserve"> ; «проти» - </w:t>
            </w:r>
            <w:r>
              <w:rPr>
                <w:sz w:val="28"/>
                <w:szCs w:val="28"/>
                <w:lang w:val="uk-UA"/>
              </w:rPr>
              <w:t>0</w:t>
            </w:r>
            <w:r w:rsidRPr="00AB174D">
              <w:rPr>
                <w:sz w:val="28"/>
                <w:szCs w:val="28"/>
                <w:lang w:val="uk-UA"/>
              </w:rPr>
              <w:t xml:space="preserve"> ; «утримались» - </w:t>
            </w:r>
            <w:r>
              <w:rPr>
                <w:sz w:val="28"/>
                <w:szCs w:val="28"/>
                <w:lang w:val="uk-UA"/>
              </w:rPr>
              <w:t>0</w:t>
            </w:r>
            <w:r w:rsidRPr="00AB174D">
              <w:rPr>
                <w:sz w:val="28"/>
                <w:szCs w:val="28"/>
                <w:lang w:val="uk-UA"/>
              </w:rPr>
              <w:t xml:space="preserve">; </w:t>
            </w:r>
          </w:p>
          <w:p w:rsidR="00042F6E" w:rsidRPr="00AB174D" w:rsidRDefault="00042F6E" w:rsidP="00B01FCD">
            <w:pPr>
              <w:jc w:val="both"/>
              <w:rPr>
                <w:sz w:val="28"/>
                <w:szCs w:val="28"/>
                <w:lang w:val="uk-UA"/>
              </w:rPr>
            </w:pPr>
            <w:r>
              <w:rPr>
                <w:sz w:val="28"/>
                <w:szCs w:val="28"/>
                <w:lang w:val="uk-UA"/>
              </w:rPr>
              <w:t xml:space="preserve">«не голосували» - </w:t>
            </w:r>
            <w:r w:rsidR="00B01FCD">
              <w:rPr>
                <w:sz w:val="28"/>
                <w:szCs w:val="28"/>
                <w:lang w:val="uk-UA"/>
              </w:rPr>
              <w:t>1</w:t>
            </w:r>
            <w:r w:rsidRPr="00AB174D">
              <w:rPr>
                <w:sz w:val="28"/>
                <w:szCs w:val="28"/>
                <w:lang w:val="uk-UA"/>
              </w:rPr>
              <w:t>.</w:t>
            </w: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E11E63" w:rsidRDefault="00042F6E" w:rsidP="00F165C6">
            <w:pPr>
              <w:ind w:left="-140" w:right="-108" w:firstLine="140"/>
              <w:rPr>
                <w:b/>
                <w:bCs/>
                <w:lang w:val="uk-UA"/>
              </w:rPr>
            </w:pPr>
          </w:p>
        </w:tc>
        <w:tc>
          <w:tcPr>
            <w:tcW w:w="6945" w:type="dxa"/>
          </w:tcPr>
          <w:p w:rsidR="00042F6E" w:rsidRPr="00E11E63" w:rsidRDefault="00042F6E" w:rsidP="00F165C6">
            <w:pPr>
              <w:jc w:val="both"/>
              <w:rPr>
                <w:lang w:val="uk-UA"/>
              </w:rPr>
            </w:pPr>
            <w:r w:rsidRPr="00E11E63">
              <w:rPr>
                <w:lang w:val="uk-UA"/>
              </w:rPr>
              <w:t>Протокол поіменного голосування додається.</w:t>
            </w:r>
          </w:p>
        </w:tc>
      </w:tr>
    </w:tbl>
    <w:tbl>
      <w:tblPr>
        <w:tblpPr w:leftFromText="180" w:rightFromText="180" w:vertAnchor="text" w:tblpY="1"/>
        <w:tblOverlap w:val="never"/>
        <w:tblW w:w="9781" w:type="dxa"/>
        <w:tblInd w:w="-34" w:type="dxa"/>
        <w:tblLayout w:type="fixed"/>
        <w:tblLook w:val="0000"/>
      </w:tblPr>
      <w:tblGrid>
        <w:gridCol w:w="568"/>
        <w:gridCol w:w="2268"/>
        <w:gridCol w:w="6945"/>
      </w:tblGrid>
      <w:tr w:rsidR="00042F6E" w:rsidRPr="00A21310" w:rsidTr="00042F6E">
        <w:trPr>
          <w:cantSplit/>
          <w:trHeight w:val="263"/>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center"/>
              <w:rPr>
                <w:sz w:val="20"/>
                <w:szCs w:val="20"/>
                <w:lang w:val="uk-UA"/>
              </w:rPr>
            </w:pPr>
          </w:p>
        </w:tc>
      </w:tr>
      <w:tr w:rsidR="00042F6E" w:rsidRPr="00D31A97" w:rsidTr="00042F6E">
        <w:trPr>
          <w:cantSplit/>
          <w:trHeight w:val="360"/>
        </w:trPr>
        <w:tc>
          <w:tcPr>
            <w:tcW w:w="568" w:type="dxa"/>
          </w:tcPr>
          <w:p w:rsidR="00042F6E" w:rsidRPr="00870838" w:rsidRDefault="00042F6E" w:rsidP="00F165C6">
            <w:pPr>
              <w:rPr>
                <w:b/>
                <w:bCs/>
                <w:sz w:val="28"/>
                <w:szCs w:val="28"/>
                <w:lang w:val="uk-UA"/>
              </w:rPr>
            </w:pPr>
          </w:p>
        </w:tc>
        <w:tc>
          <w:tcPr>
            <w:tcW w:w="2268" w:type="dxa"/>
          </w:tcPr>
          <w:p w:rsidR="00042F6E" w:rsidRPr="00870838" w:rsidRDefault="00042F6E" w:rsidP="00F165C6">
            <w:pPr>
              <w:ind w:left="-140" w:right="-108" w:firstLine="140"/>
              <w:rPr>
                <w:b/>
                <w:bCs/>
                <w:sz w:val="28"/>
                <w:szCs w:val="28"/>
                <w:lang w:val="uk-UA"/>
              </w:rPr>
            </w:pPr>
            <w:r w:rsidRPr="00870838">
              <w:rPr>
                <w:b/>
                <w:bCs/>
                <w:sz w:val="28"/>
                <w:szCs w:val="28"/>
                <w:lang w:val="uk-UA"/>
              </w:rPr>
              <w:t>Вирішили:</w:t>
            </w:r>
          </w:p>
        </w:tc>
        <w:tc>
          <w:tcPr>
            <w:tcW w:w="6945" w:type="dxa"/>
          </w:tcPr>
          <w:p w:rsidR="00042F6E" w:rsidRPr="00870838" w:rsidRDefault="00042F6E" w:rsidP="00650412">
            <w:pPr>
              <w:pStyle w:val="aa"/>
              <w:ind w:left="0"/>
              <w:jc w:val="both"/>
              <w:rPr>
                <w:sz w:val="28"/>
                <w:szCs w:val="28"/>
                <w:lang w:val="uk-UA"/>
              </w:rPr>
            </w:pPr>
            <w:r w:rsidRPr="00720B6D">
              <w:rPr>
                <w:sz w:val="28"/>
                <w:szCs w:val="28"/>
                <w:lang w:val="uk-UA"/>
              </w:rPr>
              <w:t>Прийняти рішення сесії районної ради                           № 2</w:t>
            </w:r>
            <w:r w:rsidR="00650412">
              <w:rPr>
                <w:sz w:val="28"/>
                <w:szCs w:val="28"/>
                <w:lang w:val="uk-UA"/>
              </w:rPr>
              <w:t>86</w:t>
            </w:r>
            <w:r w:rsidRPr="00720B6D">
              <w:rPr>
                <w:sz w:val="28"/>
                <w:szCs w:val="28"/>
                <w:lang w:val="uk-UA"/>
              </w:rPr>
              <w:t>-</w:t>
            </w:r>
            <w:r>
              <w:rPr>
                <w:sz w:val="28"/>
                <w:szCs w:val="28"/>
                <w:lang w:val="uk-UA"/>
              </w:rPr>
              <w:t>25 позач.</w:t>
            </w:r>
            <w:r w:rsidRPr="00720B6D">
              <w:rPr>
                <w:sz w:val="28"/>
                <w:szCs w:val="28"/>
                <w:lang w:val="uk-UA"/>
              </w:rPr>
              <w:t>-VІІІ (додається).</w:t>
            </w:r>
          </w:p>
        </w:tc>
      </w:tr>
      <w:tr w:rsidR="00042F6E" w:rsidRPr="00D31A97" w:rsidTr="00042F6E">
        <w:trPr>
          <w:cantSplit/>
          <w:trHeight w:val="360"/>
        </w:trPr>
        <w:tc>
          <w:tcPr>
            <w:tcW w:w="568" w:type="dxa"/>
          </w:tcPr>
          <w:p w:rsidR="00042F6E" w:rsidRPr="00870838" w:rsidRDefault="00042F6E" w:rsidP="00F165C6">
            <w:pPr>
              <w:rPr>
                <w:b/>
                <w:bCs/>
                <w:sz w:val="28"/>
                <w:szCs w:val="28"/>
                <w:lang w:val="uk-UA"/>
              </w:rPr>
            </w:pPr>
          </w:p>
        </w:tc>
        <w:tc>
          <w:tcPr>
            <w:tcW w:w="2268" w:type="dxa"/>
          </w:tcPr>
          <w:p w:rsidR="00042F6E" w:rsidRPr="00870838" w:rsidRDefault="00042F6E" w:rsidP="00F165C6">
            <w:pPr>
              <w:ind w:left="-140" w:right="-108" w:firstLine="140"/>
              <w:rPr>
                <w:b/>
                <w:bCs/>
                <w:sz w:val="28"/>
                <w:szCs w:val="28"/>
                <w:lang w:val="uk-UA"/>
              </w:rPr>
            </w:pPr>
          </w:p>
        </w:tc>
        <w:tc>
          <w:tcPr>
            <w:tcW w:w="6945" w:type="dxa"/>
          </w:tcPr>
          <w:p w:rsidR="00042F6E" w:rsidRPr="00720B6D" w:rsidRDefault="00042F6E" w:rsidP="00042F6E">
            <w:pPr>
              <w:pStyle w:val="aa"/>
              <w:ind w:left="0"/>
              <w:jc w:val="both"/>
              <w:rPr>
                <w:sz w:val="28"/>
                <w:szCs w:val="28"/>
                <w:lang w:val="uk-UA"/>
              </w:rPr>
            </w:pPr>
          </w:p>
        </w:tc>
      </w:tr>
      <w:tr w:rsidR="00042F6E" w:rsidRPr="008D7F59" w:rsidTr="00042F6E">
        <w:trPr>
          <w:cantSplit/>
          <w:trHeight w:val="557"/>
        </w:trPr>
        <w:tc>
          <w:tcPr>
            <w:tcW w:w="568" w:type="dxa"/>
          </w:tcPr>
          <w:p w:rsidR="00042F6E" w:rsidRPr="00870838" w:rsidRDefault="00042F6E" w:rsidP="00F165C6">
            <w:pPr>
              <w:rPr>
                <w:b/>
                <w:bCs/>
                <w:sz w:val="28"/>
                <w:szCs w:val="28"/>
                <w:lang w:val="uk-UA"/>
              </w:rPr>
            </w:pPr>
            <w:r>
              <w:rPr>
                <w:b/>
                <w:bCs/>
                <w:sz w:val="28"/>
                <w:szCs w:val="28"/>
                <w:lang w:val="uk-UA"/>
              </w:rPr>
              <w:t>3</w:t>
            </w:r>
            <w:r w:rsidRPr="00870838">
              <w:rPr>
                <w:b/>
                <w:bCs/>
                <w:sz w:val="28"/>
                <w:szCs w:val="28"/>
                <w:lang w:val="uk-UA"/>
              </w:rPr>
              <w:t>.</w:t>
            </w:r>
          </w:p>
        </w:tc>
        <w:tc>
          <w:tcPr>
            <w:tcW w:w="2268" w:type="dxa"/>
          </w:tcPr>
          <w:p w:rsidR="00042F6E" w:rsidRPr="00870838" w:rsidRDefault="00042F6E" w:rsidP="00F165C6">
            <w:pPr>
              <w:ind w:left="-140" w:right="-108" w:firstLine="140"/>
              <w:rPr>
                <w:b/>
                <w:sz w:val="28"/>
                <w:szCs w:val="28"/>
                <w:lang w:val="uk-UA"/>
              </w:rPr>
            </w:pPr>
            <w:r w:rsidRPr="00870838">
              <w:rPr>
                <w:b/>
                <w:bCs/>
                <w:sz w:val="28"/>
                <w:szCs w:val="28"/>
                <w:lang w:val="uk-UA"/>
              </w:rPr>
              <w:t>Слухали:</w:t>
            </w:r>
          </w:p>
        </w:tc>
        <w:tc>
          <w:tcPr>
            <w:tcW w:w="6945" w:type="dxa"/>
          </w:tcPr>
          <w:p w:rsidR="00042F6E" w:rsidRPr="00042F6E" w:rsidRDefault="00042F6E" w:rsidP="00042F6E">
            <w:pPr>
              <w:jc w:val="both"/>
              <w:rPr>
                <w:sz w:val="28"/>
                <w:szCs w:val="28"/>
                <w:lang w:val="uk-UA"/>
              </w:rPr>
            </w:pPr>
            <w:r w:rsidRPr="00650412">
              <w:rPr>
                <w:sz w:val="28"/>
                <w:szCs w:val="28"/>
                <w:lang w:val="uk-UA"/>
              </w:rPr>
              <w:t>Про внесення змін до рішення Броварської районної ради від 26.07.2011 № 150-9-</w:t>
            </w:r>
            <w:r>
              <w:rPr>
                <w:sz w:val="28"/>
                <w:szCs w:val="28"/>
              </w:rPr>
              <w:t>VI</w:t>
            </w:r>
            <w:r w:rsidRPr="00650412">
              <w:rPr>
                <w:sz w:val="28"/>
                <w:szCs w:val="28"/>
                <w:lang w:val="uk-UA"/>
              </w:rPr>
              <w:t xml:space="preserve"> «Про затвердження Положення т</w:t>
            </w:r>
            <w:r>
              <w:rPr>
                <w:sz w:val="28"/>
                <w:szCs w:val="28"/>
              </w:rPr>
              <w:t>а персонального складу Комісії з питань присвоєння звання «Почесний громадянин Броварського району»</w:t>
            </w:r>
            <w:r>
              <w:rPr>
                <w:sz w:val="28"/>
                <w:szCs w:val="28"/>
                <w:lang w:val="uk-UA"/>
              </w:rPr>
              <w:t>.</w:t>
            </w:r>
          </w:p>
        </w:tc>
      </w:tr>
      <w:tr w:rsidR="00042F6E" w:rsidRPr="008D7F59" w:rsidTr="00042F6E">
        <w:trPr>
          <w:cantSplit/>
          <w:trHeight w:val="155"/>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both"/>
              <w:rPr>
                <w:sz w:val="20"/>
                <w:szCs w:val="20"/>
                <w:lang w:val="uk-UA"/>
              </w:rPr>
            </w:pPr>
          </w:p>
        </w:tc>
      </w:tr>
      <w:tr w:rsidR="00042F6E" w:rsidRPr="002C46CA" w:rsidTr="00042F6E">
        <w:trPr>
          <w:cantSplit/>
          <w:trHeight w:val="155"/>
        </w:trPr>
        <w:tc>
          <w:tcPr>
            <w:tcW w:w="568" w:type="dxa"/>
          </w:tcPr>
          <w:p w:rsidR="00042F6E" w:rsidRPr="00870838" w:rsidRDefault="00042F6E" w:rsidP="00F165C6">
            <w:pPr>
              <w:rPr>
                <w:b/>
                <w:bCs/>
                <w:sz w:val="20"/>
                <w:szCs w:val="20"/>
                <w:lang w:val="uk-UA"/>
              </w:rPr>
            </w:pPr>
          </w:p>
        </w:tc>
        <w:tc>
          <w:tcPr>
            <w:tcW w:w="2268" w:type="dxa"/>
          </w:tcPr>
          <w:p w:rsidR="00042F6E" w:rsidRPr="00870838" w:rsidRDefault="00042F6E" w:rsidP="00F165C6">
            <w:pPr>
              <w:ind w:left="-140" w:right="-108" w:firstLine="140"/>
              <w:rPr>
                <w:b/>
                <w:bCs/>
                <w:sz w:val="20"/>
                <w:szCs w:val="20"/>
                <w:lang w:val="uk-UA"/>
              </w:rPr>
            </w:pPr>
          </w:p>
        </w:tc>
        <w:tc>
          <w:tcPr>
            <w:tcW w:w="6945" w:type="dxa"/>
          </w:tcPr>
          <w:p w:rsidR="00042F6E" w:rsidRPr="00870838" w:rsidRDefault="00042F6E" w:rsidP="00E9714D">
            <w:pPr>
              <w:ind w:right="-108" w:hanging="108"/>
              <w:rPr>
                <w:sz w:val="20"/>
                <w:szCs w:val="20"/>
                <w:lang w:val="uk-UA"/>
              </w:rPr>
            </w:pPr>
            <w:r>
              <w:rPr>
                <w:sz w:val="28"/>
                <w:szCs w:val="28"/>
                <w:lang w:val="uk-UA"/>
              </w:rPr>
              <w:t xml:space="preserve"> </w:t>
            </w:r>
            <w:r w:rsidRPr="00870838">
              <w:rPr>
                <w:sz w:val="28"/>
                <w:szCs w:val="28"/>
                <w:lang w:val="uk-UA"/>
              </w:rPr>
              <w:t>Головуюч</w:t>
            </w:r>
            <w:r>
              <w:rPr>
                <w:sz w:val="28"/>
                <w:szCs w:val="28"/>
                <w:lang w:val="uk-UA"/>
              </w:rPr>
              <w:t>ий</w:t>
            </w:r>
            <w:r w:rsidRPr="00870838">
              <w:rPr>
                <w:sz w:val="28"/>
                <w:szCs w:val="28"/>
                <w:lang w:val="uk-UA"/>
              </w:rPr>
              <w:t xml:space="preserve"> запр</w:t>
            </w:r>
            <w:r>
              <w:rPr>
                <w:sz w:val="28"/>
                <w:szCs w:val="28"/>
                <w:lang w:val="uk-UA"/>
              </w:rPr>
              <w:t xml:space="preserve">осив до співдоповіді </w:t>
            </w:r>
            <w:r>
              <w:rPr>
                <w:sz w:val="28"/>
                <w:szCs w:val="28"/>
              </w:rPr>
              <w:t xml:space="preserve"> </w:t>
            </w:r>
            <w:r w:rsidR="00E9714D">
              <w:rPr>
                <w:sz w:val="28"/>
                <w:szCs w:val="28"/>
                <w:lang w:val="uk-UA"/>
              </w:rPr>
              <w:t>Хаменушка</w:t>
            </w:r>
            <w:r>
              <w:rPr>
                <w:sz w:val="28"/>
                <w:szCs w:val="28"/>
                <w:lang w:val="uk-UA"/>
              </w:rPr>
              <w:t xml:space="preserve"> Р.</w:t>
            </w:r>
            <w:r w:rsidR="00E9714D">
              <w:rPr>
                <w:sz w:val="28"/>
                <w:szCs w:val="28"/>
                <w:lang w:val="uk-UA"/>
              </w:rPr>
              <w:t>В</w:t>
            </w:r>
            <w:r>
              <w:rPr>
                <w:sz w:val="28"/>
                <w:szCs w:val="28"/>
                <w:lang w:val="uk-UA"/>
              </w:rPr>
              <w:t>.</w:t>
            </w:r>
          </w:p>
        </w:tc>
      </w:tr>
      <w:tr w:rsidR="006D6F30" w:rsidRPr="008D7F59" w:rsidTr="00042F6E">
        <w:trPr>
          <w:cantSplit/>
          <w:trHeight w:val="155"/>
        </w:trPr>
        <w:tc>
          <w:tcPr>
            <w:tcW w:w="568" w:type="dxa"/>
          </w:tcPr>
          <w:p w:rsidR="006D6F30" w:rsidRPr="00A21310" w:rsidRDefault="006D6F30" w:rsidP="006D6F30">
            <w:pPr>
              <w:rPr>
                <w:b/>
                <w:bCs/>
                <w:sz w:val="20"/>
                <w:szCs w:val="20"/>
                <w:lang w:val="uk-UA"/>
              </w:rPr>
            </w:pPr>
          </w:p>
        </w:tc>
        <w:tc>
          <w:tcPr>
            <w:tcW w:w="2268" w:type="dxa"/>
          </w:tcPr>
          <w:p w:rsidR="006D6F30" w:rsidRPr="00A21310" w:rsidRDefault="006D6F30" w:rsidP="006D6F30">
            <w:pPr>
              <w:ind w:left="-140" w:right="-108" w:firstLine="140"/>
              <w:rPr>
                <w:b/>
                <w:bCs/>
                <w:sz w:val="20"/>
                <w:szCs w:val="20"/>
                <w:lang w:val="uk-UA"/>
              </w:rPr>
            </w:pPr>
          </w:p>
        </w:tc>
        <w:tc>
          <w:tcPr>
            <w:tcW w:w="6945" w:type="dxa"/>
          </w:tcPr>
          <w:p w:rsidR="006D6F30" w:rsidRPr="00A21310" w:rsidRDefault="006D6F30" w:rsidP="006D6F30">
            <w:pPr>
              <w:jc w:val="both"/>
              <w:rPr>
                <w:sz w:val="20"/>
                <w:szCs w:val="20"/>
                <w:lang w:val="uk-UA"/>
              </w:rPr>
            </w:pPr>
          </w:p>
        </w:tc>
      </w:tr>
    </w:tbl>
    <w:tbl>
      <w:tblPr>
        <w:tblW w:w="9781" w:type="dxa"/>
        <w:tblInd w:w="-34" w:type="dxa"/>
        <w:tblLayout w:type="fixed"/>
        <w:tblLook w:val="0000"/>
      </w:tblPr>
      <w:tblGrid>
        <w:gridCol w:w="568"/>
        <w:gridCol w:w="2268"/>
        <w:gridCol w:w="6945"/>
      </w:tblGrid>
      <w:tr w:rsidR="00042F6E" w:rsidRPr="00D31A97"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025D64" w:rsidRDefault="00042F6E" w:rsidP="00F165C6">
            <w:pPr>
              <w:ind w:left="-140" w:right="-108" w:firstLine="140"/>
              <w:rPr>
                <w:b/>
                <w:bCs/>
                <w:sz w:val="28"/>
                <w:szCs w:val="28"/>
                <w:lang w:val="uk-UA"/>
              </w:rPr>
            </w:pPr>
            <w:r>
              <w:rPr>
                <w:b/>
                <w:bCs/>
                <w:sz w:val="28"/>
                <w:szCs w:val="28"/>
                <w:lang w:val="uk-UA"/>
              </w:rPr>
              <w:t>Співдоповідав:</w:t>
            </w:r>
          </w:p>
        </w:tc>
        <w:tc>
          <w:tcPr>
            <w:tcW w:w="6945" w:type="dxa"/>
          </w:tcPr>
          <w:p w:rsidR="00042F6E" w:rsidRPr="00B72DB2" w:rsidRDefault="00E9714D" w:rsidP="00E9714D">
            <w:pPr>
              <w:jc w:val="both"/>
              <w:rPr>
                <w:sz w:val="28"/>
                <w:szCs w:val="28"/>
                <w:lang w:val="uk-UA"/>
              </w:rPr>
            </w:pPr>
            <w:r w:rsidRPr="00E9714D">
              <w:rPr>
                <w:sz w:val="28"/>
                <w:szCs w:val="28"/>
                <w:lang w:val="uk-UA"/>
              </w:rPr>
              <w:t>Хаменушко Роман Володимирович,  голова постійної комісії з питань регламенту, депутатської етики, законності та правопорядку, повідомив, що постійна комісія розглянула дане питання на своєму засіданні та рекомендує проект рішення підтримати.</w:t>
            </w:r>
          </w:p>
        </w:tc>
      </w:tr>
      <w:tr w:rsidR="00042F6E" w:rsidRPr="00D31A97" w:rsidTr="00F165C6">
        <w:trPr>
          <w:cantSplit/>
          <w:trHeight w:val="198"/>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both"/>
              <w:rPr>
                <w:sz w:val="20"/>
                <w:szCs w:val="20"/>
                <w:lang w:val="uk-UA"/>
              </w:rPr>
            </w:pP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AB174D" w:rsidRDefault="00042F6E" w:rsidP="00F165C6">
            <w:pPr>
              <w:ind w:left="-140" w:right="-108" w:firstLine="140"/>
              <w:rPr>
                <w:b/>
                <w:bCs/>
                <w:sz w:val="28"/>
                <w:szCs w:val="28"/>
                <w:lang w:val="uk-UA"/>
              </w:rPr>
            </w:pPr>
          </w:p>
        </w:tc>
        <w:tc>
          <w:tcPr>
            <w:tcW w:w="6945" w:type="dxa"/>
          </w:tcPr>
          <w:p w:rsidR="00042F6E" w:rsidRPr="00AB174D" w:rsidRDefault="00042F6E" w:rsidP="00F165C6">
            <w:pPr>
              <w:jc w:val="both"/>
              <w:rPr>
                <w:sz w:val="28"/>
                <w:szCs w:val="28"/>
                <w:lang w:val="uk-UA"/>
              </w:rPr>
            </w:pPr>
            <w:r w:rsidRPr="00AB174D">
              <w:rPr>
                <w:sz w:val="28"/>
                <w:szCs w:val="28"/>
                <w:lang w:val="uk-UA"/>
              </w:rPr>
              <w:t>Головуюч</w:t>
            </w:r>
            <w:r>
              <w:rPr>
                <w:sz w:val="28"/>
                <w:szCs w:val="28"/>
                <w:lang w:val="uk-UA"/>
              </w:rPr>
              <w:t>ий</w:t>
            </w:r>
            <w:r w:rsidRPr="00AB174D">
              <w:rPr>
                <w:sz w:val="28"/>
                <w:szCs w:val="28"/>
                <w:lang w:val="uk-UA"/>
              </w:rPr>
              <w:t xml:space="preserve"> постави</w:t>
            </w:r>
            <w:r>
              <w:rPr>
                <w:sz w:val="28"/>
                <w:szCs w:val="28"/>
                <w:lang w:val="uk-UA"/>
              </w:rPr>
              <w:t>в на голосування проект рішення.</w:t>
            </w:r>
          </w:p>
        </w:tc>
      </w:tr>
      <w:tr w:rsidR="00042F6E" w:rsidRPr="00A21310" w:rsidTr="00F165C6">
        <w:trPr>
          <w:cantSplit/>
          <w:trHeight w:val="198"/>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both"/>
              <w:rPr>
                <w:sz w:val="20"/>
                <w:szCs w:val="20"/>
                <w:lang w:val="uk-UA"/>
              </w:rPr>
            </w:pP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AB174D" w:rsidRDefault="00042F6E" w:rsidP="00F165C6">
            <w:pPr>
              <w:ind w:left="-140" w:right="-108" w:firstLine="140"/>
              <w:rPr>
                <w:b/>
                <w:bCs/>
                <w:sz w:val="28"/>
                <w:szCs w:val="28"/>
                <w:lang w:val="uk-UA"/>
              </w:rPr>
            </w:pPr>
          </w:p>
        </w:tc>
        <w:tc>
          <w:tcPr>
            <w:tcW w:w="6945" w:type="dxa"/>
          </w:tcPr>
          <w:p w:rsidR="00042F6E" w:rsidRPr="00E11E63" w:rsidRDefault="00042F6E" w:rsidP="00F165C6">
            <w:pPr>
              <w:jc w:val="both"/>
              <w:rPr>
                <w:lang w:val="uk-UA"/>
              </w:rPr>
            </w:pPr>
            <w:r w:rsidRPr="00E11E63">
              <w:rPr>
                <w:lang w:val="uk-UA"/>
              </w:rPr>
              <w:t>Проведення процедури поіменного голосування.</w:t>
            </w: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AB174D" w:rsidRDefault="00042F6E" w:rsidP="00F165C6">
            <w:pPr>
              <w:ind w:left="-140" w:right="-108" w:firstLine="140"/>
              <w:rPr>
                <w:b/>
                <w:bCs/>
                <w:sz w:val="28"/>
                <w:szCs w:val="28"/>
                <w:lang w:val="uk-UA"/>
              </w:rPr>
            </w:pPr>
            <w:r w:rsidRPr="00AB174D">
              <w:rPr>
                <w:b/>
                <w:bCs/>
                <w:sz w:val="28"/>
                <w:szCs w:val="28"/>
                <w:lang w:val="uk-UA"/>
              </w:rPr>
              <w:t>Голосували:</w:t>
            </w:r>
          </w:p>
        </w:tc>
        <w:tc>
          <w:tcPr>
            <w:tcW w:w="6945" w:type="dxa"/>
          </w:tcPr>
          <w:p w:rsidR="00042F6E" w:rsidRPr="00AB174D" w:rsidRDefault="00042F6E" w:rsidP="00F165C6">
            <w:pPr>
              <w:jc w:val="both"/>
              <w:rPr>
                <w:sz w:val="28"/>
                <w:szCs w:val="28"/>
                <w:lang w:val="uk-UA"/>
              </w:rPr>
            </w:pPr>
            <w:r w:rsidRPr="00AB174D">
              <w:rPr>
                <w:sz w:val="28"/>
                <w:szCs w:val="28"/>
                <w:lang w:val="uk-UA"/>
              </w:rPr>
              <w:t xml:space="preserve">«За» - </w:t>
            </w:r>
            <w:r w:rsidR="00B01FCD">
              <w:rPr>
                <w:sz w:val="28"/>
                <w:szCs w:val="28"/>
                <w:lang w:val="uk-UA"/>
              </w:rPr>
              <w:t>31</w:t>
            </w:r>
            <w:r w:rsidRPr="00AB174D">
              <w:rPr>
                <w:sz w:val="28"/>
                <w:szCs w:val="28"/>
                <w:lang w:val="uk-UA"/>
              </w:rPr>
              <w:t xml:space="preserve"> ; «проти» - </w:t>
            </w:r>
            <w:r>
              <w:rPr>
                <w:sz w:val="28"/>
                <w:szCs w:val="28"/>
                <w:lang w:val="uk-UA"/>
              </w:rPr>
              <w:t>0</w:t>
            </w:r>
            <w:r w:rsidRPr="00AB174D">
              <w:rPr>
                <w:sz w:val="28"/>
                <w:szCs w:val="28"/>
                <w:lang w:val="uk-UA"/>
              </w:rPr>
              <w:t xml:space="preserve"> ; «утримались» - </w:t>
            </w:r>
            <w:r>
              <w:rPr>
                <w:sz w:val="28"/>
                <w:szCs w:val="28"/>
                <w:lang w:val="uk-UA"/>
              </w:rPr>
              <w:t>0</w:t>
            </w:r>
            <w:r w:rsidRPr="00AB174D">
              <w:rPr>
                <w:sz w:val="28"/>
                <w:szCs w:val="28"/>
                <w:lang w:val="uk-UA"/>
              </w:rPr>
              <w:t xml:space="preserve">; </w:t>
            </w:r>
          </w:p>
          <w:p w:rsidR="00042F6E" w:rsidRPr="00AB174D" w:rsidRDefault="00042F6E" w:rsidP="00B01FCD">
            <w:pPr>
              <w:jc w:val="both"/>
              <w:rPr>
                <w:sz w:val="28"/>
                <w:szCs w:val="28"/>
                <w:lang w:val="uk-UA"/>
              </w:rPr>
            </w:pPr>
            <w:r>
              <w:rPr>
                <w:sz w:val="28"/>
                <w:szCs w:val="28"/>
                <w:lang w:val="uk-UA"/>
              </w:rPr>
              <w:t xml:space="preserve">«не голосували» - </w:t>
            </w:r>
            <w:r w:rsidR="00B01FCD">
              <w:rPr>
                <w:sz w:val="28"/>
                <w:szCs w:val="28"/>
                <w:lang w:val="uk-UA"/>
              </w:rPr>
              <w:t>1</w:t>
            </w:r>
            <w:r w:rsidRPr="00AB174D">
              <w:rPr>
                <w:sz w:val="28"/>
                <w:szCs w:val="28"/>
                <w:lang w:val="uk-UA"/>
              </w:rPr>
              <w:t>.</w:t>
            </w: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E11E63" w:rsidRDefault="00042F6E" w:rsidP="00F165C6">
            <w:pPr>
              <w:ind w:left="-140" w:right="-108" w:firstLine="140"/>
              <w:rPr>
                <w:b/>
                <w:bCs/>
                <w:lang w:val="uk-UA"/>
              </w:rPr>
            </w:pPr>
          </w:p>
        </w:tc>
        <w:tc>
          <w:tcPr>
            <w:tcW w:w="6945" w:type="dxa"/>
          </w:tcPr>
          <w:p w:rsidR="00042F6E" w:rsidRPr="00E11E63" w:rsidRDefault="00042F6E" w:rsidP="00F165C6">
            <w:pPr>
              <w:jc w:val="both"/>
              <w:rPr>
                <w:lang w:val="uk-UA"/>
              </w:rPr>
            </w:pPr>
            <w:r w:rsidRPr="00E11E63">
              <w:rPr>
                <w:lang w:val="uk-UA"/>
              </w:rPr>
              <w:t>Протокол поіменного голосування додається.</w:t>
            </w:r>
          </w:p>
        </w:tc>
      </w:tr>
      <w:tr w:rsidR="007B54DF" w:rsidRPr="00423409" w:rsidTr="00F165C6">
        <w:trPr>
          <w:cantSplit/>
          <w:trHeight w:val="198"/>
        </w:trPr>
        <w:tc>
          <w:tcPr>
            <w:tcW w:w="568" w:type="dxa"/>
          </w:tcPr>
          <w:p w:rsidR="007B54DF" w:rsidRPr="00110A81" w:rsidRDefault="007B54DF" w:rsidP="00F165C6">
            <w:pPr>
              <w:rPr>
                <w:b/>
                <w:bCs/>
                <w:sz w:val="20"/>
                <w:szCs w:val="20"/>
                <w:lang w:val="uk-UA"/>
              </w:rPr>
            </w:pPr>
          </w:p>
        </w:tc>
        <w:tc>
          <w:tcPr>
            <w:tcW w:w="2268" w:type="dxa"/>
          </w:tcPr>
          <w:p w:rsidR="007B54DF" w:rsidRPr="00E11E63" w:rsidRDefault="007B54DF" w:rsidP="00F165C6">
            <w:pPr>
              <w:ind w:left="-140" w:right="-108" w:firstLine="140"/>
              <w:rPr>
                <w:b/>
                <w:bCs/>
                <w:lang w:val="uk-UA"/>
              </w:rPr>
            </w:pPr>
          </w:p>
        </w:tc>
        <w:tc>
          <w:tcPr>
            <w:tcW w:w="6945" w:type="dxa"/>
          </w:tcPr>
          <w:p w:rsidR="007B54DF" w:rsidRPr="00E11E63" w:rsidRDefault="007B54DF" w:rsidP="00F165C6">
            <w:pPr>
              <w:jc w:val="both"/>
              <w:rPr>
                <w:lang w:val="uk-UA"/>
              </w:rPr>
            </w:pPr>
          </w:p>
        </w:tc>
      </w:tr>
      <w:tr w:rsidR="007B54DF" w:rsidRPr="00D31A97" w:rsidTr="00F165C6">
        <w:trPr>
          <w:cantSplit/>
          <w:trHeight w:val="198"/>
        </w:trPr>
        <w:tc>
          <w:tcPr>
            <w:tcW w:w="568" w:type="dxa"/>
          </w:tcPr>
          <w:p w:rsidR="007B54DF" w:rsidRPr="00110A81" w:rsidRDefault="007B54DF" w:rsidP="007B54DF">
            <w:pPr>
              <w:rPr>
                <w:b/>
                <w:bCs/>
                <w:sz w:val="20"/>
                <w:szCs w:val="20"/>
                <w:lang w:val="uk-UA"/>
              </w:rPr>
            </w:pPr>
          </w:p>
        </w:tc>
        <w:tc>
          <w:tcPr>
            <w:tcW w:w="2268" w:type="dxa"/>
          </w:tcPr>
          <w:p w:rsidR="007B54DF" w:rsidRPr="00870838" w:rsidRDefault="007B54DF" w:rsidP="007B54DF">
            <w:pPr>
              <w:ind w:left="-140" w:right="-108" w:firstLine="140"/>
              <w:rPr>
                <w:b/>
                <w:bCs/>
                <w:sz w:val="28"/>
                <w:szCs w:val="28"/>
                <w:lang w:val="uk-UA"/>
              </w:rPr>
            </w:pPr>
            <w:r w:rsidRPr="00870838">
              <w:rPr>
                <w:b/>
                <w:bCs/>
                <w:sz w:val="28"/>
                <w:szCs w:val="28"/>
                <w:lang w:val="uk-UA"/>
              </w:rPr>
              <w:t>Вирішили:</w:t>
            </w:r>
          </w:p>
        </w:tc>
        <w:tc>
          <w:tcPr>
            <w:tcW w:w="6945" w:type="dxa"/>
          </w:tcPr>
          <w:p w:rsidR="007B54DF" w:rsidRPr="00870838" w:rsidRDefault="007B54DF" w:rsidP="007B54DF">
            <w:pPr>
              <w:pStyle w:val="aa"/>
              <w:ind w:left="0"/>
              <w:jc w:val="both"/>
              <w:rPr>
                <w:sz w:val="28"/>
                <w:szCs w:val="28"/>
                <w:lang w:val="uk-UA"/>
              </w:rPr>
            </w:pPr>
            <w:r w:rsidRPr="00720B6D">
              <w:rPr>
                <w:sz w:val="28"/>
                <w:szCs w:val="28"/>
                <w:lang w:val="uk-UA"/>
              </w:rPr>
              <w:t>Прийняти рішення сесії районної ради                           № 2</w:t>
            </w:r>
            <w:r>
              <w:rPr>
                <w:sz w:val="28"/>
                <w:szCs w:val="28"/>
                <w:lang w:val="uk-UA"/>
              </w:rPr>
              <w:t>87</w:t>
            </w:r>
            <w:r w:rsidRPr="00720B6D">
              <w:rPr>
                <w:sz w:val="28"/>
                <w:szCs w:val="28"/>
                <w:lang w:val="uk-UA"/>
              </w:rPr>
              <w:t>-</w:t>
            </w:r>
            <w:r>
              <w:rPr>
                <w:sz w:val="28"/>
                <w:szCs w:val="28"/>
                <w:lang w:val="uk-UA"/>
              </w:rPr>
              <w:t>25 позач.</w:t>
            </w:r>
            <w:r w:rsidRPr="00720B6D">
              <w:rPr>
                <w:sz w:val="28"/>
                <w:szCs w:val="28"/>
                <w:lang w:val="uk-UA"/>
              </w:rPr>
              <w:t>-VІІІ (додається).</w:t>
            </w:r>
          </w:p>
        </w:tc>
      </w:tr>
      <w:tr w:rsidR="007B54DF" w:rsidRPr="00D31A97" w:rsidTr="00F165C6">
        <w:trPr>
          <w:cantSplit/>
          <w:trHeight w:val="198"/>
        </w:trPr>
        <w:tc>
          <w:tcPr>
            <w:tcW w:w="568" w:type="dxa"/>
          </w:tcPr>
          <w:p w:rsidR="007B54DF" w:rsidRPr="00110A81" w:rsidRDefault="007B54DF" w:rsidP="007B54DF">
            <w:pPr>
              <w:rPr>
                <w:b/>
                <w:bCs/>
                <w:sz w:val="20"/>
                <w:szCs w:val="20"/>
                <w:lang w:val="uk-UA"/>
              </w:rPr>
            </w:pPr>
          </w:p>
        </w:tc>
        <w:tc>
          <w:tcPr>
            <w:tcW w:w="2268" w:type="dxa"/>
          </w:tcPr>
          <w:p w:rsidR="007B54DF" w:rsidRPr="00870838" w:rsidRDefault="007B54DF" w:rsidP="007B54DF">
            <w:pPr>
              <w:ind w:left="-140" w:right="-108" w:firstLine="140"/>
              <w:rPr>
                <w:b/>
                <w:bCs/>
                <w:sz w:val="28"/>
                <w:szCs w:val="28"/>
                <w:lang w:val="uk-UA"/>
              </w:rPr>
            </w:pPr>
          </w:p>
        </w:tc>
        <w:tc>
          <w:tcPr>
            <w:tcW w:w="6945" w:type="dxa"/>
          </w:tcPr>
          <w:p w:rsidR="007B54DF" w:rsidRPr="00720B6D" w:rsidRDefault="007B54DF" w:rsidP="007B54DF">
            <w:pPr>
              <w:pStyle w:val="aa"/>
              <w:ind w:left="0"/>
              <w:jc w:val="both"/>
              <w:rPr>
                <w:sz w:val="28"/>
                <w:szCs w:val="28"/>
                <w:lang w:val="uk-UA"/>
              </w:rPr>
            </w:pPr>
          </w:p>
        </w:tc>
      </w:tr>
      <w:tr w:rsidR="007B54DF" w:rsidRPr="00423409" w:rsidTr="00F165C6">
        <w:trPr>
          <w:cantSplit/>
          <w:trHeight w:val="198"/>
        </w:trPr>
        <w:tc>
          <w:tcPr>
            <w:tcW w:w="568" w:type="dxa"/>
          </w:tcPr>
          <w:p w:rsidR="007B54DF" w:rsidRPr="007B54DF" w:rsidRDefault="007B54DF" w:rsidP="007B54DF">
            <w:pPr>
              <w:rPr>
                <w:b/>
                <w:bCs/>
                <w:sz w:val="28"/>
                <w:szCs w:val="28"/>
                <w:lang w:val="uk-UA"/>
              </w:rPr>
            </w:pPr>
            <w:r w:rsidRPr="007B54DF">
              <w:rPr>
                <w:b/>
                <w:bCs/>
                <w:sz w:val="28"/>
                <w:szCs w:val="28"/>
                <w:lang w:val="uk-UA"/>
              </w:rPr>
              <w:t>4.</w:t>
            </w:r>
          </w:p>
        </w:tc>
        <w:tc>
          <w:tcPr>
            <w:tcW w:w="2268" w:type="dxa"/>
          </w:tcPr>
          <w:p w:rsidR="007B54DF" w:rsidRPr="00870838" w:rsidRDefault="007B54DF" w:rsidP="007B54DF">
            <w:pPr>
              <w:ind w:left="-140" w:right="-108" w:firstLine="140"/>
              <w:rPr>
                <w:b/>
                <w:sz w:val="28"/>
                <w:szCs w:val="28"/>
                <w:lang w:val="uk-UA"/>
              </w:rPr>
            </w:pPr>
            <w:r w:rsidRPr="00870838">
              <w:rPr>
                <w:b/>
                <w:bCs/>
                <w:sz w:val="28"/>
                <w:szCs w:val="28"/>
                <w:lang w:val="uk-UA"/>
              </w:rPr>
              <w:t>Слухали:</w:t>
            </w:r>
          </w:p>
        </w:tc>
        <w:tc>
          <w:tcPr>
            <w:tcW w:w="6945" w:type="dxa"/>
          </w:tcPr>
          <w:p w:rsidR="007B54DF" w:rsidRPr="00F57C1C" w:rsidRDefault="007B54DF" w:rsidP="007B54DF">
            <w:pPr>
              <w:jc w:val="both"/>
              <w:rPr>
                <w:sz w:val="28"/>
                <w:szCs w:val="28"/>
              </w:rPr>
            </w:pPr>
            <w:r w:rsidRPr="00650412">
              <w:rPr>
                <w:sz w:val="28"/>
                <w:lang w:val="uk-UA"/>
              </w:rPr>
              <w:t>Про затвердження Програми фінансового забезпечення Броварської районної державної адміністрації та її структур</w:t>
            </w:r>
            <w:r>
              <w:rPr>
                <w:sz w:val="28"/>
              </w:rPr>
              <w:t>них підрозділів на 2023 рік.</w:t>
            </w:r>
            <w:r>
              <w:rPr>
                <w:sz w:val="28"/>
                <w:szCs w:val="28"/>
              </w:rPr>
              <w:t xml:space="preserve"> </w:t>
            </w:r>
          </w:p>
        </w:tc>
      </w:tr>
      <w:tr w:rsidR="007B54DF" w:rsidRPr="00423409" w:rsidTr="00F165C6">
        <w:trPr>
          <w:cantSplit/>
          <w:trHeight w:val="198"/>
        </w:trPr>
        <w:tc>
          <w:tcPr>
            <w:tcW w:w="568" w:type="dxa"/>
          </w:tcPr>
          <w:p w:rsidR="007B54DF" w:rsidRPr="00110A81" w:rsidRDefault="007B54DF" w:rsidP="007B54DF">
            <w:pPr>
              <w:rPr>
                <w:b/>
                <w:bCs/>
                <w:sz w:val="20"/>
                <w:szCs w:val="20"/>
                <w:lang w:val="uk-UA"/>
              </w:rPr>
            </w:pPr>
          </w:p>
        </w:tc>
        <w:tc>
          <w:tcPr>
            <w:tcW w:w="2268" w:type="dxa"/>
          </w:tcPr>
          <w:p w:rsidR="007B54DF" w:rsidRPr="00E11E63" w:rsidRDefault="007B54DF" w:rsidP="007B54DF">
            <w:pPr>
              <w:ind w:left="-140" w:right="-108" w:firstLine="140"/>
              <w:rPr>
                <w:b/>
                <w:bCs/>
                <w:lang w:val="uk-UA"/>
              </w:rPr>
            </w:pPr>
          </w:p>
        </w:tc>
        <w:tc>
          <w:tcPr>
            <w:tcW w:w="6945" w:type="dxa"/>
          </w:tcPr>
          <w:p w:rsidR="007B54DF" w:rsidRPr="00E11E63" w:rsidRDefault="007B54DF" w:rsidP="007B54DF">
            <w:pPr>
              <w:jc w:val="both"/>
              <w:rPr>
                <w:lang w:val="uk-UA"/>
              </w:rPr>
            </w:pPr>
          </w:p>
        </w:tc>
      </w:tr>
      <w:tr w:rsidR="007B54DF" w:rsidRPr="00423409" w:rsidTr="00F165C6">
        <w:trPr>
          <w:cantSplit/>
          <w:trHeight w:val="198"/>
        </w:trPr>
        <w:tc>
          <w:tcPr>
            <w:tcW w:w="568" w:type="dxa"/>
          </w:tcPr>
          <w:p w:rsidR="007B54DF" w:rsidRPr="00110A81" w:rsidRDefault="007B54DF" w:rsidP="007B54DF">
            <w:pPr>
              <w:rPr>
                <w:b/>
                <w:bCs/>
                <w:sz w:val="20"/>
                <w:szCs w:val="20"/>
                <w:lang w:val="uk-UA"/>
              </w:rPr>
            </w:pPr>
          </w:p>
        </w:tc>
        <w:tc>
          <w:tcPr>
            <w:tcW w:w="2268" w:type="dxa"/>
          </w:tcPr>
          <w:p w:rsidR="007B54DF" w:rsidRPr="00E11E63" w:rsidRDefault="007B54DF" w:rsidP="007B54DF">
            <w:pPr>
              <w:ind w:left="-140" w:right="-108" w:firstLine="140"/>
              <w:rPr>
                <w:b/>
                <w:bCs/>
                <w:lang w:val="uk-UA"/>
              </w:rPr>
            </w:pPr>
          </w:p>
        </w:tc>
        <w:tc>
          <w:tcPr>
            <w:tcW w:w="6945" w:type="dxa"/>
          </w:tcPr>
          <w:p w:rsidR="007B54DF" w:rsidRPr="00E11E63" w:rsidRDefault="007B54DF" w:rsidP="007B54DF">
            <w:pPr>
              <w:jc w:val="both"/>
              <w:rPr>
                <w:lang w:val="uk-UA"/>
              </w:rPr>
            </w:pPr>
            <w:r w:rsidRPr="00870838">
              <w:rPr>
                <w:sz w:val="28"/>
                <w:szCs w:val="28"/>
                <w:lang w:val="uk-UA"/>
              </w:rPr>
              <w:t>Головуюч</w:t>
            </w:r>
            <w:r>
              <w:rPr>
                <w:sz w:val="28"/>
                <w:szCs w:val="28"/>
                <w:lang w:val="uk-UA"/>
              </w:rPr>
              <w:t>ий</w:t>
            </w:r>
            <w:r w:rsidRPr="00870838">
              <w:rPr>
                <w:sz w:val="28"/>
                <w:szCs w:val="28"/>
                <w:lang w:val="uk-UA"/>
              </w:rPr>
              <w:t xml:space="preserve"> запр</w:t>
            </w:r>
            <w:r>
              <w:rPr>
                <w:sz w:val="28"/>
                <w:szCs w:val="28"/>
                <w:lang w:val="uk-UA"/>
              </w:rPr>
              <w:t xml:space="preserve">осив до співдоповіді </w:t>
            </w:r>
            <w:r>
              <w:rPr>
                <w:sz w:val="28"/>
                <w:szCs w:val="28"/>
              </w:rPr>
              <w:t xml:space="preserve"> </w:t>
            </w:r>
            <w:r>
              <w:rPr>
                <w:sz w:val="28"/>
                <w:szCs w:val="28"/>
                <w:lang w:val="uk-UA"/>
              </w:rPr>
              <w:t>Суховєєву О.М.</w:t>
            </w:r>
          </w:p>
        </w:tc>
      </w:tr>
      <w:tr w:rsidR="007B54DF" w:rsidRPr="00423409" w:rsidTr="00F165C6">
        <w:trPr>
          <w:cantSplit/>
          <w:trHeight w:val="198"/>
        </w:trPr>
        <w:tc>
          <w:tcPr>
            <w:tcW w:w="568" w:type="dxa"/>
          </w:tcPr>
          <w:p w:rsidR="007B54DF" w:rsidRPr="00110A81" w:rsidRDefault="007B54DF" w:rsidP="007B54DF">
            <w:pPr>
              <w:rPr>
                <w:b/>
                <w:bCs/>
                <w:sz w:val="20"/>
                <w:szCs w:val="20"/>
                <w:lang w:val="uk-UA"/>
              </w:rPr>
            </w:pPr>
          </w:p>
        </w:tc>
        <w:tc>
          <w:tcPr>
            <w:tcW w:w="2268" w:type="dxa"/>
          </w:tcPr>
          <w:p w:rsidR="007B54DF" w:rsidRPr="00E11E63" w:rsidRDefault="007B54DF" w:rsidP="007B54DF">
            <w:pPr>
              <w:ind w:left="-140" w:right="-108" w:firstLine="140"/>
              <w:rPr>
                <w:b/>
                <w:bCs/>
                <w:lang w:val="uk-UA"/>
              </w:rPr>
            </w:pPr>
          </w:p>
        </w:tc>
        <w:tc>
          <w:tcPr>
            <w:tcW w:w="6945" w:type="dxa"/>
          </w:tcPr>
          <w:p w:rsidR="007B54DF" w:rsidRPr="00E11E63" w:rsidRDefault="007B54DF" w:rsidP="007B54DF">
            <w:pPr>
              <w:jc w:val="both"/>
              <w:rPr>
                <w:lang w:val="uk-UA"/>
              </w:rPr>
            </w:pPr>
          </w:p>
        </w:tc>
      </w:tr>
      <w:tr w:rsidR="00C953C9" w:rsidRPr="00D31A97" w:rsidTr="00F165C6">
        <w:trPr>
          <w:cantSplit/>
          <w:trHeight w:val="198"/>
        </w:trPr>
        <w:tc>
          <w:tcPr>
            <w:tcW w:w="568" w:type="dxa"/>
          </w:tcPr>
          <w:p w:rsidR="00C953C9" w:rsidRPr="00110A81" w:rsidRDefault="00C953C9" w:rsidP="007B54DF">
            <w:pPr>
              <w:rPr>
                <w:b/>
                <w:bCs/>
                <w:sz w:val="20"/>
                <w:szCs w:val="20"/>
                <w:lang w:val="uk-UA"/>
              </w:rPr>
            </w:pPr>
          </w:p>
        </w:tc>
        <w:tc>
          <w:tcPr>
            <w:tcW w:w="2268" w:type="dxa"/>
          </w:tcPr>
          <w:p w:rsidR="00C953C9" w:rsidRPr="00025D64" w:rsidRDefault="00C953C9" w:rsidP="00AE0429">
            <w:pPr>
              <w:ind w:left="-140" w:right="-108" w:firstLine="140"/>
              <w:rPr>
                <w:b/>
                <w:bCs/>
                <w:sz w:val="28"/>
                <w:szCs w:val="28"/>
                <w:lang w:val="uk-UA"/>
              </w:rPr>
            </w:pPr>
            <w:r>
              <w:rPr>
                <w:b/>
                <w:bCs/>
                <w:sz w:val="28"/>
                <w:szCs w:val="28"/>
                <w:lang w:val="uk-UA"/>
              </w:rPr>
              <w:t>Співдоповідала:</w:t>
            </w:r>
          </w:p>
        </w:tc>
        <w:tc>
          <w:tcPr>
            <w:tcW w:w="6945" w:type="dxa"/>
          </w:tcPr>
          <w:p w:rsidR="00C953C9" w:rsidRPr="00B72DB2" w:rsidRDefault="00C953C9" w:rsidP="00BC6189">
            <w:pPr>
              <w:jc w:val="both"/>
              <w:rPr>
                <w:sz w:val="28"/>
                <w:szCs w:val="28"/>
                <w:lang w:val="uk-UA"/>
              </w:rPr>
            </w:pPr>
            <w:r>
              <w:rPr>
                <w:bCs/>
                <w:sz w:val="28"/>
                <w:szCs w:val="28"/>
                <w:lang w:val="uk-UA"/>
              </w:rPr>
              <w:t>Суховєєва Оксана Миколаївна</w:t>
            </w:r>
            <w:r w:rsidRPr="00B72DB2">
              <w:rPr>
                <w:sz w:val="28"/>
                <w:szCs w:val="28"/>
                <w:lang w:val="uk-UA"/>
              </w:rPr>
              <w:t>, голов</w:t>
            </w:r>
            <w:r>
              <w:rPr>
                <w:sz w:val="28"/>
                <w:szCs w:val="28"/>
                <w:lang w:val="uk-UA"/>
              </w:rPr>
              <w:t>уюча засідання</w:t>
            </w:r>
            <w:r w:rsidRPr="00B72DB2">
              <w:rPr>
                <w:sz w:val="28"/>
                <w:szCs w:val="28"/>
                <w:lang w:val="uk-UA"/>
              </w:rPr>
              <w:t xml:space="preserve"> постійної комісії з питань бюджету, фінансів, соціально-економічного розвитку, повідоми</w:t>
            </w:r>
            <w:r>
              <w:rPr>
                <w:sz w:val="28"/>
                <w:szCs w:val="28"/>
                <w:lang w:val="uk-UA"/>
              </w:rPr>
              <w:t>ла</w:t>
            </w:r>
            <w:r w:rsidRPr="00B72DB2">
              <w:rPr>
                <w:sz w:val="28"/>
                <w:szCs w:val="28"/>
                <w:lang w:val="uk-UA"/>
              </w:rPr>
              <w:t>, що постійна комісія розглянула дане питання на своєму засіданні</w:t>
            </w:r>
            <w:r w:rsidRPr="00BC7D93">
              <w:rPr>
                <w:sz w:val="28"/>
                <w:szCs w:val="28"/>
                <w:lang w:val="uk-UA"/>
              </w:rPr>
              <w:t>.</w:t>
            </w:r>
          </w:p>
        </w:tc>
      </w:tr>
      <w:tr w:rsidR="00C953C9" w:rsidRPr="00D31A97" w:rsidTr="00F165C6">
        <w:trPr>
          <w:cantSplit/>
          <w:trHeight w:val="198"/>
        </w:trPr>
        <w:tc>
          <w:tcPr>
            <w:tcW w:w="568" w:type="dxa"/>
          </w:tcPr>
          <w:p w:rsidR="00C953C9" w:rsidRPr="00A21310" w:rsidRDefault="00C953C9" w:rsidP="00F165C6">
            <w:pPr>
              <w:rPr>
                <w:b/>
                <w:bCs/>
                <w:sz w:val="20"/>
                <w:szCs w:val="20"/>
                <w:lang w:val="uk-UA"/>
              </w:rPr>
            </w:pPr>
          </w:p>
        </w:tc>
        <w:tc>
          <w:tcPr>
            <w:tcW w:w="2268" w:type="dxa"/>
          </w:tcPr>
          <w:p w:rsidR="00C953C9" w:rsidRPr="00A21310" w:rsidRDefault="00C953C9" w:rsidP="00F165C6">
            <w:pPr>
              <w:ind w:left="-140" w:right="-108" w:firstLine="140"/>
              <w:rPr>
                <w:b/>
                <w:bCs/>
                <w:sz w:val="20"/>
                <w:szCs w:val="20"/>
                <w:lang w:val="uk-UA"/>
              </w:rPr>
            </w:pPr>
          </w:p>
        </w:tc>
        <w:tc>
          <w:tcPr>
            <w:tcW w:w="6945" w:type="dxa"/>
          </w:tcPr>
          <w:p w:rsidR="00C953C9" w:rsidRPr="00A21310" w:rsidRDefault="00C953C9" w:rsidP="00BC6189">
            <w:pPr>
              <w:jc w:val="both"/>
              <w:rPr>
                <w:sz w:val="20"/>
                <w:szCs w:val="20"/>
                <w:lang w:val="uk-UA"/>
              </w:rPr>
            </w:pPr>
          </w:p>
        </w:tc>
      </w:tr>
      <w:tr w:rsidR="00C953C9" w:rsidRPr="00423409" w:rsidTr="00F165C6">
        <w:trPr>
          <w:cantSplit/>
          <w:trHeight w:val="198"/>
        </w:trPr>
        <w:tc>
          <w:tcPr>
            <w:tcW w:w="568" w:type="dxa"/>
          </w:tcPr>
          <w:p w:rsidR="00C953C9" w:rsidRPr="00110A81" w:rsidRDefault="00C953C9" w:rsidP="00F165C6">
            <w:pPr>
              <w:rPr>
                <w:b/>
                <w:bCs/>
                <w:sz w:val="20"/>
                <w:szCs w:val="20"/>
                <w:lang w:val="uk-UA"/>
              </w:rPr>
            </w:pPr>
          </w:p>
        </w:tc>
        <w:tc>
          <w:tcPr>
            <w:tcW w:w="2268" w:type="dxa"/>
          </w:tcPr>
          <w:p w:rsidR="00C953C9" w:rsidRPr="00AB174D" w:rsidRDefault="00C953C9" w:rsidP="00F165C6">
            <w:pPr>
              <w:ind w:left="-140" w:right="-108" w:firstLine="140"/>
              <w:rPr>
                <w:b/>
                <w:bCs/>
                <w:sz w:val="28"/>
                <w:szCs w:val="28"/>
                <w:lang w:val="uk-UA"/>
              </w:rPr>
            </w:pPr>
          </w:p>
        </w:tc>
        <w:tc>
          <w:tcPr>
            <w:tcW w:w="6945" w:type="dxa"/>
          </w:tcPr>
          <w:p w:rsidR="00C953C9" w:rsidRPr="00AB174D" w:rsidRDefault="00C953C9" w:rsidP="00BC6189">
            <w:pPr>
              <w:jc w:val="both"/>
              <w:rPr>
                <w:sz w:val="28"/>
                <w:szCs w:val="28"/>
                <w:lang w:val="uk-UA"/>
              </w:rPr>
            </w:pPr>
            <w:r w:rsidRPr="00AB174D">
              <w:rPr>
                <w:sz w:val="28"/>
                <w:szCs w:val="28"/>
                <w:lang w:val="uk-UA"/>
              </w:rPr>
              <w:t>Головуюч</w:t>
            </w:r>
            <w:r>
              <w:rPr>
                <w:sz w:val="28"/>
                <w:szCs w:val="28"/>
                <w:lang w:val="uk-UA"/>
              </w:rPr>
              <w:t>ий</w:t>
            </w:r>
            <w:r w:rsidRPr="00AB174D">
              <w:rPr>
                <w:sz w:val="28"/>
                <w:szCs w:val="28"/>
                <w:lang w:val="uk-UA"/>
              </w:rPr>
              <w:t xml:space="preserve"> </w:t>
            </w:r>
            <w:r>
              <w:rPr>
                <w:sz w:val="28"/>
                <w:szCs w:val="28"/>
                <w:lang w:val="uk-UA"/>
              </w:rPr>
              <w:t xml:space="preserve">зазначив, що питання розглянуто на засіданні Президії районної ради і рекомендовано винести на розгляд сесії та </w:t>
            </w:r>
            <w:r w:rsidRPr="00AB174D">
              <w:rPr>
                <w:sz w:val="28"/>
                <w:szCs w:val="28"/>
                <w:lang w:val="uk-UA"/>
              </w:rPr>
              <w:t>постави</w:t>
            </w:r>
            <w:r>
              <w:rPr>
                <w:sz w:val="28"/>
                <w:szCs w:val="28"/>
                <w:lang w:val="uk-UA"/>
              </w:rPr>
              <w:t>в на голосування проект рішення.</w:t>
            </w:r>
          </w:p>
        </w:tc>
      </w:tr>
      <w:tr w:rsidR="00042F6E" w:rsidRPr="00A21310" w:rsidTr="00F165C6">
        <w:trPr>
          <w:cantSplit/>
          <w:trHeight w:val="198"/>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both"/>
              <w:rPr>
                <w:sz w:val="20"/>
                <w:szCs w:val="20"/>
                <w:lang w:val="uk-UA"/>
              </w:rPr>
            </w:pP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AB174D" w:rsidRDefault="00042F6E" w:rsidP="00F165C6">
            <w:pPr>
              <w:ind w:left="-140" w:right="-108" w:firstLine="140"/>
              <w:rPr>
                <w:b/>
                <w:bCs/>
                <w:sz w:val="28"/>
                <w:szCs w:val="28"/>
                <w:lang w:val="uk-UA"/>
              </w:rPr>
            </w:pPr>
          </w:p>
        </w:tc>
        <w:tc>
          <w:tcPr>
            <w:tcW w:w="6945" w:type="dxa"/>
          </w:tcPr>
          <w:p w:rsidR="00042F6E" w:rsidRPr="00E11E63" w:rsidRDefault="00042F6E" w:rsidP="00F165C6">
            <w:pPr>
              <w:jc w:val="both"/>
              <w:rPr>
                <w:lang w:val="uk-UA"/>
              </w:rPr>
            </w:pPr>
            <w:r w:rsidRPr="00E11E63">
              <w:rPr>
                <w:lang w:val="uk-UA"/>
              </w:rPr>
              <w:t>Проведення процедури поіменного голосування.</w:t>
            </w: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AB174D" w:rsidRDefault="00042F6E" w:rsidP="00F165C6">
            <w:pPr>
              <w:ind w:left="-140" w:right="-108" w:firstLine="140"/>
              <w:rPr>
                <w:b/>
                <w:bCs/>
                <w:sz w:val="28"/>
                <w:szCs w:val="28"/>
                <w:lang w:val="uk-UA"/>
              </w:rPr>
            </w:pPr>
            <w:r w:rsidRPr="00AB174D">
              <w:rPr>
                <w:b/>
                <w:bCs/>
                <w:sz w:val="28"/>
                <w:szCs w:val="28"/>
                <w:lang w:val="uk-UA"/>
              </w:rPr>
              <w:t>Голосували:</w:t>
            </w:r>
          </w:p>
        </w:tc>
        <w:tc>
          <w:tcPr>
            <w:tcW w:w="6945" w:type="dxa"/>
          </w:tcPr>
          <w:p w:rsidR="00042F6E" w:rsidRPr="00AB174D" w:rsidRDefault="00042F6E" w:rsidP="00F165C6">
            <w:pPr>
              <w:jc w:val="both"/>
              <w:rPr>
                <w:sz w:val="28"/>
                <w:szCs w:val="28"/>
                <w:lang w:val="uk-UA"/>
              </w:rPr>
            </w:pPr>
            <w:r w:rsidRPr="00AB174D">
              <w:rPr>
                <w:sz w:val="28"/>
                <w:szCs w:val="28"/>
                <w:lang w:val="uk-UA"/>
              </w:rPr>
              <w:t xml:space="preserve">«За» - </w:t>
            </w:r>
            <w:r w:rsidR="00B01FCD">
              <w:rPr>
                <w:sz w:val="28"/>
                <w:szCs w:val="28"/>
                <w:lang w:val="uk-UA"/>
              </w:rPr>
              <w:t>31</w:t>
            </w:r>
            <w:r w:rsidRPr="00AB174D">
              <w:rPr>
                <w:sz w:val="28"/>
                <w:szCs w:val="28"/>
                <w:lang w:val="uk-UA"/>
              </w:rPr>
              <w:t xml:space="preserve"> ; «проти» - </w:t>
            </w:r>
            <w:r>
              <w:rPr>
                <w:sz w:val="28"/>
                <w:szCs w:val="28"/>
                <w:lang w:val="uk-UA"/>
              </w:rPr>
              <w:t>0</w:t>
            </w:r>
            <w:r w:rsidRPr="00AB174D">
              <w:rPr>
                <w:sz w:val="28"/>
                <w:szCs w:val="28"/>
                <w:lang w:val="uk-UA"/>
              </w:rPr>
              <w:t xml:space="preserve"> ; «утримались» - </w:t>
            </w:r>
            <w:r>
              <w:rPr>
                <w:sz w:val="28"/>
                <w:szCs w:val="28"/>
                <w:lang w:val="uk-UA"/>
              </w:rPr>
              <w:t>0</w:t>
            </w:r>
            <w:r w:rsidRPr="00AB174D">
              <w:rPr>
                <w:sz w:val="28"/>
                <w:szCs w:val="28"/>
                <w:lang w:val="uk-UA"/>
              </w:rPr>
              <w:t xml:space="preserve">; </w:t>
            </w:r>
          </w:p>
          <w:p w:rsidR="00042F6E" w:rsidRPr="00AB174D" w:rsidRDefault="00042F6E" w:rsidP="00B01FCD">
            <w:pPr>
              <w:jc w:val="both"/>
              <w:rPr>
                <w:sz w:val="28"/>
                <w:szCs w:val="28"/>
                <w:lang w:val="uk-UA"/>
              </w:rPr>
            </w:pPr>
            <w:r>
              <w:rPr>
                <w:sz w:val="28"/>
                <w:szCs w:val="28"/>
                <w:lang w:val="uk-UA"/>
              </w:rPr>
              <w:t xml:space="preserve">«не голосували» - </w:t>
            </w:r>
            <w:r w:rsidR="00B01FCD">
              <w:rPr>
                <w:sz w:val="28"/>
                <w:szCs w:val="28"/>
                <w:lang w:val="uk-UA"/>
              </w:rPr>
              <w:t>1</w:t>
            </w:r>
            <w:r w:rsidRPr="00AB174D">
              <w:rPr>
                <w:sz w:val="28"/>
                <w:szCs w:val="28"/>
                <w:lang w:val="uk-UA"/>
              </w:rPr>
              <w:t>.</w:t>
            </w: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E11E63" w:rsidRDefault="00042F6E" w:rsidP="00F165C6">
            <w:pPr>
              <w:ind w:left="-140" w:right="-108" w:firstLine="140"/>
              <w:rPr>
                <w:b/>
                <w:bCs/>
                <w:lang w:val="uk-UA"/>
              </w:rPr>
            </w:pPr>
          </w:p>
        </w:tc>
        <w:tc>
          <w:tcPr>
            <w:tcW w:w="6945" w:type="dxa"/>
          </w:tcPr>
          <w:p w:rsidR="00042F6E" w:rsidRPr="00E11E63" w:rsidRDefault="00042F6E" w:rsidP="00F165C6">
            <w:pPr>
              <w:jc w:val="both"/>
              <w:rPr>
                <w:lang w:val="uk-UA"/>
              </w:rPr>
            </w:pPr>
            <w:r w:rsidRPr="00E11E63">
              <w:rPr>
                <w:lang w:val="uk-UA"/>
              </w:rPr>
              <w:t>Протокол поіменного голосування додається.</w:t>
            </w:r>
          </w:p>
        </w:tc>
      </w:tr>
      <w:tr w:rsidR="007B54DF" w:rsidRPr="00423409" w:rsidTr="00F165C6">
        <w:trPr>
          <w:cantSplit/>
          <w:trHeight w:val="198"/>
        </w:trPr>
        <w:tc>
          <w:tcPr>
            <w:tcW w:w="568" w:type="dxa"/>
          </w:tcPr>
          <w:p w:rsidR="007B54DF" w:rsidRPr="00110A81" w:rsidRDefault="007B54DF" w:rsidP="00F165C6">
            <w:pPr>
              <w:rPr>
                <w:b/>
                <w:bCs/>
                <w:sz w:val="20"/>
                <w:szCs w:val="20"/>
                <w:lang w:val="uk-UA"/>
              </w:rPr>
            </w:pPr>
          </w:p>
        </w:tc>
        <w:tc>
          <w:tcPr>
            <w:tcW w:w="2268" w:type="dxa"/>
          </w:tcPr>
          <w:p w:rsidR="007B54DF" w:rsidRPr="00E11E63" w:rsidRDefault="007B54DF" w:rsidP="00F165C6">
            <w:pPr>
              <w:ind w:left="-140" w:right="-108" w:firstLine="140"/>
              <w:rPr>
                <w:b/>
                <w:bCs/>
                <w:lang w:val="uk-UA"/>
              </w:rPr>
            </w:pPr>
          </w:p>
        </w:tc>
        <w:tc>
          <w:tcPr>
            <w:tcW w:w="6945" w:type="dxa"/>
          </w:tcPr>
          <w:p w:rsidR="007B54DF" w:rsidRPr="00E11E63" w:rsidRDefault="007B54DF" w:rsidP="00F165C6">
            <w:pPr>
              <w:jc w:val="both"/>
              <w:rPr>
                <w:lang w:val="uk-UA"/>
              </w:rPr>
            </w:pPr>
          </w:p>
        </w:tc>
      </w:tr>
      <w:tr w:rsidR="007B54DF" w:rsidRPr="00D31A97" w:rsidTr="00F165C6">
        <w:trPr>
          <w:cantSplit/>
          <w:trHeight w:val="198"/>
        </w:trPr>
        <w:tc>
          <w:tcPr>
            <w:tcW w:w="568" w:type="dxa"/>
          </w:tcPr>
          <w:p w:rsidR="007B54DF" w:rsidRPr="00110A81" w:rsidRDefault="007B54DF" w:rsidP="007B54DF">
            <w:pPr>
              <w:rPr>
                <w:b/>
                <w:bCs/>
                <w:sz w:val="20"/>
                <w:szCs w:val="20"/>
                <w:lang w:val="uk-UA"/>
              </w:rPr>
            </w:pPr>
          </w:p>
        </w:tc>
        <w:tc>
          <w:tcPr>
            <w:tcW w:w="2268" w:type="dxa"/>
          </w:tcPr>
          <w:p w:rsidR="007B54DF" w:rsidRPr="00870838" w:rsidRDefault="007B54DF" w:rsidP="007B54DF">
            <w:pPr>
              <w:ind w:left="-140" w:right="-108" w:firstLine="140"/>
              <w:rPr>
                <w:b/>
                <w:bCs/>
                <w:sz w:val="28"/>
                <w:szCs w:val="28"/>
                <w:lang w:val="uk-UA"/>
              </w:rPr>
            </w:pPr>
            <w:r w:rsidRPr="00870838">
              <w:rPr>
                <w:b/>
                <w:bCs/>
                <w:sz w:val="28"/>
                <w:szCs w:val="28"/>
                <w:lang w:val="uk-UA"/>
              </w:rPr>
              <w:t>Вирішили:</w:t>
            </w:r>
          </w:p>
        </w:tc>
        <w:tc>
          <w:tcPr>
            <w:tcW w:w="6945" w:type="dxa"/>
          </w:tcPr>
          <w:p w:rsidR="007B54DF" w:rsidRPr="00870838" w:rsidRDefault="007B54DF" w:rsidP="007B54DF">
            <w:pPr>
              <w:pStyle w:val="aa"/>
              <w:ind w:left="0"/>
              <w:jc w:val="both"/>
              <w:rPr>
                <w:sz w:val="28"/>
                <w:szCs w:val="28"/>
                <w:lang w:val="uk-UA"/>
              </w:rPr>
            </w:pPr>
            <w:r w:rsidRPr="00720B6D">
              <w:rPr>
                <w:sz w:val="28"/>
                <w:szCs w:val="28"/>
                <w:lang w:val="uk-UA"/>
              </w:rPr>
              <w:t>Прийняти рішення сесії районної ради                           № 2</w:t>
            </w:r>
            <w:r>
              <w:rPr>
                <w:sz w:val="28"/>
                <w:szCs w:val="28"/>
                <w:lang w:val="uk-UA"/>
              </w:rPr>
              <w:t>88</w:t>
            </w:r>
            <w:r w:rsidRPr="00720B6D">
              <w:rPr>
                <w:sz w:val="28"/>
                <w:szCs w:val="28"/>
                <w:lang w:val="uk-UA"/>
              </w:rPr>
              <w:t>-</w:t>
            </w:r>
            <w:r>
              <w:rPr>
                <w:sz w:val="28"/>
                <w:szCs w:val="28"/>
                <w:lang w:val="uk-UA"/>
              </w:rPr>
              <w:t>25 позач.</w:t>
            </w:r>
            <w:r w:rsidRPr="00720B6D">
              <w:rPr>
                <w:sz w:val="28"/>
                <w:szCs w:val="28"/>
                <w:lang w:val="uk-UA"/>
              </w:rPr>
              <w:t>-VІІІ (додається).</w:t>
            </w:r>
          </w:p>
        </w:tc>
      </w:tr>
      <w:tr w:rsidR="007B54DF" w:rsidRPr="00D31A97" w:rsidTr="00F165C6">
        <w:trPr>
          <w:cantSplit/>
          <w:trHeight w:val="198"/>
        </w:trPr>
        <w:tc>
          <w:tcPr>
            <w:tcW w:w="568" w:type="dxa"/>
          </w:tcPr>
          <w:p w:rsidR="007B54DF" w:rsidRPr="00110A81" w:rsidRDefault="007B54DF" w:rsidP="007B54DF">
            <w:pPr>
              <w:rPr>
                <w:b/>
                <w:bCs/>
                <w:sz w:val="20"/>
                <w:szCs w:val="20"/>
                <w:lang w:val="uk-UA"/>
              </w:rPr>
            </w:pPr>
          </w:p>
        </w:tc>
        <w:tc>
          <w:tcPr>
            <w:tcW w:w="2268" w:type="dxa"/>
          </w:tcPr>
          <w:p w:rsidR="007B54DF" w:rsidRPr="00870838" w:rsidRDefault="007B54DF" w:rsidP="007B54DF">
            <w:pPr>
              <w:ind w:left="-140" w:right="-108" w:firstLine="140"/>
              <w:rPr>
                <w:b/>
                <w:bCs/>
                <w:sz w:val="28"/>
                <w:szCs w:val="28"/>
                <w:lang w:val="uk-UA"/>
              </w:rPr>
            </w:pPr>
          </w:p>
        </w:tc>
        <w:tc>
          <w:tcPr>
            <w:tcW w:w="6945" w:type="dxa"/>
          </w:tcPr>
          <w:p w:rsidR="007B54DF" w:rsidRPr="00720B6D" w:rsidRDefault="007B54DF" w:rsidP="007B54DF">
            <w:pPr>
              <w:pStyle w:val="aa"/>
              <w:ind w:left="0"/>
              <w:jc w:val="both"/>
              <w:rPr>
                <w:sz w:val="28"/>
                <w:szCs w:val="28"/>
                <w:lang w:val="uk-UA"/>
              </w:rPr>
            </w:pPr>
          </w:p>
        </w:tc>
      </w:tr>
      <w:tr w:rsidR="007B54DF" w:rsidRPr="00423409" w:rsidTr="00F165C6">
        <w:trPr>
          <w:cantSplit/>
          <w:trHeight w:val="198"/>
        </w:trPr>
        <w:tc>
          <w:tcPr>
            <w:tcW w:w="568" w:type="dxa"/>
          </w:tcPr>
          <w:p w:rsidR="007B54DF" w:rsidRPr="007B54DF" w:rsidRDefault="007B54DF" w:rsidP="007B54DF">
            <w:pPr>
              <w:rPr>
                <w:b/>
                <w:bCs/>
                <w:sz w:val="28"/>
                <w:szCs w:val="28"/>
                <w:lang w:val="uk-UA"/>
              </w:rPr>
            </w:pPr>
            <w:r>
              <w:rPr>
                <w:b/>
                <w:bCs/>
                <w:sz w:val="28"/>
                <w:szCs w:val="28"/>
                <w:lang w:val="uk-UA"/>
              </w:rPr>
              <w:t>5.</w:t>
            </w:r>
          </w:p>
        </w:tc>
        <w:tc>
          <w:tcPr>
            <w:tcW w:w="2268" w:type="dxa"/>
          </w:tcPr>
          <w:p w:rsidR="007B54DF" w:rsidRPr="00870838" w:rsidRDefault="007B54DF" w:rsidP="007B54DF">
            <w:pPr>
              <w:ind w:left="-140" w:right="-108" w:firstLine="140"/>
              <w:rPr>
                <w:b/>
                <w:sz w:val="28"/>
                <w:szCs w:val="28"/>
                <w:lang w:val="uk-UA"/>
              </w:rPr>
            </w:pPr>
            <w:r w:rsidRPr="00870838">
              <w:rPr>
                <w:b/>
                <w:bCs/>
                <w:sz w:val="28"/>
                <w:szCs w:val="28"/>
                <w:lang w:val="uk-UA"/>
              </w:rPr>
              <w:t>Слухали:</w:t>
            </w:r>
          </w:p>
        </w:tc>
        <w:tc>
          <w:tcPr>
            <w:tcW w:w="6945" w:type="dxa"/>
          </w:tcPr>
          <w:p w:rsidR="007B54DF" w:rsidRPr="00F57C1C" w:rsidRDefault="007B54DF" w:rsidP="007B54DF">
            <w:pPr>
              <w:jc w:val="both"/>
              <w:rPr>
                <w:sz w:val="28"/>
                <w:szCs w:val="28"/>
              </w:rPr>
            </w:pPr>
            <w:r>
              <w:rPr>
                <w:sz w:val="28"/>
                <w:szCs w:val="28"/>
              </w:rPr>
              <w:t>Про внесення змін та доповнень до Програми організації Територіальної оборони  в Броварському районі на 2021-2023 роки, в новій редакції.</w:t>
            </w:r>
          </w:p>
        </w:tc>
      </w:tr>
      <w:tr w:rsidR="007B54DF" w:rsidRPr="00423409" w:rsidTr="00F165C6">
        <w:trPr>
          <w:cantSplit/>
          <w:trHeight w:val="198"/>
        </w:trPr>
        <w:tc>
          <w:tcPr>
            <w:tcW w:w="568" w:type="dxa"/>
          </w:tcPr>
          <w:p w:rsidR="007B54DF" w:rsidRPr="00110A81" w:rsidRDefault="007B54DF" w:rsidP="007B54DF">
            <w:pPr>
              <w:rPr>
                <w:b/>
                <w:bCs/>
                <w:sz w:val="20"/>
                <w:szCs w:val="20"/>
                <w:lang w:val="uk-UA"/>
              </w:rPr>
            </w:pPr>
          </w:p>
        </w:tc>
        <w:tc>
          <w:tcPr>
            <w:tcW w:w="2268" w:type="dxa"/>
          </w:tcPr>
          <w:p w:rsidR="007B54DF" w:rsidRPr="00E11E63" w:rsidRDefault="007B54DF" w:rsidP="007B54DF">
            <w:pPr>
              <w:ind w:left="-140" w:right="-108" w:firstLine="140"/>
              <w:rPr>
                <w:b/>
                <w:bCs/>
                <w:lang w:val="uk-UA"/>
              </w:rPr>
            </w:pPr>
          </w:p>
        </w:tc>
        <w:tc>
          <w:tcPr>
            <w:tcW w:w="6945" w:type="dxa"/>
          </w:tcPr>
          <w:p w:rsidR="007B54DF" w:rsidRPr="00E11E63" w:rsidRDefault="007B54DF" w:rsidP="007B54DF">
            <w:pPr>
              <w:jc w:val="both"/>
              <w:rPr>
                <w:lang w:val="uk-UA"/>
              </w:rPr>
            </w:pPr>
          </w:p>
        </w:tc>
      </w:tr>
      <w:tr w:rsidR="007B54DF" w:rsidRPr="00423409" w:rsidTr="00F165C6">
        <w:trPr>
          <w:cantSplit/>
          <w:trHeight w:val="198"/>
        </w:trPr>
        <w:tc>
          <w:tcPr>
            <w:tcW w:w="568" w:type="dxa"/>
          </w:tcPr>
          <w:p w:rsidR="007B54DF" w:rsidRPr="00110A81" w:rsidRDefault="007B54DF" w:rsidP="007B54DF">
            <w:pPr>
              <w:rPr>
                <w:b/>
                <w:bCs/>
                <w:sz w:val="20"/>
                <w:szCs w:val="20"/>
                <w:lang w:val="uk-UA"/>
              </w:rPr>
            </w:pPr>
          </w:p>
        </w:tc>
        <w:tc>
          <w:tcPr>
            <w:tcW w:w="2268" w:type="dxa"/>
          </w:tcPr>
          <w:p w:rsidR="007B54DF" w:rsidRPr="00E11E63" w:rsidRDefault="007B54DF" w:rsidP="007B54DF">
            <w:pPr>
              <w:ind w:left="-140" w:right="-108" w:firstLine="140"/>
              <w:rPr>
                <w:b/>
                <w:bCs/>
                <w:lang w:val="uk-UA"/>
              </w:rPr>
            </w:pPr>
          </w:p>
        </w:tc>
        <w:tc>
          <w:tcPr>
            <w:tcW w:w="6945" w:type="dxa"/>
          </w:tcPr>
          <w:p w:rsidR="007B54DF" w:rsidRPr="00E11E63" w:rsidRDefault="007B54DF" w:rsidP="007B54DF">
            <w:pPr>
              <w:jc w:val="both"/>
              <w:rPr>
                <w:lang w:val="uk-UA"/>
              </w:rPr>
            </w:pPr>
            <w:r w:rsidRPr="00870838">
              <w:rPr>
                <w:sz w:val="28"/>
                <w:szCs w:val="28"/>
                <w:lang w:val="uk-UA"/>
              </w:rPr>
              <w:t>Головуюч</w:t>
            </w:r>
            <w:r>
              <w:rPr>
                <w:sz w:val="28"/>
                <w:szCs w:val="28"/>
                <w:lang w:val="uk-UA"/>
              </w:rPr>
              <w:t>ий</w:t>
            </w:r>
            <w:r w:rsidRPr="00870838">
              <w:rPr>
                <w:sz w:val="28"/>
                <w:szCs w:val="28"/>
                <w:lang w:val="uk-UA"/>
              </w:rPr>
              <w:t xml:space="preserve"> запр</w:t>
            </w:r>
            <w:r>
              <w:rPr>
                <w:sz w:val="28"/>
                <w:szCs w:val="28"/>
                <w:lang w:val="uk-UA"/>
              </w:rPr>
              <w:t xml:space="preserve">осив до співдоповіді </w:t>
            </w:r>
            <w:r>
              <w:rPr>
                <w:sz w:val="28"/>
                <w:szCs w:val="28"/>
              </w:rPr>
              <w:t xml:space="preserve"> </w:t>
            </w:r>
            <w:r>
              <w:rPr>
                <w:sz w:val="28"/>
                <w:szCs w:val="28"/>
                <w:lang w:val="uk-UA"/>
              </w:rPr>
              <w:t>Хаменушка Р.В., Суховєєву О.М.</w:t>
            </w:r>
          </w:p>
        </w:tc>
      </w:tr>
      <w:tr w:rsidR="007B54DF" w:rsidRPr="00423409" w:rsidTr="00F165C6">
        <w:trPr>
          <w:cantSplit/>
          <w:trHeight w:val="198"/>
        </w:trPr>
        <w:tc>
          <w:tcPr>
            <w:tcW w:w="568" w:type="dxa"/>
          </w:tcPr>
          <w:p w:rsidR="007B54DF" w:rsidRPr="00110A81" w:rsidRDefault="007B54DF" w:rsidP="007B54DF">
            <w:pPr>
              <w:rPr>
                <w:b/>
                <w:bCs/>
                <w:sz w:val="20"/>
                <w:szCs w:val="20"/>
                <w:lang w:val="uk-UA"/>
              </w:rPr>
            </w:pPr>
          </w:p>
        </w:tc>
        <w:tc>
          <w:tcPr>
            <w:tcW w:w="2268" w:type="dxa"/>
          </w:tcPr>
          <w:p w:rsidR="007B54DF" w:rsidRPr="00E11E63" w:rsidRDefault="007B54DF" w:rsidP="007B54DF">
            <w:pPr>
              <w:ind w:left="-140" w:right="-108" w:firstLine="140"/>
              <w:rPr>
                <w:b/>
                <w:bCs/>
                <w:lang w:val="uk-UA"/>
              </w:rPr>
            </w:pPr>
          </w:p>
        </w:tc>
        <w:tc>
          <w:tcPr>
            <w:tcW w:w="6945" w:type="dxa"/>
          </w:tcPr>
          <w:p w:rsidR="007B54DF" w:rsidRPr="00E11E63" w:rsidRDefault="007B54DF" w:rsidP="007B54DF">
            <w:pPr>
              <w:jc w:val="both"/>
              <w:rPr>
                <w:lang w:val="uk-UA"/>
              </w:rPr>
            </w:pPr>
          </w:p>
        </w:tc>
      </w:tr>
      <w:tr w:rsidR="007B54DF" w:rsidRPr="00D31A97" w:rsidTr="00F165C6">
        <w:trPr>
          <w:cantSplit/>
          <w:trHeight w:val="198"/>
        </w:trPr>
        <w:tc>
          <w:tcPr>
            <w:tcW w:w="568" w:type="dxa"/>
          </w:tcPr>
          <w:p w:rsidR="007B54DF" w:rsidRPr="00110A81" w:rsidRDefault="007B54DF" w:rsidP="007B54DF">
            <w:pPr>
              <w:rPr>
                <w:b/>
                <w:bCs/>
                <w:sz w:val="20"/>
                <w:szCs w:val="20"/>
                <w:lang w:val="uk-UA"/>
              </w:rPr>
            </w:pPr>
          </w:p>
        </w:tc>
        <w:tc>
          <w:tcPr>
            <w:tcW w:w="2268" w:type="dxa"/>
          </w:tcPr>
          <w:p w:rsidR="007B54DF" w:rsidRPr="00025D64" w:rsidRDefault="007B54DF" w:rsidP="00D1314F">
            <w:pPr>
              <w:ind w:left="-140" w:right="-108" w:firstLine="140"/>
              <w:rPr>
                <w:b/>
                <w:bCs/>
                <w:sz w:val="28"/>
                <w:szCs w:val="28"/>
                <w:lang w:val="uk-UA"/>
              </w:rPr>
            </w:pPr>
            <w:r>
              <w:rPr>
                <w:b/>
                <w:bCs/>
                <w:sz w:val="28"/>
                <w:szCs w:val="28"/>
                <w:lang w:val="uk-UA"/>
              </w:rPr>
              <w:t>Співдоповідали:</w:t>
            </w:r>
          </w:p>
        </w:tc>
        <w:tc>
          <w:tcPr>
            <w:tcW w:w="6945" w:type="dxa"/>
          </w:tcPr>
          <w:p w:rsidR="007B54DF" w:rsidRPr="00B72DB2" w:rsidRDefault="007B54DF" w:rsidP="00D1314F">
            <w:pPr>
              <w:jc w:val="both"/>
              <w:rPr>
                <w:sz w:val="28"/>
                <w:szCs w:val="28"/>
                <w:lang w:val="uk-UA"/>
              </w:rPr>
            </w:pPr>
            <w:r w:rsidRPr="00E9714D">
              <w:rPr>
                <w:sz w:val="28"/>
                <w:szCs w:val="28"/>
                <w:lang w:val="uk-UA"/>
              </w:rPr>
              <w:t>Хаменушко Роман Володимирович,  голова постійної комісії з питань регламенту, депутатської етики, законності та правопорядку, повідомив, що постійна комісія розглянула дане питання на своєму засіданні та рекомендує проект рішення підтримати.</w:t>
            </w:r>
          </w:p>
        </w:tc>
      </w:tr>
      <w:tr w:rsidR="008031A7" w:rsidRPr="00D31A97" w:rsidTr="00F165C6">
        <w:trPr>
          <w:cantSplit/>
          <w:trHeight w:val="198"/>
        </w:trPr>
        <w:tc>
          <w:tcPr>
            <w:tcW w:w="568" w:type="dxa"/>
          </w:tcPr>
          <w:p w:rsidR="008031A7" w:rsidRPr="00110A81" w:rsidRDefault="008031A7" w:rsidP="007B54DF">
            <w:pPr>
              <w:rPr>
                <w:b/>
                <w:bCs/>
                <w:sz w:val="20"/>
                <w:szCs w:val="20"/>
                <w:lang w:val="uk-UA"/>
              </w:rPr>
            </w:pPr>
          </w:p>
        </w:tc>
        <w:tc>
          <w:tcPr>
            <w:tcW w:w="2268" w:type="dxa"/>
          </w:tcPr>
          <w:p w:rsidR="008031A7" w:rsidRDefault="008031A7" w:rsidP="00D1314F">
            <w:pPr>
              <w:ind w:left="-140" w:right="-108" w:firstLine="140"/>
              <w:rPr>
                <w:b/>
                <w:bCs/>
                <w:sz w:val="28"/>
                <w:szCs w:val="28"/>
                <w:lang w:val="uk-UA"/>
              </w:rPr>
            </w:pPr>
          </w:p>
        </w:tc>
        <w:tc>
          <w:tcPr>
            <w:tcW w:w="6945" w:type="dxa"/>
          </w:tcPr>
          <w:p w:rsidR="008031A7" w:rsidRPr="00E9714D" w:rsidRDefault="008031A7" w:rsidP="008031A7">
            <w:pPr>
              <w:jc w:val="both"/>
              <w:rPr>
                <w:sz w:val="28"/>
                <w:szCs w:val="28"/>
                <w:lang w:val="uk-UA"/>
              </w:rPr>
            </w:pPr>
            <w:r>
              <w:rPr>
                <w:bCs/>
                <w:sz w:val="28"/>
                <w:szCs w:val="28"/>
                <w:lang w:val="uk-UA"/>
              </w:rPr>
              <w:t>Суховєєва Оксана Миколаївна</w:t>
            </w:r>
            <w:r w:rsidRPr="00B72DB2">
              <w:rPr>
                <w:sz w:val="28"/>
                <w:szCs w:val="28"/>
                <w:lang w:val="uk-UA"/>
              </w:rPr>
              <w:t>, голов</w:t>
            </w:r>
            <w:r>
              <w:rPr>
                <w:sz w:val="28"/>
                <w:szCs w:val="28"/>
                <w:lang w:val="uk-UA"/>
              </w:rPr>
              <w:t>уюча засідання</w:t>
            </w:r>
            <w:r w:rsidRPr="00B72DB2">
              <w:rPr>
                <w:sz w:val="28"/>
                <w:szCs w:val="28"/>
                <w:lang w:val="uk-UA"/>
              </w:rPr>
              <w:t xml:space="preserve"> постійної комісії з питань бюджету, фінансів, соціально-економічного </w:t>
            </w:r>
            <w:r>
              <w:rPr>
                <w:sz w:val="28"/>
                <w:szCs w:val="28"/>
                <w:lang w:val="uk-UA"/>
              </w:rPr>
              <w:t xml:space="preserve">  </w:t>
            </w:r>
            <w:r w:rsidRPr="00B72DB2">
              <w:rPr>
                <w:sz w:val="28"/>
                <w:szCs w:val="28"/>
                <w:lang w:val="uk-UA"/>
              </w:rPr>
              <w:t xml:space="preserve">розвитку, </w:t>
            </w:r>
            <w:r>
              <w:rPr>
                <w:sz w:val="28"/>
                <w:szCs w:val="28"/>
                <w:lang w:val="uk-UA"/>
              </w:rPr>
              <w:t xml:space="preserve">  </w:t>
            </w:r>
            <w:r w:rsidRPr="00B72DB2">
              <w:rPr>
                <w:sz w:val="28"/>
                <w:szCs w:val="28"/>
                <w:lang w:val="uk-UA"/>
              </w:rPr>
              <w:t>повідоми</w:t>
            </w:r>
            <w:r>
              <w:rPr>
                <w:sz w:val="28"/>
                <w:szCs w:val="28"/>
                <w:lang w:val="uk-UA"/>
              </w:rPr>
              <w:t>ла</w:t>
            </w:r>
            <w:r w:rsidRPr="00B72DB2">
              <w:rPr>
                <w:sz w:val="28"/>
                <w:szCs w:val="28"/>
                <w:lang w:val="uk-UA"/>
              </w:rPr>
              <w:t>,</w:t>
            </w:r>
            <w:r>
              <w:rPr>
                <w:sz w:val="28"/>
                <w:szCs w:val="28"/>
                <w:lang w:val="uk-UA"/>
              </w:rPr>
              <w:t xml:space="preserve"> </w:t>
            </w:r>
            <w:r w:rsidRPr="00B72DB2">
              <w:rPr>
                <w:sz w:val="28"/>
                <w:szCs w:val="28"/>
                <w:lang w:val="uk-UA"/>
              </w:rPr>
              <w:t xml:space="preserve"> </w:t>
            </w:r>
            <w:r>
              <w:rPr>
                <w:sz w:val="28"/>
                <w:szCs w:val="28"/>
                <w:lang w:val="uk-UA"/>
              </w:rPr>
              <w:t xml:space="preserve"> </w:t>
            </w:r>
            <w:r w:rsidRPr="00E9714D">
              <w:rPr>
                <w:sz w:val="28"/>
                <w:szCs w:val="28"/>
                <w:lang w:val="uk-UA"/>
              </w:rPr>
              <w:t>що</w:t>
            </w:r>
          </w:p>
        </w:tc>
      </w:tr>
      <w:tr w:rsidR="007B54DF" w:rsidRPr="007B54DF" w:rsidTr="00F165C6">
        <w:trPr>
          <w:cantSplit/>
          <w:trHeight w:val="198"/>
        </w:trPr>
        <w:tc>
          <w:tcPr>
            <w:tcW w:w="568" w:type="dxa"/>
          </w:tcPr>
          <w:p w:rsidR="007B54DF" w:rsidRPr="00110A81" w:rsidRDefault="007B54DF" w:rsidP="007B54DF">
            <w:pPr>
              <w:rPr>
                <w:b/>
                <w:bCs/>
                <w:sz w:val="20"/>
                <w:szCs w:val="20"/>
                <w:lang w:val="uk-UA"/>
              </w:rPr>
            </w:pPr>
          </w:p>
        </w:tc>
        <w:tc>
          <w:tcPr>
            <w:tcW w:w="2268" w:type="dxa"/>
          </w:tcPr>
          <w:p w:rsidR="007B54DF" w:rsidRDefault="007B54DF" w:rsidP="00D1314F">
            <w:pPr>
              <w:ind w:left="-140" w:right="-108" w:firstLine="140"/>
              <w:rPr>
                <w:b/>
                <w:bCs/>
                <w:sz w:val="28"/>
                <w:szCs w:val="28"/>
                <w:lang w:val="uk-UA"/>
              </w:rPr>
            </w:pPr>
          </w:p>
        </w:tc>
        <w:tc>
          <w:tcPr>
            <w:tcW w:w="6945" w:type="dxa"/>
          </w:tcPr>
          <w:p w:rsidR="007B54DF" w:rsidRDefault="007B54DF" w:rsidP="00D1314F">
            <w:pPr>
              <w:jc w:val="both"/>
              <w:rPr>
                <w:bCs/>
                <w:sz w:val="28"/>
                <w:szCs w:val="28"/>
                <w:lang w:val="uk-UA"/>
              </w:rPr>
            </w:pPr>
            <w:r w:rsidRPr="00E9714D">
              <w:rPr>
                <w:sz w:val="28"/>
                <w:szCs w:val="28"/>
                <w:lang w:val="uk-UA"/>
              </w:rPr>
              <w:t>постійна комісія розглянула дане питання на своєму засіданні та рекомендує проект рішення підтримати.</w:t>
            </w:r>
          </w:p>
        </w:tc>
      </w:tr>
      <w:tr w:rsidR="00042F6E" w:rsidRPr="007B54DF" w:rsidTr="00F165C6">
        <w:trPr>
          <w:cantSplit/>
          <w:trHeight w:val="198"/>
        </w:trPr>
        <w:tc>
          <w:tcPr>
            <w:tcW w:w="568" w:type="dxa"/>
          </w:tcPr>
          <w:p w:rsidR="00042F6E" w:rsidRPr="00A21310" w:rsidRDefault="00042F6E" w:rsidP="007B54DF">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both"/>
              <w:rPr>
                <w:sz w:val="20"/>
                <w:szCs w:val="20"/>
                <w:lang w:val="uk-UA"/>
              </w:rPr>
            </w:pP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AB174D" w:rsidRDefault="00042F6E" w:rsidP="00F165C6">
            <w:pPr>
              <w:ind w:left="-140" w:right="-108" w:firstLine="140"/>
              <w:rPr>
                <w:b/>
                <w:bCs/>
                <w:sz w:val="28"/>
                <w:szCs w:val="28"/>
                <w:lang w:val="uk-UA"/>
              </w:rPr>
            </w:pPr>
          </w:p>
        </w:tc>
        <w:tc>
          <w:tcPr>
            <w:tcW w:w="6945" w:type="dxa"/>
          </w:tcPr>
          <w:p w:rsidR="00042F6E" w:rsidRPr="00AB174D" w:rsidRDefault="00042F6E" w:rsidP="00F165C6">
            <w:pPr>
              <w:jc w:val="both"/>
              <w:rPr>
                <w:sz w:val="28"/>
                <w:szCs w:val="28"/>
                <w:lang w:val="uk-UA"/>
              </w:rPr>
            </w:pPr>
            <w:r w:rsidRPr="00AB174D">
              <w:rPr>
                <w:sz w:val="28"/>
                <w:szCs w:val="28"/>
                <w:lang w:val="uk-UA"/>
              </w:rPr>
              <w:t>Головуюч</w:t>
            </w:r>
            <w:r>
              <w:rPr>
                <w:sz w:val="28"/>
                <w:szCs w:val="28"/>
                <w:lang w:val="uk-UA"/>
              </w:rPr>
              <w:t>ий</w:t>
            </w:r>
            <w:r w:rsidRPr="00AB174D">
              <w:rPr>
                <w:sz w:val="28"/>
                <w:szCs w:val="28"/>
                <w:lang w:val="uk-UA"/>
              </w:rPr>
              <w:t xml:space="preserve"> постави</w:t>
            </w:r>
            <w:r>
              <w:rPr>
                <w:sz w:val="28"/>
                <w:szCs w:val="28"/>
                <w:lang w:val="uk-UA"/>
              </w:rPr>
              <w:t>в на голосування проект рішення.</w:t>
            </w:r>
          </w:p>
        </w:tc>
      </w:tr>
      <w:tr w:rsidR="00042F6E" w:rsidRPr="00A21310" w:rsidTr="00F165C6">
        <w:trPr>
          <w:cantSplit/>
          <w:trHeight w:val="198"/>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both"/>
              <w:rPr>
                <w:sz w:val="20"/>
                <w:szCs w:val="20"/>
                <w:lang w:val="uk-UA"/>
              </w:rPr>
            </w:pP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AB174D" w:rsidRDefault="00042F6E" w:rsidP="00F165C6">
            <w:pPr>
              <w:ind w:left="-140" w:right="-108" w:firstLine="140"/>
              <w:rPr>
                <w:b/>
                <w:bCs/>
                <w:sz w:val="28"/>
                <w:szCs w:val="28"/>
                <w:lang w:val="uk-UA"/>
              </w:rPr>
            </w:pPr>
          </w:p>
        </w:tc>
        <w:tc>
          <w:tcPr>
            <w:tcW w:w="6945" w:type="dxa"/>
          </w:tcPr>
          <w:p w:rsidR="00042F6E" w:rsidRPr="00E11E63" w:rsidRDefault="00042F6E" w:rsidP="00F165C6">
            <w:pPr>
              <w:jc w:val="both"/>
              <w:rPr>
                <w:lang w:val="uk-UA"/>
              </w:rPr>
            </w:pPr>
            <w:r w:rsidRPr="00E11E63">
              <w:rPr>
                <w:lang w:val="uk-UA"/>
              </w:rPr>
              <w:t>Проведення процедури поіменного голосування.</w:t>
            </w: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AB174D" w:rsidRDefault="00042F6E" w:rsidP="00F165C6">
            <w:pPr>
              <w:ind w:left="-140" w:right="-108" w:firstLine="140"/>
              <w:rPr>
                <w:b/>
                <w:bCs/>
                <w:sz w:val="28"/>
                <w:szCs w:val="28"/>
                <w:lang w:val="uk-UA"/>
              </w:rPr>
            </w:pPr>
            <w:r w:rsidRPr="00AB174D">
              <w:rPr>
                <w:b/>
                <w:bCs/>
                <w:sz w:val="28"/>
                <w:szCs w:val="28"/>
                <w:lang w:val="uk-UA"/>
              </w:rPr>
              <w:t>Голосували:</w:t>
            </w:r>
          </w:p>
        </w:tc>
        <w:tc>
          <w:tcPr>
            <w:tcW w:w="6945" w:type="dxa"/>
          </w:tcPr>
          <w:p w:rsidR="00042F6E" w:rsidRPr="00AB174D" w:rsidRDefault="00042F6E" w:rsidP="00F165C6">
            <w:pPr>
              <w:jc w:val="both"/>
              <w:rPr>
                <w:sz w:val="28"/>
                <w:szCs w:val="28"/>
                <w:lang w:val="uk-UA"/>
              </w:rPr>
            </w:pPr>
            <w:r w:rsidRPr="00AB174D">
              <w:rPr>
                <w:sz w:val="28"/>
                <w:szCs w:val="28"/>
                <w:lang w:val="uk-UA"/>
              </w:rPr>
              <w:t xml:space="preserve">«За» - </w:t>
            </w:r>
            <w:r w:rsidR="00B01FCD">
              <w:rPr>
                <w:sz w:val="28"/>
                <w:szCs w:val="28"/>
                <w:lang w:val="uk-UA"/>
              </w:rPr>
              <w:t>30</w:t>
            </w:r>
            <w:r w:rsidRPr="00AB174D">
              <w:rPr>
                <w:sz w:val="28"/>
                <w:szCs w:val="28"/>
                <w:lang w:val="uk-UA"/>
              </w:rPr>
              <w:t xml:space="preserve"> ; «проти» - </w:t>
            </w:r>
            <w:r w:rsidR="00B01FCD">
              <w:rPr>
                <w:sz w:val="28"/>
                <w:szCs w:val="28"/>
                <w:lang w:val="uk-UA"/>
              </w:rPr>
              <w:t>1</w:t>
            </w:r>
            <w:r w:rsidRPr="00AB174D">
              <w:rPr>
                <w:sz w:val="28"/>
                <w:szCs w:val="28"/>
                <w:lang w:val="uk-UA"/>
              </w:rPr>
              <w:t xml:space="preserve"> ; «утримались» - </w:t>
            </w:r>
            <w:r>
              <w:rPr>
                <w:sz w:val="28"/>
                <w:szCs w:val="28"/>
                <w:lang w:val="uk-UA"/>
              </w:rPr>
              <w:t>0</w:t>
            </w:r>
            <w:r w:rsidRPr="00AB174D">
              <w:rPr>
                <w:sz w:val="28"/>
                <w:szCs w:val="28"/>
                <w:lang w:val="uk-UA"/>
              </w:rPr>
              <w:t xml:space="preserve">; </w:t>
            </w:r>
          </w:p>
          <w:p w:rsidR="00042F6E" w:rsidRPr="00AB174D" w:rsidRDefault="00042F6E" w:rsidP="00B01FCD">
            <w:pPr>
              <w:jc w:val="both"/>
              <w:rPr>
                <w:sz w:val="28"/>
                <w:szCs w:val="28"/>
                <w:lang w:val="uk-UA"/>
              </w:rPr>
            </w:pPr>
            <w:r>
              <w:rPr>
                <w:sz w:val="28"/>
                <w:szCs w:val="28"/>
                <w:lang w:val="uk-UA"/>
              </w:rPr>
              <w:t xml:space="preserve">«не голосували» - </w:t>
            </w:r>
            <w:r w:rsidR="00B01FCD">
              <w:rPr>
                <w:sz w:val="28"/>
                <w:szCs w:val="28"/>
                <w:lang w:val="uk-UA"/>
              </w:rPr>
              <w:t>1</w:t>
            </w:r>
            <w:r w:rsidRPr="00AB174D">
              <w:rPr>
                <w:sz w:val="28"/>
                <w:szCs w:val="28"/>
                <w:lang w:val="uk-UA"/>
              </w:rPr>
              <w:t>.</w:t>
            </w: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E11E63" w:rsidRDefault="00042F6E" w:rsidP="00F165C6">
            <w:pPr>
              <w:ind w:left="-140" w:right="-108" w:firstLine="140"/>
              <w:rPr>
                <w:b/>
                <w:bCs/>
                <w:lang w:val="uk-UA"/>
              </w:rPr>
            </w:pPr>
          </w:p>
        </w:tc>
        <w:tc>
          <w:tcPr>
            <w:tcW w:w="6945" w:type="dxa"/>
          </w:tcPr>
          <w:p w:rsidR="00042F6E" w:rsidRPr="00E11E63" w:rsidRDefault="00042F6E" w:rsidP="00F165C6">
            <w:pPr>
              <w:jc w:val="both"/>
              <w:rPr>
                <w:lang w:val="uk-UA"/>
              </w:rPr>
            </w:pPr>
            <w:r w:rsidRPr="00E11E63">
              <w:rPr>
                <w:lang w:val="uk-UA"/>
              </w:rPr>
              <w:t>Протокол поіменного голосування додається.</w:t>
            </w:r>
          </w:p>
        </w:tc>
      </w:tr>
    </w:tbl>
    <w:tbl>
      <w:tblPr>
        <w:tblpPr w:leftFromText="180" w:rightFromText="180" w:vertAnchor="text" w:tblpY="1"/>
        <w:tblOverlap w:val="never"/>
        <w:tblW w:w="9781" w:type="dxa"/>
        <w:tblInd w:w="-34" w:type="dxa"/>
        <w:tblLayout w:type="fixed"/>
        <w:tblLook w:val="0000"/>
      </w:tblPr>
      <w:tblGrid>
        <w:gridCol w:w="568"/>
        <w:gridCol w:w="2268"/>
        <w:gridCol w:w="6945"/>
      </w:tblGrid>
      <w:tr w:rsidR="00042F6E" w:rsidRPr="00A21310" w:rsidTr="00042F6E">
        <w:trPr>
          <w:cantSplit/>
          <w:trHeight w:val="263"/>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center"/>
              <w:rPr>
                <w:sz w:val="20"/>
                <w:szCs w:val="20"/>
                <w:lang w:val="uk-UA"/>
              </w:rPr>
            </w:pPr>
          </w:p>
        </w:tc>
      </w:tr>
      <w:tr w:rsidR="00042F6E" w:rsidRPr="00D31A97" w:rsidTr="00042F6E">
        <w:trPr>
          <w:cantSplit/>
          <w:trHeight w:val="360"/>
        </w:trPr>
        <w:tc>
          <w:tcPr>
            <w:tcW w:w="568" w:type="dxa"/>
          </w:tcPr>
          <w:p w:rsidR="00042F6E" w:rsidRPr="00870838" w:rsidRDefault="00042F6E" w:rsidP="00F165C6">
            <w:pPr>
              <w:rPr>
                <w:b/>
                <w:bCs/>
                <w:sz w:val="28"/>
                <w:szCs w:val="28"/>
                <w:lang w:val="uk-UA"/>
              </w:rPr>
            </w:pPr>
          </w:p>
        </w:tc>
        <w:tc>
          <w:tcPr>
            <w:tcW w:w="2268" w:type="dxa"/>
          </w:tcPr>
          <w:p w:rsidR="00042F6E" w:rsidRPr="00870838" w:rsidRDefault="00042F6E" w:rsidP="00F165C6">
            <w:pPr>
              <w:ind w:left="-140" w:right="-108" w:firstLine="140"/>
              <w:rPr>
                <w:b/>
                <w:bCs/>
                <w:sz w:val="28"/>
                <w:szCs w:val="28"/>
                <w:lang w:val="uk-UA"/>
              </w:rPr>
            </w:pPr>
            <w:r w:rsidRPr="00870838">
              <w:rPr>
                <w:b/>
                <w:bCs/>
                <w:sz w:val="28"/>
                <w:szCs w:val="28"/>
                <w:lang w:val="uk-UA"/>
              </w:rPr>
              <w:t>Вирішили:</w:t>
            </w:r>
          </w:p>
        </w:tc>
        <w:tc>
          <w:tcPr>
            <w:tcW w:w="6945" w:type="dxa"/>
          </w:tcPr>
          <w:p w:rsidR="00042F6E" w:rsidRPr="00870838" w:rsidRDefault="00042F6E" w:rsidP="00650412">
            <w:pPr>
              <w:pStyle w:val="aa"/>
              <w:ind w:left="0"/>
              <w:jc w:val="both"/>
              <w:rPr>
                <w:sz w:val="28"/>
                <w:szCs w:val="28"/>
                <w:lang w:val="uk-UA"/>
              </w:rPr>
            </w:pPr>
            <w:r w:rsidRPr="00720B6D">
              <w:rPr>
                <w:sz w:val="28"/>
                <w:szCs w:val="28"/>
                <w:lang w:val="uk-UA"/>
              </w:rPr>
              <w:t>Прийняти рішення сесії районної ради                           № 2</w:t>
            </w:r>
            <w:r w:rsidR="00650412">
              <w:rPr>
                <w:sz w:val="28"/>
                <w:szCs w:val="28"/>
                <w:lang w:val="uk-UA"/>
              </w:rPr>
              <w:t>89</w:t>
            </w:r>
            <w:r w:rsidRPr="00720B6D">
              <w:rPr>
                <w:sz w:val="28"/>
                <w:szCs w:val="28"/>
                <w:lang w:val="uk-UA"/>
              </w:rPr>
              <w:t>-</w:t>
            </w:r>
            <w:r>
              <w:rPr>
                <w:sz w:val="28"/>
                <w:szCs w:val="28"/>
                <w:lang w:val="uk-UA"/>
              </w:rPr>
              <w:t>2</w:t>
            </w:r>
            <w:r w:rsidR="00650412">
              <w:rPr>
                <w:sz w:val="28"/>
                <w:szCs w:val="28"/>
                <w:lang w:val="uk-UA"/>
              </w:rPr>
              <w:t>5</w:t>
            </w:r>
            <w:r>
              <w:rPr>
                <w:sz w:val="28"/>
                <w:szCs w:val="28"/>
                <w:lang w:val="uk-UA"/>
              </w:rPr>
              <w:t xml:space="preserve"> позач.</w:t>
            </w:r>
            <w:r w:rsidRPr="00720B6D">
              <w:rPr>
                <w:sz w:val="28"/>
                <w:szCs w:val="28"/>
                <w:lang w:val="uk-UA"/>
              </w:rPr>
              <w:t>-VІІІ (додається).</w:t>
            </w:r>
          </w:p>
        </w:tc>
      </w:tr>
      <w:tr w:rsidR="00042F6E" w:rsidRPr="00D31A97" w:rsidTr="00042F6E">
        <w:trPr>
          <w:cantSplit/>
          <w:trHeight w:val="360"/>
        </w:trPr>
        <w:tc>
          <w:tcPr>
            <w:tcW w:w="568" w:type="dxa"/>
          </w:tcPr>
          <w:p w:rsidR="00042F6E" w:rsidRPr="00870838" w:rsidRDefault="00042F6E" w:rsidP="00F165C6">
            <w:pPr>
              <w:rPr>
                <w:b/>
                <w:bCs/>
                <w:sz w:val="28"/>
                <w:szCs w:val="28"/>
                <w:lang w:val="uk-UA"/>
              </w:rPr>
            </w:pPr>
          </w:p>
        </w:tc>
        <w:tc>
          <w:tcPr>
            <w:tcW w:w="2268" w:type="dxa"/>
          </w:tcPr>
          <w:p w:rsidR="00042F6E" w:rsidRPr="00870838" w:rsidRDefault="00042F6E" w:rsidP="00F165C6">
            <w:pPr>
              <w:ind w:left="-140" w:right="-108" w:firstLine="140"/>
              <w:rPr>
                <w:b/>
                <w:bCs/>
                <w:sz w:val="28"/>
                <w:szCs w:val="28"/>
                <w:lang w:val="uk-UA"/>
              </w:rPr>
            </w:pPr>
          </w:p>
        </w:tc>
        <w:tc>
          <w:tcPr>
            <w:tcW w:w="6945" w:type="dxa"/>
          </w:tcPr>
          <w:p w:rsidR="00042F6E" w:rsidRPr="00720B6D" w:rsidRDefault="00042F6E" w:rsidP="00F165C6">
            <w:pPr>
              <w:pStyle w:val="aa"/>
              <w:ind w:left="0"/>
              <w:jc w:val="both"/>
              <w:rPr>
                <w:sz w:val="28"/>
                <w:szCs w:val="28"/>
                <w:lang w:val="uk-UA"/>
              </w:rPr>
            </w:pPr>
          </w:p>
        </w:tc>
      </w:tr>
      <w:tr w:rsidR="00042F6E" w:rsidRPr="00D31A97" w:rsidTr="00042F6E">
        <w:trPr>
          <w:cantSplit/>
          <w:trHeight w:val="557"/>
        </w:trPr>
        <w:tc>
          <w:tcPr>
            <w:tcW w:w="568" w:type="dxa"/>
          </w:tcPr>
          <w:p w:rsidR="00042F6E" w:rsidRPr="00870838" w:rsidRDefault="00042F6E" w:rsidP="00F165C6">
            <w:pPr>
              <w:rPr>
                <w:b/>
                <w:bCs/>
                <w:sz w:val="28"/>
                <w:szCs w:val="28"/>
                <w:lang w:val="uk-UA"/>
              </w:rPr>
            </w:pPr>
            <w:r>
              <w:rPr>
                <w:b/>
                <w:bCs/>
                <w:sz w:val="28"/>
                <w:szCs w:val="28"/>
                <w:lang w:val="uk-UA"/>
              </w:rPr>
              <w:t>6</w:t>
            </w:r>
            <w:r w:rsidRPr="00870838">
              <w:rPr>
                <w:b/>
                <w:bCs/>
                <w:sz w:val="28"/>
                <w:szCs w:val="28"/>
                <w:lang w:val="uk-UA"/>
              </w:rPr>
              <w:t>.</w:t>
            </w:r>
          </w:p>
        </w:tc>
        <w:tc>
          <w:tcPr>
            <w:tcW w:w="2268" w:type="dxa"/>
          </w:tcPr>
          <w:p w:rsidR="00042F6E" w:rsidRPr="00870838" w:rsidRDefault="00042F6E" w:rsidP="00F165C6">
            <w:pPr>
              <w:ind w:left="-140" w:right="-108" w:firstLine="140"/>
              <w:rPr>
                <w:b/>
                <w:sz w:val="28"/>
                <w:szCs w:val="28"/>
                <w:lang w:val="uk-UA"/>
              </w:rPr>
            </w:pPr>
            <w:r w:rsidRPr="00870838">
              <w:rPr>
                <w:b/>
                <w:bCs/>
                <w:sz w:val="28"/>
                <w:szCs w:val="28"/>
                <w:lang w:val="uk-UA"/>
              </w:rPr>
              <w:t>Слухали:</w:t>
            </w:r>
          </w:p>
        </w:tc>
        <w:tc>
          <w:tcPr>
            <w:tcW w:w="6945" w:type="dxa"/>
          </w:tcPr>
          <w:p w:rsidR="00042F6E" w:rsidRPr="00F57C1C" w:rsidRDefault="00F57C1C" w:rsidP="00F57C1C">
            <w:pPr>
              <w:jc w:val="both"/>
              <w:rPr>
                <w:sz w:val="28"/>
                <w:szCs w:val="28"/>
                <w:lang w:val="uk-UA"/>
              </w:rPr>
            </w:pPr>
            <w:r w:rsidRPr="00F57C1C">
              <w:rPr>
                <w:sz w:val="28"/>
                <w:szCs w:val="28"/>
                <w:lang w:val="uk-UA"/>
              </w:rPr>
              <w:t xml:space="preserve">Про внесення змін до рішення сесії районної ради </w:t>
            </w:r>
            <w:r w:rsidRPr="00F57C1C">
              <w:rPr>
                <w:sz w:val="28"/>
                <w:szCs w:val="28"/>
              </w:rPr>
              <w:t>VI</w:t>
            </w:r>
            <w:r w:rsidRPr="00F57C1C">
              <w:rPr>
                <w:sz w:val="28"/>
                <w:szCs w:val="28"/>
                <w:lang w:val="uk-UA"/>
              </w:rPr>
              <w:t>І</w:t>
            </w:r>
            <w:r w:rsidRPr="00F57C1C">
              <w:rPr>
                <w:sz w:val="28"/>
                <w:szCs w:val="28"/>
              </w:rPr>
              <w:t>I</w:t>
            </w:r>
            <w:r w:rsidRPr="00F57C1C">
              <w:rPr>
                <w:sz w:val="28"/>
                <w:szCs w:val="28"/>
                <w:lang w:val="uk-UA"/>
              </w:rPr>
              <w:t xml:space="preserve"> скликання від 15 грудня 2022 року № 258-24-</w:t>
            </w:r>
            <w:r w:rsidRPr="00F57C1C">
              <w:rPr>
                <w:sz w:val="28"/>
                <w:szCs w:val="28"/>
              </w:rPr>
              <w:t>VI</w:t>
            </w:r>
            <w:r w:rsidRPr="00F57C1C">
              <w:rPr>
                <w:sz w:val="28"/>
                <w:szCs w:val="28"/>
                <w:lang w:val="uk-UA"/>
              </w:rPr>
              <w:t>І</w:t>
            </w:r>
            <w:r w:rsidRPr="00F57C1C">
              <w:rPr>
                <w:sz w:val="28"/>
                <w:szCs w:val="28"/>
              </w:rPr>
              <w:t>I</w:t>
            </w:r>
            <w:r w:rsidRPr="00F57C1C">
              <w:rPr>
                <w:sz w:val="28"/>
                <w:szCs w:val="28"/>
                <w:lang w:val="uk-UA"/>
              </w:rPr>
              <w:t xml:space="preserve"> «Про районний бюджет Броварського району Київської області на 2023 рік» та додатків до нього.</w:t>
            </w:r>
          </w:p>
        </w:tc>
      </w:tr>
      <w:tr w:rsidR="00042F6E" w:rsidRPr="00D31A97" w:rsidTr="00042F6E">
        <w:trPr>
          <w:cantSplit/>
          <w:trHeight w:val="155"/>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both"/>
              <w:rPr>
                <w:sz w:val="20"/>
                <w:szCs w:val="20"/>
                <w:lang w:val="uk-UA"/>
              </w:rPr>
            </w:pPr>
          </w:p>
        </w:tc>
      </w:tr>
      <w:tr w:rsidR="00042F6E" w:rsidRPr="002C46CA" w:rsidTr="00042F6E">
        <w:trPr>
          <w:cantSplit/>
          <w:trHeight w:val="155"/>
        </w:trPr>
        <w:tc>
          <w:tcPr>
            <w:tcW w:w="568" w:type="dxa"/>
          </w:tcPr>
          <w:p w:rsidR="00042F6E" w:rsidRPr="00870838" w:rsidRDefault="00042F6E" w:rsidP="00F165C6">
            <w:pPr>
              <w:rPr>
                <w:b/>
                <w:bCs/>
                <w:sz w:val="20"/>
                <w:szCs w:val="20"/>
                <w:lang w:val="uk-UA"/>
              </w:rPr>
            </w:pPr>
          </w:p>
        </w:tc>
        <w:tc>
          <w:tcPr>
            <w:tcW w:w="2268" w:type="dxa"/>
          </w:tcPr>
          <w:p w:rsidR="00042F6E" w:rsidRPr="00870838" w:rsidRDefault="00042F6E" w:rsidP="00F165C6">
            <w:pPr>
              <w:ind w:left="-140" w:right="-108" w:firstLine="140"/>
              <w:rPr>
                <w:b/>
                <w:bCs/>
                <w:sz w:val="20"/>
                <w:szCs w:val="20"/>
                <w:lang w:val="uk-UA"/>
              </w:rPr>
            </w:pPr>
          </w:p>
        </w:tc>
        <w:tc>
          <w:tcPr>
            <w:tcW w:w="6945" w:type="dxa"/>
          </w:tcPr>
          <w:p w:rsidR="00042F6E" w:rsidRPr="00870838" w:rsidRDefault="00042F6E" w:rsidP="00073FE8">
            <w:pPr>
              <w:ind w:right="-108" w:hanging="108"/>
              <w:rPr>
                <w:sz w:val="20"/>
                <w:szCs w:val="20"/>
                <w:lang w:val="uk-UA"/>
              </w:rPr>
            </w:pPr>
            <w:r>
              <w:rPr>
                <w:sz w:val="28"/>
                <w:szCs w:val="28"/>
                <w:lang w:val="uk-UA"/>
              </w:rPr>
              <w:t xml:space="preserve"> </w:t>
            </w:r>
            <w:r w:rsidRPr="00870838">
              <w:rPr>
                <w:sz w:val="28"/>
                <w:szCs w:val="28"/>
                <w:lang w:val="uk-UA"/>
              </w:rPr>
              <w:t>Головуюч</w:t>
            </w:r>
            <w:r>
              <w:rPr>
                <w:sz w:val="28"/>
                <w:szCs w:val="28"/>
                <w:lang w:val="uk-UA"/>
              </w:rPr>
              <w:t>ий</w:t>
            </w:r>
            <w:r w:rsidRPr="00870838">
              <w:rPr>
                <w:sz w:val="28"/>
                <w:szCs w:val="28"/>
                <w:lang w:val="uk-UA"/>
              </w:rPr>
              <w:t xml:space="preserve"> запр</w:t>
            </w:r>
            <w:r>
              <w:rPr>
                <w:sz w:val="28"/>
                <w:szCs w:val="28"/>
                <w:lang w:val="uk-UA"/>
              </w:rPr>
              <w:t xml:space="preserve">осив до співдоповіді </w:t>
            </w:r>
            <w:r>
              <w:rPr>
                <w:sz w:val="28"/>
                <w:szCs w:val="28"/>
              </w:rPr>
              <w:t xml:space="preserve"> </w:t>
            </w:r>
            <w:r w:rsidR="00073FE8">
              <w:rPr>
                <w:sz w:val="28"/>
                <w:szCs w:val="28"/>
                <w:lang w:val="uk-UA"/>
              </w:rPr>
              <w:t>Суховєєву О.М.</w:t>
            </w:r>
          </w:p>
        </w:tc>
      </w:tr>
      <w:tr w:rsidR="00042F6E" w:rsidRPr="00A21310" w:rsidTr="00042F6E">
        <w:trPr>
          <w:cantSplit/>
          <w:trHeight w:val="155"/>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both"/>
              <w:rPr>
                <w:sz w:val="20"/>
                <w:szCs w:val="20"/>
                <w:lang w:val="uk-UA"/>
              </w:rPr>
            </w:pPr>
          </w:p>
        </w:tc>
      </w:tr>
      <w:tr w:rsidR="007B54DF" w:rsidRPr="00D31A97" w:rsidTr="00042F6E">
        <w:trPr>
          <w:cantSplit/>
          <w:trHeight w:val="155"/>
        </w:trPr>
        <w:tc>
          <w:tcPr>
            <w:tcW w:w="568" w:type="dxa"/>
          </w:tcPr>
          <w:p w:rsidR="007B54DF" w:rsidRPr="00A21310" w:rsidRDefault="007B54DF" w:rsidP="00F165C6">
            <w:pPr>
              <w:rPr>
                <w:b/>
                <w:bCs/>
                <w:sz w:val="20"/>
                <w:szCs w:val="20"/>
                <w:lang w:val="uk-UA"/>
              </w:rPr>
            </w:pPr>
          </w:p>
        </w:tc>
        <w:tc>
          <w:tcPr>
            <w:tcW w:w="2268" w:type="dxa"/>
          </w:tcPr>
          <w:p w:rsidR="007B54DF" w:rsidRPr="00025D64" w:rsidRDefault="007B54DF" w:rsidP="00BF5045">
            <w:pPr>
              <w:ind w:left="-140" w:right="-108" w:firstLine="140"/>
              <w:rPr>
                <w:b/>
                <w:bCs/>
                <w:sz w:val="28"/>
                <w:szCs w:val="28"/>
                <w:lang w:val="uk-UA"/>
              </w:rPr>
            </w:pPr>
            <w:r>
              <w:rPr>
                <w:b/>
                <w:bCs/>
                <w:sz w:val="28"/>
                <w:szCs w:val="28"/>
                <w:lang w:val="uk-UA"/>
              </w:rPr>
              <w:t>Співдоповідала:</w:t>
            </w:r>
          </w:p>
        </w:tc>
        <w:tc>
          <w:tcPr>
            <w:tcW w:w="6945" w:type="dxa"/>
          </w:tcPr>
          <w:p w:rsidR="007B54DF" w:rsidRPr="00B72DB2" w:rsidRDefault="007B54DF" w:rsidP="00BF5045">
            <w:pPr>
              <w:jc w:val="both"/>
              <w:rPr>
                <w:sz w:val="28"/>
                <w:szCs w:val="28"/>
                <w:lang w:val="uk-UA"/>
              </w:rPr>
            </w:pPr>
            <w:r>
              <w:rPr>
                <w:bCs/>
                <w:sz w:val="28"/>
                <w:szCs w:val="28"/>
                <w:lang w:val="uk-UA"/>
              </w:rPr>
              <w:t>Суховєєва Оксана Миколаївна</w:t>
            </w:r>
            <w:r w:rsidRPr="00B72DB2">
              <w:rPr>
                <w:sz w:val="28"/>
                <w:szCs w:val="28"/>
                <w:lang w:val="uk-UA"/>
              </w:rPr>
              <w:t>, голов</w:t>
            </w:r>
            <w:r>
              <w:rPr>
                <w:sz w:val="28"/>
                <w:szCs w:val="28"/>
                <w:lang w:val="uk-UA"/>
              </w:rPr>
              <w:t>уюча засідання</w:t>
            </w:r>
            <w:r w:rsidRPr="00B72DB2">
              <w:rPr>
                <w:sz w:val="28"/>
                <w:szCs w:val="28"/>
                <w:lang w:val="uk-UA"/>
              </w:rPr>
              <w:t xml:space="preserve"> постійної комісії з питань бюджету, фінансів, соціально-економічного розвитку, повідоми</w:t>
            </w:r>
            <w:r>
              <w:rPr>
                <w:sz w:val="28"/>
                <w:szCs w:val="28"/>
                <w:lang w:val="uk-UA"/>
              </w:rPr>
              <w:t>ла</w:t>
            </w:r>
            <w:r w:rsidRPr="00B72DB2">
              <w:rPr>
                <w:sz w:val="28"/>
                <w:szCs w:val="28"/>
                <w:lang w:val="uk-UA"/>
              </w:rPr>
              <w:t xml:space="preserve">, </w:t>
            </w:r>
            <w:r w:rsidRPr="00E9714D">
              <w:rPr>
                <w:sz w:val="28"/>
                <w:szCs w:val="28"/>
                <w:lang w:val="uk-UA"/>
              </w:rPr>
              <w:t>що постійна комісія розглянула дане питання на своєму засіданні та рекомендує проект рішення підтримати.</w:t>
            </w:r>
          </w:p>
        </w:tc>
      </w:tr>
      <w:tr w:rsidR="007B54DF" w:rsidRPr="00D31A97" w:rsidTr="00042F6E">
        <w:trPr>
          <w:cantSplit/>
          <w:trHeight w:val="155"/>
        </w:trPr>
        <w:tc>
          <w:tcPr>
            <w:tcW w:w="568" w:type="dxa"/>
          </w:tcPr>
          <w:p w:rsidR="007B54DF" w:rsidRPr="00A21310" w:rsidRDefault="007B54DF" w:rsidP="00F165C6">
            <w:pPr>
              <w:rPr>
                <w:b/>
                <w:bCs/>
                <w:sz w:val="20"/>
                <w:szCs w:val="20"/>
                <w:lang w:val="uk-UA"/>
              </w:rPr>
            </w:pPr>
          </w:p>
        </w:tc>
        <w:tc>
          <w:tcPr>
            <w:tcW w:w="2268" w:type="dxa"/>
          </w:tcPr>
          <w:p w:rsidR="007B54DF" w:rsidRPr="00A21310" w:rsidRDefault="007B54DF" w:rsidP="00BF5045">
            <w:pPr>
              <w:ind w:left="-140" w:right="-108" w:firstLine="140"/>
              <w:rPr>
                <w:b/>
                <w:bCs/>
                <w:sz w:val="20"/>
                <w:szCs w:val="20"/>
                <w:lang w:val="uk-UA"/>
              </w:rPr>
            </w:pPr>
          </w:p>
        </w:tc>
        <w:tc>
          <w:tcPr>
            <w:tcW w:w="6945" w:type="dxa"/>
          </w:tcPr>
          <w:p w:rsidR="007B54DF" w:rsidRPr="00A21310" w:rsidRDefault="007B54DF" w:rsidP="00BF5045">
            <w:pPr>
              <w:jc w:val="both"/>
              <w:rPr>
                <w:sz w:val="20"/>
                <w:szCs w:val="20"/>
                <w:lang w:val="uk-UA"/>
              </w:rPr>
            </w:pPr>
          </w:p>
        </w:tc>
      </w:tr>
      <w:tr w:rsidR="007B54DF" w:rsidRPr="00A21310" w:rsidTr="00042F6E">
        <w:trPr>
          <w:cantSplit/>
          <w:trHeight w:val="155"/>
        </w:trPr>
        <w:tc>
          <w:tcPr>
            <w:tcW w:w="568" w:type="dxa"/>
          </w:tcPr>
          <w:p w:rsidR="007B54DF" w:rsidRPr="00A21310" w:rsidRDefault="007B54DF" w:rsidP="00F165C6">
            <w:pPr>
              <w:rPr>
                <w:b/>
                <w:bCs/>
                <w:sz w:val="20"/>
                <w:szCs w:val="20"/>
                <w:lang w:val="uk-UA"/>
              </w:rPr>
            </w:pPr>
          </w:p>
        </w:tc>
        <w:tc>
          <w:tcPr>
            <w:tcW w:w="2268" w:type="dxa"/>
          </w:tcPr>
          <w:p w:rsidR="007B54DF" w:rsidRPr="00AB174D" w:rsidRDefault="007B54DF" w:rsidP="00BF5045">
            <w:pPr>
              <w:ind w:left="-140" w:right="-108" w:firstLine="140"/>
              <w:rPr>
                <w:b/>
                <w:bCs/>
                <w:sz w:val="28"/>
                <w:szCs w:val="28"/>
                <w:lang w:val="uk-UA"/>
              </w:rPr>
            </w:pPr>
          </w:p>
        </w:tc>
        <w:tc>
          <w:tcPr>
            <w:tcW w:w="6945" w:type="dxa"/>
          </w:tcPr>
          <w:p w:rsidR="007B54DF" w:rsidRPr="00AB174D" w:rsidRDefault="007B54DF" w:rsidP="00BF5045">
            <w:pPr>
              <w:jc w:val="both"/>
              <w:rPr>
                <w:sz w:val="28"/>
                <w:szCs w:val="28"/>
                <w:lang w:val="uk-UA"/>
              </w:rPr>
            </w:pPr>
            <w:r w:rsidRPr="00AB174D">
              <w:rPr>
                <w:sz w:val="28"/>
                <w:szCs w:val="28"/>
                <w:lang w:val="uk-UA"/>
              </w:rPr>
              <w:t>Головуюч</w:t>
            </w:r>
            <w:r>
              <w:rPr>
                <w:sz w:val="28"/>
                <w:szCs w:val="28"/>
                <w:lang w:val="uk-UA"/>
              </w:rPr>
              <w:t>ий</w:t>
            </w:r>
            <w:r w:rsidRPr="00AB174D">
              <w:rPr>
                <w:sz w:val="28"/>
                <w:szCs w:val="28"/>
                <w:lang w:val="uk-UA"/>
              </w:rPr>
              <w:t xml:space="preserve"> постави</w:t>
            </w:r>
            <w:r>
              <w:rPr>
                <w:sz w:val="28"/>
                <w:szCs w:val="28"/>
                <w:lang w:val="uk-UA"/>
              </w:rPr>
              <w:t>в на голосування проект рішення.</w:t>
            </w:r>
          </w:p>
        </w:tc>
      </w:tr>
      <w:tr w:rsidR="007B54DF" w:rsidRPr="00A21310" w:rsidTr="00042F6E">
        <w:trPr>
          <w:cantSplit/>
          <w:trHeight w:val="155"/>
        </w:trPr>
        <w:tc>
          <w:tcPr>
            <w:tcW w:w="568" w:type="dxa"/>
          </w:tcPr>
          <w:p w:rsidR="007B54DF" w:rsidRPr="00A21310" w:rsidRDefault="007B54DF" w:rsidP="00F165C6">
            <w:pPr>
              <w:rPr>
                <w:b/>
                <w:bCs/>
                <w:sz w:val="20"/>
                <w:szCs w:val="20"/>
                <w:lang w:val="uk-UA"/>
              </w:rPr>
            </w:pPr>
          </w:p>
        </w:tc>
        <w:tc>
          <w:tcPr>
            <w:tcW w:w="2268" w:type="dxa"/>
          </w:tcPr>
          <w:p w:rsidR="007B54DF" w:rsidRPr="00A21310" w:rsidRDefault="007B54DF" w:rsidP="00BF5045">
            <w:pPr>
              <w:ind w:left="-140" w:right="-108" w:firstLine="140"/>
              <w:rPr>
                <w:b/>
                <w:bCs/>
                <w:sz w:val="20"/>
                <w:szCs w:val="20"/>
                <w:lang w:val="uk-UA"/>
              </w:rPr>
            </w:pPr>
          </w:p>
        </w:tc>
        <w:tc>
          <w:tcPr>
            <w:tcW w:w="6945" w:type="dxa"/>
          </w:tcPr>
          <w:p w:rsidR="007B54DF" w:rsidRPr="00A21310" w:rsidRDefault="007B54DF" w:rsidP="00BF5045">
            <w:pPr>
              <w:jc w:val="both"/>
              <w:rPr>
                <w:sz w:val="20"/>
                <w:szCs w:val="20"/>
                <w:lang w:val="uk-UA"/>
              </w:rPr>
            </w:pPr>
          </w:p>
        </w:tc>
      </w:tr>
      <w:tr w:rsidR="007B54DF" w:rsidRPr="00A21310" w:rsidTr="00042F6E">
        <w:trPr>
          <w:cantSplit/>
          <w:trHeight w:val="155"/>
        </w:trPr>
        <w:tc>
          <w:tcPr>
            <w:tcW w:w="568" w:type="dxa"/>
          </w:tcPr>
          <w:p w:rsidR="007B54DF" w:rsidRPr="00A21310" w:rsidRDefault="007B54DF" w:rsidP="00F165C6">
            <w:pPr>
              <w:rPr>
                <w:b/>
                <w:bCs/>
                <w:sz w:val="20"/>
                <w:szCs w:val="20"/>
                <w:lang w:val="uk-UA"/>
              </w:rPr>
            </w:pPr>
          </w:p>
        </w:tc>
        <w:tc>
          <w:tcPr>
            <w:tcW w:w="2268" w:type="dxa"/>
          </w:tcPr>
          <w:p w:rsidR="007B54DF" w:rsidRPr="00AB174D" w:rsidRDefault="007B54DF" w:rsidP="00BF5045">
            <w:pPr>
              <w:ind w:left="-140" w:right="-108" w:firstLine="140"/>
              <w:rPr>
                <w:b/>
                <w:bCs/>
                <w:sz w:val="28"/>
                <w:szCs w:val="28"/>
                <w:lang w:val="uk-UA"/>
              </w:rPr>
            </w:pPr>
          </w:p>
        </w:tc>
        <w:tc>
          <w:tcPr>
            <w:tcW w:w="6945" w:type="dxa"/>
          </w:tcPr>
          <w:p w:rsidR="007B54DF" w:rsidRPr="00E11E63" w:rsidRDefault="007B54DF" w:rsidP="00BF5045">
            <w:pPr>
              <w:jc w:val="both"/>
              <w:rPr>
                <w:lang w:val="uk-UA"/>
              </w:rPr>
            </w:pPr>
            <w:r w:rsidRPr="00E11E63">
              <w:rPr>
                <w:lang w:val="uk-UA"/>
              </w:rPr>
              <w:t>Проведення процедури поіменного голосування.</w:t>
            </w:r>
          </w:p>
        </w:tc>
      </w:tr>
      <w:tr w:rsidR="007B54DF" w:rsidRPr="00A21310" w:rsidTr="00042F6E">
        <w:trPr>
          <w:cantSplit/>
          <w:trHeight w:val="155"/>
        </w:trPr>
        <w:tc>
          <w:tcPr>
            <w:tcW w:w="568" w:type="dxa"/>
          </w:tcPr>
          <w:p w:rsidR="007B54DF" w:rsidRPr="00A21310" w:rsidRDefault="007B54DF" w:rsidP="00F165C6">
            <w:pPr>
              <w:rPr>
                <w:b/>
                <w:bCs/>
                <w:sz w:val="20"/>
                <w:szCs w:val="20"/>
                <w:lang w:val="uk-UA"/>
              </w:rPr>
            </w:pPr>
          </w:p>
        </w:tc>
        <w:tc>
          <w:tcPr>
            <w:tcW w:w="2268" w:type="dxa"/>
          </w:tcPr>
          <w:p w:rsidR="007B54DF" w:rsidRPr="00AB174D" w:rsidRDefault="007B54DF" w:rsidP="00BF5045">
            <w:pPr>
              <w:ind w:left="-140" w:right="-108" w:firstLine="140"/>
              <w:rPr>
                <w:b/>
                <w:bCs/>
                <w:sz w:val="28"/>
                <w:szCs w:val="28"/>
                <w:lang w:val="uk-UA"/>
              </w:rPr>
            </w:pPr>
            <w:r w:rsidRPr="00AB174D">
              <w:rPr>
                <w:b/>
                <w:bCs/>
                <w:sz w:val="28"/>
                <w:szCs w:val="28"/>
                <w:lang w:val="uk-UA"/>
              </w:rPr>
              <w:t>Голосували:</w:t>
            </w:r>
          </w:p>
        </w:tc>
        <w:tc>
          <w:tcPr>
            <w:tcW w:w="6945" w:type="dxa"/>
          </w:tcPr>
          <w:p w:rsidR="007B54DF" w:rsidRPr="00AB174D" w:rsidRDefault="007B54DF" w:rsidP="00BF5045">
            <w:pPr>
              <w:jc w:val="both"/>
              <w:rPr>
                <w:sz w:val="28"/>
                <w:szCs w:val="28"/>
                <w:lang w:val="uk-UA"/>
              </w:rPr>
            </w:pPr>
            <w:r w:rsidRPr="00AB174D">
              <w:rPr>
                <w:sz w:val="28"/>
                <w:szCs w:val="28"/>
                <w:lang w:val="uk-UA"/>
              </w:rPr>
              <w:t xml:space="preserve">«За» - </w:t>
            </w:r>
            <w:r>
              <w:rPr>
                <w:sz w:val="28"/>
                <w:szCs w:val="28"/>
                <w:lang w:val="uk-UA"/>
              </w:rPr>
              <w:t>31</w:t>
            </w:r>
            <w:r w:rsidRPr="00AB174D">
              <w:rPr>
                <w:sz w:val="28"/>
                <w:szCs w:val="28"/>
                <w:lang w:val="uk-UA"/>
              </w:rPr>
              <w:t xml:space="preserve"> ; «проти» - </w:t>
            </w:r>
            <w:r>
              <w:rPr>
                <w:sz w:val="28"/>
                <w:szCs w:val="28"/>
                <w:lang w:val="uk-UA"/>
              </w:rPr>
              <w:t>0</w:t>
            </w:r>
            <w:r w:rsidRPr="00AB174D">
              <w:rPr>
                <w:sz w:val="28"/>
                <w:szCs w:val="28"/>
                <w:lang w:val="uk-UA"/>
              </w:rPr>
              <w:t xml:space="preserve"> ; «утримались» - </w:t>
            </w:r>
            <w:r>
              <w:rPr>
                <w:sz w:val="28"/>
                <w:szCs w:val="28"/>
                <w:lang w:val="uk-UA"/>
              </w:rPr>
              <w:t>0</w:t>
            </w:r>
            <w:r w:rsidRPr="00AB174D">
              <w:rPr>
                <w:sz w:val="28"/>
                <w:szCs w:val="28"/>
                <w:lang w:val="uk-UA"/>
              </w:rPr>
              <w:t xml:space="preserve">; </w:t>
            </w:r>
          </w:p>
          <w:p w:rsidR="007B54DF" w:rsidRPr="00AB174D" w:rsidRDefault="007B54DF" w:rsidP="00BF5045">
            <w:pPr>
              <w:jc w:val="both"/>
              <w:rPr>
                <w:sz w:val="28"/>
                <w:szCs w:val="28"/>
                <w:lang w:val="uk-UA"/>
              </w:rPr>
            </w:pPr>
            <w:r>
              <w:rPr>
                <w:sz w:val="28"/>
                <w:szCs w:val="28"/>
                <w:lang w:val="uk-UA"/>
              </w:rPr>
              <w:t>«не голосували» - 1</w:t>
            </w:r>
            <w:r w:rsidRPr="00AB174D">
              <w:rPr>
                <w:sz w:val="28"/>
                <w:szCs w:val="28"/>
                <w:lang w:val="uk-UA"/>
              </w:rPr>
              <w:t>.</w:t>
            </w:r>
          </w:p>
        </w:tc>
      </w:tr>
      <w:tr w:rsidR="007B54DF" w:rsidRPr="006553D5" w:rsidTr="00042F6E">
        <w:trPr>
          <w:cantSplit/>
          <w:trHeight w:val="155"/>
        </w:trPr>
        <w:tc>
          <w:tcPr>
            <w:tcW w:w="568" w:type="dxa"/>
          </w:tcPr>
          <w:p w:rsidR="007B54DF" w:rsidRPr="00A21310" w:rsidRDefault="007B54DF" w:rsidP="00F165C6">
            <w:pPr>
              <w:rPr>
                <w:b/>
                <w:bCs/>
                <w:sz w:val="20"/>
                <w:szCs w:val="20"/>
                <w:lang w:val="uk-UA"/>
              </w:rPr>
            </w:pPr>
          </w:p>
        </w:tc>
        <w:tc>
          <w:tcPr>
            <w:tcW w:w="2268" w:type="dxa"/>
          </w:tcPr>
          <w:p w:rsidR="007B54DF" w:rsidRPr="00E11E63" w:rsidRDefault="007B54DF" w:rsidP="00BF5045">
            <w:pPr>
              <w:ind w:left="-140" w:right="-108" w:firstLine="140"/>
              <w:rPr>
                <w:b/>
                <w:bCs/>
                <w:lang w:val="uk-UA"/>
              </w:rPr>
            </w:pPr>
          </w:p>
        </w:tc>
        <w:tc>
          <w:tcPr>
            <w:tcW w:w="6945" w:type="dxa"/>
          </w:tcPr>
          <w:p w:rsidR="007B54DF" w:rsidRPr="00E11E63" w:rsidRDefault="007B54DF" w:rsidP="00BF5045">
            <w:pPr>
              <w:jc w:val="both"/>
              <w:rPr>
                <w:lang w:val="uk-UA"/>
              </w:rPr>
            </w:pPr>
            <w:r w:rsidRPr="00E11E63">
              <w:rPr>
                <w:lang w:val="uk-UA"/>
              </w:rPr>
              <w:t>Протокол поіменного голосування додається.</w:t>
            </w:r>
          </w:p>
        </w:tc>
      </w:tr>
      <w:tr w:rsidR="00042F6E" w:rsidRPr="00A21310" w:rsidTr="00042F6E">
        <w:trPr>
          <w:cantSplit/>
          <w:trHeight w:val="263"/>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center"/>
              <w:rPr>
                <w:sz w:val="20"/>
                <w:szCs w:val="20"/>
                <w:lang w:val="uk-UA"/>
              </w:rPr>
            </w:pPr>
          </w:p>
        </w:tc>
      </w:tr>
      <w:tr w:rsidR="00042F6E" w:rsidRPr="00D31A97" w:rsidTr="00042F6E">
        <w:trPr>
          <w:cantSplit/>
          <w:trHeight w:val="360"/>
        </w:trPr>
        <w:tc>
          <w:tcPr>
            <w:tcW w:w="568" w:type="dxa"/>
          </w:tcPr>
          <w:p w:rsidR="00042F6E" w:rsidRPr="00870838" w:rsidRDefault="00042F6E" w:rsidP="00F165C6">
            <w:pPr>
              <w:rPr>
                <w:b/>
                <w:bCs/>
                <w:sz w:val="28"/>
                <w:szCs w:val="28"/>
                <w:lang w:val="uk-UA"/>
              </w:rPr>
            </w:pPr>
          </w:p>
        </w:tc>
        <w:tc>
          <w:tcPr>
            <w:tcW w:w="2268" w:type="dxa"/>
          </w:tcPr>
          <w:p w:rsidR="00042F6E" w:rsidRPr="00870838" w:rsidRDefault="00042F6E" w:rsidP="00F165C6">
            <w:pPr>
              <w:ind w:left="-140" w:right="-108" w:firstLine="140"/>
              <w:rPr>
                <w:b/>
                <w:bCs/>
                <w:sz w:val="28"/>
                <w:szCs w:val="28"/>
                <w:lang w:val="uk-UA"/>
              </w:rPr>
            </w:pPr>
            <w:r w:rsidRPr="00870838">
              <w:rPr>
                <w:b/>
                <w:bCs/>
                <w:sz w:val="28"/>
                <w:szCs w:val="28"/>
                <w:lang w:val="uk-UA"/>
              </w:rPr>
              <w:t>Вирішили:</w:t>
            </w:r>
          </w:p>
        </w:tc>
        <w:tc>
          <w:tcPr>
            <w:tcW w:w="6945" w:type="dxa"/>
          </w:tcPr>
          <w:p w:rsidR="00042F6E" w:rsidRPr="00870838" w:rsidRDefault="00042F6E" w:rsidP="00650412">
            <w:pPr>
              <w:pStyle w:val="aa"/>
              <w:ind w:left="0"/>
              <w:jc w:val="both"/>
              <w:rPr>
                <w:sz w:val="28"/>
                <w:szCs w:val="28"/>
                <w:lang w:val="uk-UA"/>
              </w:rPr>
            </w:pPr>
            <w:r w:rsidRPr="00720B6D">
              <w:rPr>
                <w:sz w:val="28"/>
                <w:szCs w:val="28"/>
                <w:lang w:val="uk-UA"/>
              </w:rPr>
              <w:t>Прийняти рішення сесії районної ради                           № 2</w:t>
            </w:r>
            <w:r w:rsidR="00650412">
              <w:rPr>
                <w:sz w:val="28"/>
                <w:szCs w:val="28"/>
                <w:lang w:val="uk-UA"/>
              </w:rPr>
              <w:t>90</w:t>
            </w:r>
            <w:r w:rsidRPr="00720B6D">
              <w:rPr>
                <w:sz w:val="28"/>
                <w:szCs w:val="28"/>
                <w:lang w:val="uk-UA"/>
              </w:rPr>
              <w:t>-</w:t>
            </w:r>
            <w:r>
              <w:rPr>
                <w:sz w:val="28"/>
                <w:szCs w:val="28"/>
                <w:lang w:val="uk-UA"/>
              </w:rPr>
              <w:t>2</w:t>
            </w:r>
            <w:r w:rsidR="00650412">
              <w:rPr>
                <w:sz w:val="28"/>
                <w:szCs w:val="28"/>
                <w:lang w:val="uk-UA"/>
              </w:rPr>
              <w:t>5</w:t>
            </w:r>
            <w:r>
              <w:rPr>
                <w:sz w:val="28"/>
                <w:szCs w:val="28"/>
                <w:lang w:val="uk-UA"/>
              </w:rPr>
              <w:t xml:space="preserve"> позач.</w:t>
            </w:r>
            <w:r w:rsidRPr="00720B6D">
              <w:rPr>
                <w:sz w:val="28"/>
                <w:szCs w:val="28"/>
                <w:lang w:val="uk-UA"/>
              </w:rPr>
              <w:t>-VІІІ (додається).</w:t>
            </w:r>
          </w:p>
        </w:tc>
      </w:tr>
      <w:tr w:rsidR="00042F6E" w:rsidRPr="00D31A97" w:rsidTr="00042F6E">
        <w:trPr>
          <w:cantSplit/>
          <w:trHeight w:val="360"/>
        </w:trPr>
        <w:tc>
          <w:tcPr>
            <w:tcW w:w="568" w:type="dxa"/>
          </w:tcPr>
          <w:p w:rsidR="00042F6E" w:rsidRPr="00870838" w:rsidRDefault="00042F6E" w:rsidP="00F165C6">
            <w:pPr>
              <w:rPr>
                <w:b/>
                <w:bCs/>
                <w:sz w:val="28"/>
                <w:szCs w:val="28"/>
                <w:lang w:val="uk-UA"/>
              </w:rPr>
            </w:pPr>
          </w:p>
        </w:tc>
        <w:tc>
          <w:tcPr>
            <w:tcW w:w="2268" w:type="dxa"/>
          </w:tcPr>
          <w:p w:rsidR="00042F6E" w:rsidRPr="00870838" w:rsidRDefault="00042F6E" w:rsidP="00F165C6">
            <w:pPr>
              <w:ind w:left="-140" w:right="-108" w:firstLine="140"/>
              <w:rPr>
                <w:b/>
                <w:bCs/>
                <w:sz w:val="28"/>
                <w:szCs w:val="28"/>
                <w:lang w:val="uk-UA"/>
              </w:rPr>
            </w:pPr>
          </w:p>
        </w:tc>
        <w:tc>
          <w:tcPr>
            <w:tcW w:w="6945" w:type="dxa"/>
          </w:tcPr>
          <w:p w:rsidR="00042F6E" w:rsidRPr="00720B6D" w:rsidRDefault="00042F6E" w:rsidP="00F165C6">
            <w:pPr>
              <w:pStyle w:val="aa"/>
              <w:ind w:left="0"/>
              <w:jc w:val="both"/>
              <w:rPr>
                <w:sz w:val="28"/>
                <w:szCs w:val="28"/>
                <w:lang w:val="uk-UA"/>
              </w:rPr>
            </w:pPr>
          </w:p>
        </w:tc>
      </w:tr>
      <w:tr w:rsidR="00042F6E" w:rsidRPr="008D7F59" w:rsidTr="00042F6E">
        <w:trPr>
          <w:cantSplit/>
          <w:trHeight w:val="557"/>
        </w:trPr>
        <w:tc>
          <w:tcPr>
            <w:tcW w:w="568" w:type="dxa"/>
          </w:tcPr>
          <w:p w:rsidR="00042F6E" w:rsidRPr="00870838" w:rsidRDefault="00042F6E" w:rsidP="00F165C6">
            <w:pPr>
              <w:rPr>
                <w:b/>
                <w:bCs/>
                <w:sz w:val="28"/>
                <w:szCs w:val="28"/>
                <w:lang w:val="uk-UA"/>
              </w:rPr>
            </w:pPr>
            <w:r>
              <w:rPr>
                <w:b/>
                <w:bCs/>
                <w:sz w:val="28"/>
                <w:szCs w:val="28"/>
                <w:lang w:val="uk-UA"/>
              </w:rPr>
              <w:t>7</w:t>
            </w:r>
            <w:r w:rsidRPr="00870838">
              <w:rPr>
                <w:b/>
                <w:bCs/>
                <w:sz w:val="28"/>
                <w:szCs w:val="28"/>
                <w:lang w:val="uk-UA"/>
              </w:rPr>
              <w:t>.</w:t>
            </w:r>
          </w:p>
        </w:tc>
        <w:tc>
          <w:tcPr>
            <w:tcW w:w="2268" w:type="dxa"/>
          </w:tcPr>
          <w:p w:rsidR="00042F6E" w:rsidRPr="00870838" w:rsidRDefault="00042F6E" w:rsidP="00F165C6">
            <w:pPr>
              <w:ind w:left="-140" w:right="-108" w:firstLine="140"/>
              <w:rPr>
                <w:b/>
                <w:sz w:val="28"/>
                <w:szCs w:val="28"/>
                <w:lang w:val="uk-UA"/>
              </w:rPr>
            </w:pPr>
            <w:r w:rsidRPr="00870838">
              <w:rPr>
                <w:b/>
                <w:bCs/>
                <w:sz w:val="28"/>
                <w:szCs w:val="28"/>
                <w:lang w:val="uk-UA"/>
              </w:rPr>
              <w:t>Слухали:</w:t>
            </w:r>
          </w:p>
        </w:tc>
        <w:tc>
          <w:tcPr>
            <w:tcW w:w="6945" w:type="dxa"/>
          </w:tcPr>
          <w:p w:rsidR="00042F6E" w:rsidRPr="00F57C1C" w:rsidRDefault="00F57C1C" w:rsidP="00F57C1C">
            <w:pPr>
              <w:jc w:val="both"/>
              <w:rPr>
                <w:sz w:val="28"/>
                <w:szCs w:val="28"/>
              </w:rPr>
            </w:pPr>
            <w:r w:rsidRPr="00650412">
              <w:rPr>
                <w:sz w:val="28"/>
                <w:szCs w:val="28"/>
                <w:lang w:val="uk-UA"/>
              </w:rPr>
              <w:t>Про надання погодження ТОВ «АЖУР-Д» щодо отримання спеціального дозволу на користування надрами з метою геолог</w:t>
            </w:r>
            <w:r>
              <w:rPr>
                <w:sz w:val="28"/>
                <w:szCs w:val="28"/>
              </w:rPr>
              <w:t xml:space="preserve">ічного вивчення піску ділянки Озерна, що знаходиться у Броварському районі Київської області. </w:t>
            </w:r>
          </w:p>
        </w:tc>
      </w:tr>
      <w:tr w:rsidR="00042F6E" w:rsidRPr="008D7F59" w:rsidTr="00042F6E">
        <w:trPr>
          <w:cantSplit/>
          <w:trHeight w:val="155"/>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both"/>
              <w:rPr>
                <w:sz w:val="20"/>
                <w:szCs w:val="20"/>
                <w:lang w:val="uk-UA"/>
              </w:rPr>
            </w:pPr>
          </w:p>
        </w:tc>
      </w:tr>
      <w:tr w:rsidR="00042F6E" w:rsidRPr="002C46CA" w:rsidTr="00042F6E">
        <w:trPr>
          <w:cantSplit/>
          <w:trHeight w:val="155"/>
        </w:trPr>
        <w:tc>
          <w:tcPr>
            <w:tcW w:w="568" w:type="dxa"/>
          </w:tcPr>
          <w:p w:rsidR="00042F6E" w:rsidRPr="00870838" w:rsidRDefault="00042F6E" w:rsidP="00F165C6">
            <w:pPr>
              <w:rPr>
                <w:b/>
                <w:bCs/>
                <w:sz w:val="20"/>
                <w:szCs w:val="20"/>
                <w:lang w:val="uk-UA"/>
              </w:rPr>
            </w:pPr>
          </w:p>
        </w:tc>
        <w:tc>
          <w:tcPr>
            <w:tcW w:w="2268" w:type="dxa"/>
          </w:tcPr>
          <w:p w:rsidR="00042F6E" w:rsidRPr="00870838" w:rsidRDefault="00042F6E" w:rsidP="00F165C6">
            <w:pPr>
              <w:ind w:left="-140" w:right="-108" w:firstLine="140"/>
              <w:rPr>
                <w:b/>
                <w:bCs/>
                <w:sz w:val="20"/>
                <w:szCs w:val="20"/>
                <w:lang w:val="uk-UA"/>
              </w:rPr>
            </w:pPr>
          </w:p>
        </w:tc>
        <w:tc>
          <w:tcPr>
            <w:tcW w:w="6945" w:type="dxa"/>
          </w:tcPr>
          <w:p w:rsidR="00042F6E" w:rsidRPr="00870838" w:rsidRDefault="00042F6E" w:rsidP="00F165C6">
            <w:pPr>
              <w:ind w:left="-108" w:right="-108"/>
              <w:rPr>
                <w:sz w:val="20"/>
                <w:szCs w:val="20"/>
                <w:lang w:val="uk-UA"/>
              </w:rPr>
            </w:pPr>
            <w:r>
              <w:rPr>
                <w:sz w:val="28"/>
                <w:szCs w:val="28"/>
                <w:lang w:val="uk-UA"/>
              </w:rPr>
              <w:t xml:space="preserve"> </w:t>
            </w:r>
            <w:r w:rsidRPr="00870838">
              <w:rPr>
                <w:sz w:val="28"/>
                <w:szCs w:val="28"/>
                <w:lang w:val="uk-UA"/>
              </w:rPr>
              <w:t>Головуюч</w:t>
            </w:r>
            <w:r>
              <w:rPr>
                <w:sz w:val="28"/>
                <w:szCs w:val="28"/>
                <w:lang w:val="uk-UA"/>
              </w:rPr>
              <w:t>ий</w:t>
            </w:r>
            <w:r w:rsidRPr="00870838">
              <w:rPr>
                <w:sz w:val="28"/>
                <w:szCs w:val="28"/>
                <w:lang w:val="uk-UA"/>
              </w:rPr>
              <w:t xml:space="preserve"> запр</w:t>
            </w:r>
            <w:r>
              <w:rPr>
                <w:sz w:val="28"/>
                <w:szCs w:val="28"/>
                <w:lang w:val="uk-UA"/>
              </w:rPr>
              <w:t xml:space="preserve">осив до доповіді </w:t>
            </w:r>
            <w:r>
              <w:rPr>
                <w:sz w:val="28"/>
                <w:szCs w:val="28"/>
              </w:rPr>
              <w:t xml:space="preserve"> </w:t>
            </w:r>
            <w:r>
              <w:rPr>
                <w:sz w:val="28"/>
                <w:szCs w:val="28"/>
                <w:lang w:val="uk-UA"/>
              </w:rPr>
              <w:t xml:space="preserve">Єрченка С.І. </w:t>
            </w:r>
          </w:p>
        </w:tc>
      </w:tr>
      <w:tr w:rsidR="00042F6E" w:rsidRPr="00A21310" w:rsidTr="00042F6E">
        <w:trPr>
          <w:cantSplit/>
          <w:trHeight w:val="155"/>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both"/>
              <w:rPr>
                <w:sz w:val="20"/>
                <w:szCs w:val="20"/>
                <w:lang w:val="uk-UA"/>
              </w:rPr>
            </w:pPr>
          </w:p>
        </w:tc>
      </w:tr>
    </w:tbl>
    <w:tbl>
      <w:tblPr>
        <w:tblW w:w="9781" w:type="dxa"/>
        <w:tblInd w:w="-34" w:type="dxa"/>
        <w:tblLayout w:type="fixed"/>
        <w:tblLook w:val="0000"/>
      </w:tblPr>
      <w:tblGrid>
        <w:gridCol w:w="568"/>
        <w:gridCol w:w="2268"/>
        <w:gridCol w:w="6945"/>
      </w:tblGrid>
      <w:tr w:rsidR="00042F6E" w:rsidRPr="00D31A97" w:rsidTr="00042F6E">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025D64" w:rsidRDefault="00042F6E" w:rsidP="00F165C6">
            <w:pPr>
              <w:ind w:left="-140" w:right="-108" w:firstLine="140"/>
              <w:rPr>
                <w:b/>
                <w:bCs/>
                <w:sz w:val="28"/>
                <w:szCs w:val="28"/>
                <w:lang w:val="uk-UA"/>
              </w:rPr>
            </w:pPr>
            <w:r>
              <w:rPr>
                <w:b/>
                <w:bCs/>
                <w:sz w:val="28"/>
                <w:szCs w:val="28"/>
                <w:lang w:val="uk-UA"/>
              </w:rPr>
              <w:t>Доповідав:</w:t>
            </w:r>
          </w:p>
        </w:tc>
        <w:tc>
          <w:tcPr>
            <w:tcW w:w="6945" w:type="dxa"/>
          </w:tcPr>
          <w:p w:rsidR="00042F6E" w:rsidRPr="00FF0C10" w:rsidRDefault="00042F6E" w:rsidP="00C953C9">
            <w:pPr>
              <w:jc w:val="both"/>
              <w:rPr>
                <w:sz w:val="28"/>
                <w:szCs w:val="28"/>
                <w:lang w:val="uk-UA"/>
              </w:rPr>
            </w:pPr>
            <w:r>
              <w:rPr>
                <w:sz w:val="28"/>
                <w:szCs w:val="28"/>
                <w:lang w:val="uk-UA"/>
              </w:rPr>
              <w:t>Єрченко Сергій Іванович</w:t>
            </w:r>
            <w:r w:rsidRPr="00720B6D">
              <w:rPr>
                <w:sz w:val="28"/>
                <w:szCs w:val="28"/>
                <w:lang w:val="uk-UA"/>
              </w:rPr>
              <w:t xml:space="preserve">, </w:t>
            </w:r>
            <w:r>
              <w:rPr>
                <w:sz w:val="28"/>
                <w:szCs w:val="28"/>
                <w:lang w:val="uk-UA"/>
              </w:rPr>
              <w:t xml:space="preserve">заступник голови </w:t>
            </w:r>
            <w:r w:rsidRPr="00CB460A">
              <w:rPr>
                <w:sz w:val="28"/>
                <w:szCs w:val="28"/>
                <w:lang w:val="uk-UA"/>
              </w:rPr>
              <w:t>постійної комісії з питань екології та охорони навколишнього середовища, повідомив, що постійна комісія розглянула дане питання на своєму засіданні</w:t>
            </w:r>
            <w:r w:rsidR="00C953C9">
              <w:rPr>
                <w:sz w:val="28"/>
                <w:szCs w:val="28"/>
                <w:lang w:val="uk-UA"/>
              </w:rPr>
              <w:t>.</w:t>
            </w:r>
          </w:p>
        </w:tc>
      </w:tr>
      <w:tr w:rsidR="00042F6E" w:rsidRPr="00D31A97" w:rsidTr="00042F6E">
        <w:trPr>
          <w:cantSplit/>
          <w:trHeight w:val="198"/>
        </w:trPr>
        <w:tc>
          <w:tcPr>
            <w:tcW w:w="568" w:type="dxa"/>
          </w:tcPr>
          <w:p w:rsidR="00042F6E" w:rsidRPr="008C0120" w:rsidRDefault="00042F6E" w:rsidP="00F165C6">
            <w:pPr>
              <w:rPr>
                <w:b/>
                <w:bCs/>
                <w:sz w:val="20"/>
                <w:szCs w:val="20"/>
                <w:lang w:val="uk-UA"/>
              </w:rPr>
            </w:pPr>
          </w:p>
        </w:tc>
        <w:tc>
          <w:tcPr>
            <w:tcW w:w="2268" w:type="dxa"/>
          </w:tcPr>
          <w:p w:rsidR="00042F6E" w:rsidRPr="008C0120" w:rsidRDefault="00042F6E" w:rsidP="00F165C6">
            <w:pPr>
              <w:ind w:left="-140" w:right="-108" w:firstLine="140"/>
              <w:rPr>
                <w:b/>
                <w:bCs/>
                <w:sz w:val="20"/>
                <w:szCs w:val="20"/>
                <w:lang w:val="uk-UA"/>
              </w:rPr>
            </w:pPr>
          </w:p>
        </w:tc>
        <w:tc>
          <w:tcPr>
            <w:tcW w:w="6945" w:type="dxa"/>
          </w:tcPr>
          <w:p w:rsidR="00042F6E" w:rsidRPr="008C0120" w:rsidRDefault="00042F6E" w:rsidP="00F165C6">
            <w:pPr>
              <w:jc w:val="both"/>
              <w:rPr>
                <w:sz w:val="20"/>
                <w:szCs w:val="20"/>
                <w:lang w:val="uk-UA"/>
              </w:rPr>
            </w:pPr>
          </w:p>
        </w:tc>
      </w:tr>
      <w:tr w:rsidR="00042F6E" w:rsidRPr="00423409" w:rsidTr="00042F6E">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AB174D" w:rsidRDefault="00042F6E" w:rsidP="00F165C6">
            <w:pPr>
              <w:ind w:left="-140" w:right="-108" w:firstLine="140"/>
              <w:rPr>
                <w:b/>
                <w:bCs/>
                <w:sz w:val="28"/>
                <w:szCs w:val="28"/>
                <w:lang w:val="uk-UA"/>
              </w:rPr>
            </w:pPr>
          </w:p>
        </w:tc>
        <w:tc>
          <w:tcPr>
            <w:tcW w:w="6945" w:type="dxa"/>
          </w:tcPr>
          <w:p w:rsidR="00042F6E" w:rsidRPr="00AB174D" w:rsidRDefault="00C953C9" w:rsidP="00F165C6">
            <w:pPr>
              <w:jc w:val="both"/>
              <w:rPr>
                <w:sz w:val="28"/>
                <w:szCs w:val="28"/>
                <w:lang w:val="uk-UA"/>
              </w:rPr>
            </w:pPr>
            <w:r w:rsidRPr="00AB174D">
              <w:rPr>
                <w:sz w:val="28"/>
                <w:szCs w:val="28"/>
                <w:lang w:val="uk-UA"/>
              </w:rPr>
              <w:t>Головуюч</w:t>
            </w:r>
            <w:r>
              <w:rPr>
                <w:sz w:val="28"/>
                <w:szCs w:val="28"/>
                <w:lang w:val="uk-UA"/>
              </w:rPr>
              <w:t>ий</w:t>
            </w:r>
            <w:r w:rsidRPr="00AB174D">
              <w:rPr>
                <w:sz w:val="28"/>
                <w:szCs w:val="28"/>
                <w:lang w:val="uk-UA"/>
              </w:rPr>
              <w:t xml:space="preserve"> </w:t>
            </w:r>
            <w:r>
              <w:rPr>
                <w:sz w:val="28"/>
                <w:szCs w:val="28"/>
                <w:lang w:val="uk-UA"/>
              </w:rPr>
              <w:t xml:space="preserve">зазначив, що питання розглянуто на засіданні Президії районної ради і рекомендовано винести на розгляд сесії та </w:t>
            </w:r>
            <w:r w:rsidRPr="00AB174D">
              <w:rPr>
                <w:sz w:val="28"/>
                <w:szCs w:val="28"/>
                <w:lang w:val="uk-UA"/>
              </w:rPr>
              <w:t>постави</w:t>
            </w:r>
            <w:r>
              <w:rPr>
                <w:sz w:val="28"/>
                <w:szCs w:val="28"/>
                <w:lang w:val="uk-UA"/>
              </w:rPr>
              <w:t>в на голосування проект рішення.</w:t>
            </w:r>
          </w:p>
        </w:tc>
      </w:tr>
      <w:tr w:rsidR="00042F6E" w:rsidRPr="00A21310" w:rsidTr="00042F6E">
        <w:trPr>
          <w:cantSplit/>
          <w:trHeight w:val="198"/>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both"/>
              <w:rPr>
                <w:sz w:val="20"/>
                <w:szCs w:val="20"/>
                <w:lang w:val="uk-UA"/>
              </w:rPr>
            </w:pPr>
          </w:p>
        </w:tc>
      </w:tr>
      <w:tr w:rsidR="00042F6E" w:rsidRPr="00423409" w:rsidTr="00042F6E">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AB174D" w:rsidRDefault="00042F6E" w:rsidP="00F165C6">
            <w:pPr>
              <w:ind w:left="-140" w:right="-108" w:firstLine="140"/>
              <w:rPr>
                <w:b/>
                <w:bCs/>
                <w:sz w:val="28"/>
                <w:szCs w:val="28"/>
                <w:lang w:val="uk-UA"/>
              </w:rPr>
            </w:pPr>
          </w:p>
        </w:tc>
        <w:tc>
          <w:tcPr>
            <w:tcW w:w="6945" w:type="dxa"/>
          </w:tcPr>
          <w:p w:rsidR="00042F6E" w:rsidRPr="00E11E63" w:rsidRDefault="00042F6E" w:rsidP="00F165C6">
            <w:pPr>
              <w:jc w:val="both"/>
              <w:rPr>
                <w:lang w:val="uk-UA"/>
              </w:rPr>
            </w:pPr>
            <w:r w:rsidRPr="00E11E63">
              <w:rPr>
                <w:lang w:val="uk-UA"/>
              </w:rPr>
              <w:t>Проведення процедури поіменного голосування.</w:t>
            </w:r>
          </w:p>
        </w:tc>
      </w:tr>
      <w:tr w:rsidR="00042F6E" w:rsidRPr="00423409" w:rsidTr="00042F6E">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AB174D" w:rsidRDefault="00042F6E" w:rsidP="00F165C6">
            <w:pPr>
              <w:ind w:left="-140" w:right="-108" w:firstLine="140"/>
              <w:rPr>
                <w:b/>
                <w:bCs/>
                <w:sz w:val="28"/>
                <w:szCs w:val="28"/>
                <w:lang w:val="uk-UA"/>
              </w:rPr>
            </w:pPr>
            <w:r w:rsidRPr="00AB174D">
              <w:rPr>
                <w:b/>
                <w:bCs/>
                <w:sz w:val="28"/>
                <w:szCs w:val="28"/>
                <w:lang w:val="uk-UA"/>
              </w:rPr>
              <w:t>Голосували:</w:t>
            </w:r>
          </w:p>
        </w:tc>
        <w:tc>
          <w:tcPr>
            <w:tcW w:w="6945" w:type="dxa"/>
          </w:tcPr>
          <w:p w:rsidR="00042F6E" w:rsidRPr="00AB174D" w:rsidRDefault="00042F6E" w:rsidP="00F165C6">
            <w:pPr>
              <w:jc w:val="both"/>
              <w:rPr>
                <w:sz w:val="28"/>
                <w:szCs w:val="28"/>
                <w:lang w:val="uk-UA"/>
              </w:rPr>
            </w:pPr>
            <w:r w:rsidRPr="00AB174D">
              <w:rPr>
                <w:sz w:val="28"/>
                <w:szCs w:val="28"/>
                <w:lang w:val="uk-UA"/>
              </w:rPr>
              <w:t xml:space="preserve">«За» - </w:t>
            </w:r>
            <w:r>
              <w:rPr>
                <w:sz w:val="28"/>
                <w:szCs w:val="28"/>
                <w:lang w:val="uk-UA"/>
              </w:rPr>
              <w:t>2</w:t>
            </w:r>
            <w:r w:rsidR="00B01FCD">
              <w:rPr>
                <w:sz w:val="28"/>
                <w:szCs w:val="28"/>
                <w:lang w:val="uk-UA"/>
              </w:rPr>
              <w:t>9</w:t>
            </w:r>
            <w:r w:rsidRPr="00AB174D">
              <w:rPr>
                <w:sz w:val="28"/>
                <w:szCs w:val="28"/>
                <w:lang w:val="uk-UA"/>
              </w:rPr>
              <w:t xml:space="preserve"> ; «проти» - </w:t>
            </w:r>
            <w:r>
              <w:rPr>
                <w:sz w:val="28"/>
                <w:szCs w:val="28"/>
                <w:lang w:val="uk-UA"/>
              </w:rPr>
              <w:t>0</w:t>
            </w:r>
            <w:r w:rsidRPr="00AB174D">
              <w:rPr>
                <w:sz w:val="28"/>
                <w:szCs w:val="28"/>
                <w:lang w:val="uk-UA"/>
              </w:rPr>
              <w:t xml:space="preserve"> ; «утримались» - </w:t>
            </w:r>
            <w:r w:rsidR="00B01FCD">
              <w:rPr>
                <w:sz w:val="28"/>
                <w:szCs w:val="28"/>
                <w:lang w:val="uk-UA"/>
              </w:rPr>
              <w:t>2</w:t>
            </w:r>
            <w:r w:rsidRPr="00AB174D">
              <w:rPr>
                <w:sz w:val="28"/>
                <w:szCs w:val="28"/>
                <w:lang w:val="uk-UA"/>
              </w:rPr>
              <w:t xml:space="preserve">; </w:t>
            </w:r>
          </w:p>
          <w:p w:rsidR="00042F6E" w:rsidRPr="00AB174D" w:rsidRDefault="00042F6E" w:rsidP="00B01FCD">
            <w:pPr>
              <w:jc w:val="both"/>
              <w:rPr>
                <w:sz w:val="28"/>
                <w:szCs w:val="28"/>
                <w:lang w:val="uk-UA"/>
              </w:rPr>
            </w:pPr>
            <w:r>
              <w:rPr>
                <w:sz w:val="28"/>
                <w:szCs w:val="28"/>
                <w:lang w:val="uk-UA"/>
              </w:rPr>
              <w:t xml:space="preserve">«не голосували» - </w:t>
            </w:r>
            <w:r w:rsidR="00B01FCD">
              <w:rPr>
                <w:sz w:val="28"/>
                <w:szCs w:val="28"/>
                <w:lang w:val="uk-UA"/>
              </w:rPr>
              <w:t>1</w:t>
            </w:r>
            <w:r w:rsidRPr="00AB174D">
              <w:rPr>
                <w:sz w:val="28"/>
                <w:szCs w:val="28"/>
                <w:lang w:val="uk-UA"/>
              </w:rPr>
              <w:t>.</w:t>
            </w:r>
          </w:p>
        </w:tc>
      </w:tr>
      <w:tr w:rsidR="00042F6E" w:rsidRPr="00423409" w:rsidTr="00042F6E">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E11E63" w:rsidRDefault="00042F6E" w:rsidP="00F165C6">
            <w:pPr>
              <w:ind w:left="-140" w:right="-108" w:firstLine="140"/>
              <w:rPr>
                <w:b/>
                <w:bCs/>
                <w:lang w:val="uk-UA"/>
              </w:rPr>
            </w:pPr>
          </w:p>
        </w:tc>
        <w:tc>
          <w:tcPr>
            <w:tcW w:w="6945" w:type="dxa"/>
          </w:tcPr>
          <w:p w:rsidR="00042F6E" w:rsidRPr="00E11E63" w:rsidRDefault="00042F6E" w:rsidP="00F165C6">
            <w:pPr>
              <w:jc w:val="both"/>
              <w:rPr>
                <w:lang w:val="uk-UA"/>
              </w:rPr>
            </w:pPr>
            <w:r w:rsidRPr="00E11E63">
              <w:rPr>
                <w:lang w:val="uk-UA"/>
              </w:rPr>
              <w:t>Протокол поіменного голосування додається.</w:t>
            </w:r>
          </w:p>
        </w:tc>
      </w:tr>
    </w:tbl>
    <w:tbl>
      <w:tblPr>
        <w:tblpPr w:leftFromText="180" w:rightFromText="180" w:vertAnchor="text" w:tblpY="1"/>
        <w:tblOverlap w:val="never"/>
        <w:tblW w:w="9781" w:type="dxa"/>
        <w:tblInd w:w="-34" w:type="dxa"/>
        <w:tblLayout w:type="fixed"/>
        <w:tblLook w:val="0000"/>
      </w:tblPr>
      <w:tblGrid>
        <w:gridCol w:w="568"/>
        <w:gridCol w:w="8"/>
        <w:gridCol w:w="2260"/>
        <w:gridCol w:w="41"/>
        <w:gridCol w:w="6904"/>
      </w:tblGrid>
      <w:tr w:rsidR="00042F6E" w:rsidRPr="00A21310" w:rsidTr="00042F6E">
        <w:trPr>
          <w:cantSplit/>
          <w:trHeight w:val="263"/>
        </w:trPr>
        <w:tc>
          <w:tcPr>
            <w:tcW w:w="576" w:type="dxa"/>
            <w:gridSpan w:val="2"/>
          </w:tcPr>
          <w:p w:rsidR="00042F6E" w:rsidRPr="00A21310" w:rsidRDefault="00042F6E" w:rsidP="00F165C6">
            <w:pPr>
              <w:rPr>
                <w:b/>
                <w:bCs/>
                <w:sz w:val="20"/>
                <w:szCs w:val="20"/>
                <w:lang w:val="uk-UA"/>
              </w:rPr>
            </w:pPr>
          </w:p>
        </w:tc>
        <w:tc>
          <w:tcPr>
            <w:tcW w:w="2301" w:type="dxa"/>
            <w:gridSpan w:val="2"/>
          </w:tcPr>
          <w:p w:rsidR="00042F6E" w:rsidRPr="00A21310" w:rsidRDefault="00042F6E" w:rsidP="00F165C6">
            <w:pPr>
              <w:ind w:left="-140" w:right="-108" w:firstLine="140"/>
              <w:rPr>
                <w:b/>
                <w:bCs/>
                <w:sz w:val="20"/>
                <w:szCs w:val="20"/>
                <w:lang w:val="uk-UA"/>
              </w:rPr>
            </w:pPr>
          </w:p>
        </w:tc>
        <w:tc>
          <w:tcPr>
            <w:tcW w:w="6904" w:type="dxa"/>
          </w:tcPr>
          <w:p w:rsidR="00042F6E" w:rsidRPr="00A21310" w:rsidRDefault="00042F6E" w:rsidP="00F165C6">
            <w:pPr>
              <w:jc w:val="center"/>
              <w:rPr>
                <w:sz w:val="20"/>
                <w:szCs w:val="20"/>
                <w:lang w:val="uk-UA"/>
              </w:rPr>
            </w:pPr>
          </w:p>
        </w:tc>
      </w:tr>
      <w:tr w:rsidR="00042F6E" w:rsidRPr="00D31A97" w:rsidTr="00042F6E">
        <w:trPr>
          <w:cantSplit/>
          <w:trHeight w:val="360"/>
        </w:trPr>
        <w:tc>
          <w:tcPr>
            <w:tcW w:w="576" w:type="dxa"/>
            <w:gridSpan w:val="2"/>
          </w:tcPr>
          <w:p w:rsidR="00042F6E" w:rsidRPr="00870838" w:rsidRDefault="00042F6E" w:rsidP="00F165C6">
            <w:pPr>
              <w:rPr>
                <w:b/>
                <w:bCs/>
                <w:sz w:val="28"/>
                <w:szCs w:val="28"/>
                <w:lang w:val="uk-UA"/>
              </w:rPr>
            </w:pPr>
          </w:p>
        </w:tc>
        <w:tc>
          <w:tcPr>
            <w:tcW w:w="2301" w:type="dxa"/>
            <w:gridSpan w:val="2"/>
          </w:tcPr>
          <w:p w:rsidR="00042F6E" w:rsidRPr="00870838" w:rsidRDefault="00042F6E" w:rsidP="00F165C6">
            <w:pPr>
              <w:ind w:left="-140" w:right="-108" w:firstLine="140"/>
              <w:rPr>
                <w:b/>
                <w:bCs/>
                <w:sz w:val="28"/>
                <w:szCs w:val="28"/>
                <w:lang w:val="uk-UA"/>
              </w:rPr>
            </w:pPr>
            <w:r w:rsidRPr="00870838">
              <w:rPr>
                <w:b/>
                <w:bCs/>
                <w:sz w:val="28"/>
                <w:szCs w:val="28"/>
                <w:lang w:val="uk-UA"/>
              </w:rPr>
              <w:t>Вирішили:</w:t>
            </w:r>
          </w:p>
        </w:tc>
        <w:tc>
          <w:tcPr>
            <w:tcW w:w="6904" w:type="dxa"/>
          </w:tcPr>
          <w:p w:rsidR="00042F6E" w:rsidRPr="00870838" w:rsidRDefault="00042F6E" w:rsidP="00650412">
            <w:pPr>
              <w:pStyle w:val="aa"/>
              <w:ind w:left="0"/>
              <w:jc w:val="both"/>
              <w:rPr>
                <w:sz w:val="28"/>
                <w:szCs w:val="28"/>
                <w:lang w:val="uk-UA"/>
              </w:rPr>
            </w:pPr>
            <w:r w:rsidRPr="00720B6D">
              <w:rPr>
                <w:sz w:val="28"/>
                <w:szCs w:val="28"/>
                <w:lang w:val="uk-UA"/>
              </w:rPr>
              <w:t>Прийняти рішення сесії районної ради                           № 2</w:t>
            </w:r>
            <w:r w:rsidR="00650412">
              <w:rPr>
                <w:sz w:val="28"/>
                <w:szCs w:val="28"/>
                <w:lang w:val="uk-UA"/>
              </w:rPr>
              <w:t>91</w:t>
            </w:r>
            <w:r w:rsidRPr="00720B6D">
              <w:rPr>
                <w:sz w:val="28"/>
                <w:szCs w:val="28"/>
                <w:lang w:val="uk-UA"/>
              </w:rPr>
              <w:t>-</w:t>
            </w:r>
            <w:r>
              <w:rPr>
                <w:sz w:val="28"/>
                <w:szCs w:val="28"/>
                <w:lang w:val="uk-UA"/>
              </w:rPr>
              <w:t>2</w:t>
            </w:r>
            <w:r w:rsidR="00650412">
              <w:rPr>
                <w:sz w:val="28"/>
                <w:szCs w:val="28"/>
                <w:lang w:val="uk-UA"/>
              </w:rPr>
              <w:t>5</w:t>
            </w:r>
            <w:r>
              <w:rPr>
                <w:sz w:val="28"/>
                <w:szCs w:val="28"/>
                <w:lang w:val="uk-UA"/>
              </w:rPr>
              <w:t xml:space="preserve"> позач.</w:t>
            </w:r>
            <w:r w:rsidRPr="00720B6D">
              <w:rPr>
                <w:sz w:val="28"/>
                <w:szCs w:val="28"/>
                <w:lang w:val="uk-UA"/>
              </w:rPr>
              <w:t>-VІІІ (додається).</w:t>
            </w:r>
          </w:p>
        </w:tc>
      </w:tr>
      <w:tr w:rsidR="00042F6E" w:rsidRPr="00D31A97" w:rsidTr="00042F6E">
        <w:trPr>
          <w:cantSplit/>
          <w:trHeight w:val="198"/>
        </w:trPr>
        <w:tc>
          <w:tcPr>
            <w:tcW w:w="576" w:type="dxa"/>
            <w:gridSpan w:val="2"/>
          </w:tcPr>
          <w:p w:rsidR="00042F6E" w:rsidRDefault="00042F6E" w:rsidP="00F165C6">
            <w:pPr>
              <w:rPr>
                <w:b/>
                <w:bCs/>
                <w:sz w:val="28"/>
                <w:szCs w:val="28"/>
                <w:lang w:val="uk-UA"/>
              </w:rPr>
            </w:pPr>
          </w:p>
        </w:tc>
        <w:tc>
          <w:tcPr>
            <w:tcW w:w="2301" w:type="dxa"/>
            <w:gridSpan w:val="2"/>
          </w:tcPr>
          <w:p w:rsidR="00042F6E" w:rsidRDefault="00042F6E" w:rsidP="00F165C6">
            <w:pPr>
              <w:ind w:left="-140" w:right="-108" w:firstLine="140"/>
              <w:rPr>
                <w:b/>
                <w:bCs/>
                <w:sz w:val="28"/>
                <w:szCs w:val="28"/>
                <w:lang w:val="uk-UA"/>
              </w:rPr>
            </w:pPr>
          </w:p>
        </w:tc>
        <w:tc>
          <w:tcPr>
            <w:tcW w:w="6904" w:type="dxa"/>
          </w:tcPr>
          <w:p w:rsidR="00042F6E" w:rsidRPr="00F3786A" w:rsidRDefault="00042F6E" w:rsidP="00F165C6">
            <w:pPr>
              <w:shd w:val="clear" w:color="auto" w:fill="FFFFFF"/>
              <w:rPr>
                <w:rFonts w:ascii="inherit" w:hAnsi="inherit" w:cs="Segoe UI Historic"/>
                <w:color w:val="050505"/>
                <w:sz w:val="23"/>
                <w:szCs w:val="23"/>
                <w:lang w:val="uk-UA"/>
              </w:rPr>
            </w:pPr>
          </w:p>
        </w:tc>
      </w:tr>
      <w:tr w:rsidR="00042F6E" w:rsidRPr="00D31A97" w:rsidTr="00F165C6">
        <w:trPr>
          <w:cantSplit/>
          <w:trHeight w:val="557"/>
        </w:trPr>
        <w:tc>
          <w:tcPr>
            <w:tcW w:w="568" w:type="dxa"/>
          </w:tcPr>
          <w:p w:rsidR="00042F6E" w:rsidRPr="00870838" w:rsidRDefault="00042F6E" w:rsidP="00F165C6">
            <w:pPr>
              <w:rPr>
                <w:b/>
                <w:bCs/>
                <w:sz w:val="28"/>
                <w:szCs w:val="28"/>
                <w:lang w:val="uk-UA"/>
              </w:rPr>
            </w:pPr>
            <w:r>
              <w:rPr>
                <w:b/>
                <w:bCs/>
                <w:sz w:val="28"/>
                <w:szCs w:val="28"/>
                <w:lang w:val="uk-UA"/>
              </w:rPr>
              <w:t>8</w:t>
            </w:r>
            <w:r w:rsidRPr="00870838">
              <w:rPr>
                <w:b/>
                <w:bCs/>
                <w:sz w:val="28"/>
                <w:szCs w:val="28"/>
                <w:lang w:val="uk-UA"/>
              </w:rPr>
              <w:t>.</w:t>
            </w:r>
          </w:p>
        </w:tc>
        <w:tc>
          <w:tcPr>
            <w:tcW w:w="2268" w:type="dxa"/>
            <w:gridSpan w:val="2"/>
          </w:tcPr>
          <w:p w:rsidR="00042F6E" w:rsidRPr="00870838" w:rsidRDefault="00042F6E" w:rsidP="00F165C6">
            <w:pPr>
              <w:ind w:left="-140" w:right="-108" w:firstLine="140"/>
              <w:rPr>
                <w:b/>
                <w:sz w:val="28"/>
                <w:szCs w:val="28"/>
                <w:lang w:val="uk-UA"/>
              </w:rPr>
            </w:pPr>
            <w:r w:rsidRPr="00870838">
              <w:rPr>
                <w:b/>
                <w:bCs/>
                <w:sz w:val="28"/>
                <w:szCs w:val="28"/>
                <w:lang w:val="uk-UA"/>
              </w:rPr>
              <w:t>Слухали:</w:t>
            </w:r>
          </w:p>
        </w:tc>
        <w:tc>
          <w:tcPr>
            <w:tcW w:w="6945" w:type="dxa"/>
            <w:gridSpan w:val="2"/>
          </w:tcPr>
          <w:p w:rsidR="00042F6E" w:rsidRPr="00F57C1C" w:rsidRDefault="00F57C1C" w:rsidP="00F57C1C">
            <w:pPr>
              <w:jc w:val="both"/>
              <w:rPr>
                <w:sz w:val="28"/>
                <w:szCs w:val="28"/>
                <w:lang w:val="uk-UA"/>
              </w:rPr>
            </w:pPr>
            <w:r w:rsidRPr="00F57C1C">
              <w:rPr>
                <w:sz w:val="28"/>
                <w:szCs w:val="28"/>
                <w:lang w:val="uk-UA"/>
              </w:rPr>
              <w:t>Про надання дозволу на відчуження (продаж) майна, що перебуває на балансі Комунального підприємства «Броварське районне виробниче управління об’єднання шкільних їдалень» Броварської районної ради Київської області та закріплюється за підприємством на праві господарського відання, і є спільною власністю територіальних громад сіл, селищ Броварського району.</w:t>
            </w:r>
          </w:p>
        </w:tc>
      </w:tr>
      <w:tr w:rsidR="00042F6E" w:rsidRPr="00D31A97" w:rsidTr="00F165C6">
        <w:trPr>
          <w:cantSplit/>
          <w:trHeight w:val="155"/>
        </w:trPr>
        <w:tc>
          <w:tcPr>
            <w:tcW w:w="568" w:type="dxa"/>
          </w:tcPr>
          <w:p w:rsidR="00042F6E" w:rsidRPr="00A21310" w:rsidRDefault="00042F6E" w:rsidP="00F165C6">
            <w:pPr>
              <w:rPr>
                <w:b/>
                <w:bCs/>
                <w:sz w:val="20"/>
                <w:szCs w:val="20"/>
                <w:lang w:val="uk-UA"/>
              </w:rPr>
            </w:pPr>
          </w:p>
        </w:tc>
        <w:tc>
          <w:tcPr>
            <w:tcW w:w="2268" w:type="dxa"/>
            <w:gridSpan w:val="2"/>
          </w:tcPr>
          <w:p w:rsidR="00042F6E" w:rsidRPr="00A21310" w:rsidRDefault="00042F6E" w:rsidP="00F165C6">
            <w:pPr>
              <w:ind w:left="-140" w:right="-108" w:firstLine="140"/>
              <w:rPr>
                <w:b/>
                <w:bCs/>
                <w:sz w:val="20"/>
                <w:szCs w:val="20"/>
                <w:lang w:val="uk-UA"/>
              </w:rPr>
            </w:pPr>
          </w:p>
        </w:tc>
        <w:tc>
          <w:tcPr>
            <w:tcW w:w="6945" w:type="dxa"/>
            <w:gridSpan w:val="2"/>
          </w:tcPr>
          <w:p w:rsidR="00042F6E" w:rsidRPr="00A21310" w:rsidRDefault="00042F6E" w:rsidP="00F165C6">
            <w:pPr>
              <w:jc w:val="both"/>
              <w:rPr>
                <w:sz w:val="20"/>
                <w:szCs w:val="20"/>
                <w:lang w:val="uk-UA"/>
              </w:rPr>
            </w:pPr>
          </w:p>
        </w:tc>
      </w:tr>
      <w:tr w:rsidR="00042F6E" w:rsidRPr="002C46CA" w:rsidTr="00F165C6">
        <w:trPr>
          <w:cantSplit/>
          <w:trHeight w:val="155"/>
        </w:trPr>
        <w:tc>
          <w:tcPr>
            <w:tcW w:w="568" w:type="dxa"/>
          </w:tcPr>
          <w:p w:rsidR="00042F6E" w:rsidRPr="00870838" w:rsidRDefault="00042F6E" w:rsidP="00F165C6">
            <w:pPr>
              <w:rPr>
                <w:b/>
                <w:bCs/>
                <w:sz w:val="20"/>
                <w:szCs w:val="20"/>
                <w:lang w:val="uk-UA"/>
              </w:rPr>
            </w:pPr>
          </w:p>
        </w:tc>
        <w:tc>
          <w:tcPr>
            <w:tcW w:w="2268" w:type="dxa"/>
            <w:gridSpan w:val="2"/>
          </w:tcPr>
          <w:p w:rsidR="00042F6E" w:rsidRPr="00870838" w:rsidRDefault="00042F6E" w:rsidP="00F165C6">
            <w:pPr>
              <w:ind w:left="-140" w:right="-108" w:firstLine="140"/>
              <w:rPr>
                <w:b/>
                <w:bCs/>
                <w:sz w:val="20"/>
                <w:szCs w:val="20"/>
                <w:lang w:val="uk-UA"/>
              </w:rPr>
            </w:pPr>
          </w:p>
        </w:tc>
        <w:tc>
          <w:tcPr>
            <w:tcW w:w="6945" w:type="dxa"/>
            <w:gridSpan w:val="2"/>
          </w:tcPr>
          <w:p w:rsidR="00042F6E" w:rsidRPr="00870838" w:rsidRDefault="00042F6E" w:rsidP="00073FE8">
            <w:pPr>
              <w:ind w:right="-108" w:hanging="108"/>
              <w:jc w:val="both"/>
              <w:rPr>
                <w:sz w:val="20"/>
                <w:szCs w:val="20"/>
                <w:lang w:val="uk-UA"/>
              </w:rPr>
            </w:pPr>
            <w:r>
              <w:rPr>
                <w:sz w:val="28"/>
                <w:szCs w:val="28"/>
                <w:lang w:val="uk-UA"/>
              </w:rPr>
              <w:t xml:space="preserve"> </w:t>
            </w:r>
            <w:r w:rsidRPr="00870838">
              <w:rPr>
                <w:sz w:val="28"/>
                <w:szCs w:val="28"/>
                <w:lang w:val="uk-UA"/>
              </w:rPr>
              <w:t>Головуюч</w:t>
            </w:r>
            <w:r>
              <w:rPr>
                <w:sz w:val="28"/>
                <w:szCs w:val="28"/>
                <w:lang w:val="uk-UA"/>
              </w:rPr>
              <w:t>ий</w:t>
            </w:r>
            <w:r w:rsidRPr="00870838">
              <w:rPr>
                <w:sz w:val="28"/>
                <w:szCs w:val="28"/>
                <w:lang w:val="uk-UA"/>
              </w:rPr>
              <w:t xml:space="preserve"> запр</w:t>
            </w:r>
            <w:r>
              <w:rPr>
                <w:sz w:val="28"/>
                <w:szCs w:val="28"/>
                <w:lang w:val="uk-UA"/>
              </w:rPr>
              <w:t xml:space="preserve">осив до доповіді </w:t>
            </w:r>
            <w:r w:rsidR="00073FE8">
              <w:rPr>
                <w:sz w:val="28"/>
                <w:szCs w:val="28"/>
                <w:lang w:val="uk-UA"/>
              </w:rPr>
              <w:t>Шульгу В.Є</w:t>
            </w:r>
            <w:r>
              <w:rPr>
                <w:sz w:val="28"/>
                <w:szCs w:val="28"/>
                <w:lang w:val="uk-UA"/>
              </w:rPr>
              <w:t xml:space="preserve">., до співдоповіді </w:t>
            </w:r>
            <w:r>
              <w:rPr>
                <w:sz w:val="28"/>
                <w:szCs w:val="28"/>
              </w:rPr>
              <w:t xml:space="preserve"> </w:t>
            </w:r>
            <w:r w:rsidR="00073FE8">
              <w:rPr>
                <w:sz w:val="28"/>
                <w:szCs w:val="28"/>
                <w:lang w:val="uk-UA"/>
              </w:rPr>
              <w:t>Чебанова С.Л.</w:t>
            </w:r>
          </w:p>
        </w:tc>
      </w:tr>
      <w:tr w:rsidR="00042F6E" w:rsidRPr="00A21310" w:rsidTr="00F165C6">
        <w:trPr>
          <w:cantSplit/>
          <w:trHeight w:val="155"/>
        </w:trPr>
        <w:tc>
          <w:tcPr>
            <w:tcW w:w="568" w:type="dxa"/>
          </w:tcPr>
          <w:p w:rsidR="00042F6E" w:rsidRPr="00A21310" w:rsidRDefault="00042F6E" w:rsidP="00F165C6">
            <w:pPr>
              <w:rPr>
                <w:b/>
                <w:bCs/>
                <w:sz w:val="20"/>
                <w:szCs w:val="20"/>
                <w:lang w:val="uk-UA"/>
              </w:rPr>
            </w:pPr>
          </w:p>
        </w:tc>
        <w:tc>
          <w:tcPr>
            <w:tcW w:w="2268" w:type="dxa"/>
            <w:gridSpan w:val="2"/>
          </w:tcPr>
          <w:p w:rsidR="00042F6E" w:rsidRPr="00A21310" w:rsidRDefault="00042F6E" w:rsidP="00F165C6">
            <w:pPr>
              <w:ind w:left="-140" w:right="-108" w:firstLine="140"/>
              <w:rPr>
                <w:b/>
                <w:bCs/>
                <w:sz w:val="20"/>
                <w:szCs w:val="20"/>
                <w:lang w:val="uk-UA"/>
              </w:rPr>
            </w:pPr>
          </w:p>
        </w:tc>
        <w:tc>
          <w:tcPr>
            <w:tcW w:w="6945" w:type="dxa"/>
            <w:gridSpan w:val="2"/>
          </w:tcPr>
          <w:p w:rsidR="00042F6E" w:rsidRPr="00A21310" w:rsidRDefault="00042F6E" w:rsidP="00F165C6">
            <w:pPr>
              <w:jc w:val="both"/>
              <w:rPr>
                <w:sz w:val="20"/>
                <w:szCs w:val="20"/>
                <w:lang w:val="uk-UA"/>
              </w:rPr>
            </w:pPr>
          </w:p>
        </w:tc>
      </w:tr>
      <w:tr w:rsidR="00042F6E" w:rsidRPr="006553D5" w:rsidTr="00F165C6">
        <w:trPr>
          <w:cantSplit/>
          <w:trHeight w:val="155"/>
        </w:trPr>
        <w:tc>
          <w:tcPr>
            <w:tcW w:w="568" w:type="dxa"/>
          </w:tcPr>
          <w:p w:rsidR="00042F6E" w:rsidRPr="00A21310" w:rsidRDefault="00042F6E" w:rsidP="00F165C6">
            <w:pPr>
              <w:rPr>
                <w:b/>
                <w:bCs/>
                <w:sz w:val="20"/>
                <w:szCs w:val="20"/>
                <w:lang w:val="uk-UA"/>
              </w:rPr>
            </w:pPr>
          </w:p>
        </w:tc>
        <w:tc>
          <w:tcPr>
            <w:tcW w:w="2268" w:type="dxa"/>
            <w:gridSpan w:val="2"/>
          </w:tcPr>
          <w:p w:rsidR="00042F6E" w:rsidRPr="00CB460A" w:rsidRDefault="00042F6E" w:rsidP="00F165C6">
            <w:pPr>
              <w:ind w:left="-140" w:right="-108" w:firstLine="140"/>
              <w:rPr>
                <w:b/>
                <w:bCs/>
                <w:sz w:val="28"/>
                <w:szCs w:val="28"/>
                <w:lang w:val="uk-UA"/>
              </w:rPr>
            </w:pPr>
            <w:r w:rsidRPr="00CB460A">
              <w:rPr>
                <w:b/>
                <w:bCs/>
                <w:sz w:val="28"/>
                <w:szCs w:val="28"/>
                <w:lang w:val="uk-UA"/>
              </w:rPr>
              <w:t>Доповідала:</w:t>
            </w:r>
          </w:p>
        </w:tc>
        <w:tc>
          <w:tcPr>
            <w:tcW w:w="6945" w:type="dxa"/>
            <w:gridSpan w:val="2"/>
          </w:tcPr>
          <w:p w:rsidR="00042F6E" w:rsidRPr="00CB460A" w:rsidRDefault="00073FE8" w:rsidP="00F165C6">
            <w:pPr>
              <w:jc w:val="both"/>
              <w:rPr>
                <w:sz w:val="28"/>
                <w:szCs w:val="28"/>
                <w:lang w:val="uk-UA"/>
              </w:rPr>
            </w:pPr>
            <w:r>
              <w:rPr>
                <w:sz w:val="28"/>
                <w:szCs w:val="28"/>
                <w:lang w:val="uk-UA"/>
              </w:rPr>
              <w:t>Шульга Валентина Євгеніївна, заступник голови районної ради</w:t>
            </w:r>
            <w:r w:rsidR="00042F6E" w:rsidRPr="00CB460A">
              <w:rPr>
                <w:sz w:val="28"/>
                <w:szCs w:val="28"/>
                <w:lang w:val="uk-UA"/>
              </w:rPr>
              <w:t>, доповіла з даного питання.</w:t>
            </w:r>
          </w:p>
        </w:tc>
      </w:tr>
      <w:tr w:rsidR="00042F6E" w:rsidRPr="006553D5" w:rsidTr="00F165C6">
        <w:trPr>
          <w:cantSplit/>
          <w:trHeight w:val="155"/>
        </w:trPr>
        <w:tc>
          <w:tcPr>
            <w:tcW w:w="568" w:type="dxa"/>
          </w:tcPr>
          <w:p w:rsidR="00042F6E" w:rsidRPr="00A21310" w:rsidRDefault="00042F6E" w:rsidP="00F165C6">
            <w:pPr>
              <w:rPr>
                <w:b/>
                <w:bCs/>
                <w:sz w:val="20"/>
                <w:szCs w:val="20"/>
                <w:lang w:val="uk-UA"/>
              </w:rPr>
            </w:pPr>
          </w:p>
        </w:tc>
        <w:tc>
          <w:tcPr>
            <w:tcW w:w="2268" w:type="dxa"/>
            <w:gridSpan w:val="2"/>
          </w:tcPr>
          <w:p w:rsidR="00042F6E" w:rsidRPr="00A21310" w:rsidRDefault="00042F6E" w:rsidP="00F165C6">
            <w:pPr>
              <w:ind w:left="-140" w:right="-108" w:firstLine="140"/>
              <w:rPr>
                <w:b/>
                <w:bCs/>
                <w:sz w:val="20"/>
                <w:szCs w:val="20"/>
                <w:lang w:val="uk-UA"/>
              </w:rPr>
            </w:pPr>
          </w:p>
        </w:tc>
        <w:tc>
          <w:tcPr>
            <w:tcW w:w="6945" w:type="dxa"/>
            <w:gridSpan w:val="2"/>
          </w:tcPr>
          <w:p w:rsidR="00042F6E" w:rsidRPr="00A21310" w:rsidRDefault="00042F6E" w:rsidP="00F165C6">
            <w:pPr>
              <w:jc w:val="both"/>
              <w:rPr>
                <w:sz w:val="20"/>
                <w:szCs w:val="20"/>
                <w:lang w:val="uk-UA"/>
              </w:rPr>
            </w:pPr>
          </w:p>
        </w:tc>
      </w:tr>
    </w:tbl>
    <w:tbl>
      <w:tblPr>
        <w:tblW w:w="9781" w:type="dxa"/>
        <w:tblInd w:w="-34" w:type="dxa"/>
        <w:tblLayout w:type="fixed"/>
        <w:tblLook w:val="0000"/>
      </w:tblPr>
      <w:tblGrid>
        <w:gridCol w:w="568"/>
        <w:gridCol w:w="2268"/>
        <w:gridCol w:w="6945"/>
      </w:tblGrid>
      <w:tr w:rsidR="00042F6E" w:rsidRPr="00D31A97"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025D64" w:rsidRDefault="00042F6E" w:rsidP="00F165C6">
            <w:pPr>
              <w:ind w:left="-140" w:right="-108" w:firstLine="140"/>
              <w:rPr>
                <w:b/>
                <w:bCs/>
                <w:sz w:val="28"/>
                <w:szCs w:val="28"/>
                <w:lang w:val="uk-UA"/>
              </w:rPr>
            </w:pPr>
            <w:r>
              <w:rPr>
                <w:b/>
                <w:bCs/>
                <w:sz w:val="28"/>
                <w:szCs w:val="28"/>
                <w:lang w:val="uk-UA"/>
              </w:rPr>
              <w:t>Співдоповідав:</w:t>
            </w:r>
          </w:p>
        </w:tc>
        <w:tc>
          <w:tcPr>
            <w:tcW w:w="6945" w:type="dxa"/>
          </w:tcPr>
          <w:p w:rsidR="00042F6E" w:rsidRPr="00B72DB2" w:rsidRDefault="00073FE8" w:rsidP="00073FE8">
            <w:pPr>
              <w:rPr>
                <w:sz w:val="28"/>
                <w:szCs w:val="28"/>
                <w:lang w:val="uk-UA"/>
              </w:rPr>
            </w:pPr>
            <w:r w:rsidRPr="00073FE8">
              <w:rPr>
                <w:sz w:val="28"/>
                <w:szCs w:val="28"/>
                <w:lang w:val="uk-UA"/>
              </w:rPr>
              <w:t>Чебанов Сергій Леонідович, голова постійної комісії з питань комунальної власності, повідомив, що постійна комісія розглянула дане питання на своєму засіданні та рекомендує проект рішення підтримати.</w:t>
            </w:r>
          </w:p>
        </w:tc>
      </w:tr>
      <w:tr w:rsidR="00042F6E" w:rsidRPr="00D31A97" w:rsidTr="00F165C6">
        <w:trPr>
          <w:cantSplit/>
          <w:trHeight w:val="198"/>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both"/>
              <w:rPr>
                <w:sz w:val="20"/>
                <w:szCs w:val="20"/>
                <w:lang w:val="uk-UA"/>
              </w:rPr>
            </w:pPr>
          </w:p>
        </w:tc>
      </w:tr>
      <w:tr w:rsidR="00073FE8" w:rsidRPr="00073FE8" w:rsidTr="00F165C6">
        <w:trPr>
          <w:cantSplit/>
          <w:trHeight w:val="198"/>
        </w:trPr>
        <w:tc>
          <w:tcPr>
            <w:tcW w:w="568" w:type="dxa"/>
          </w:tcPr>
          <w:p w:rsidR="00073FE8" w:rsidRPr="00073FE8" w:rsidRDefault="00073FE8" w:rsidP="00F165C6">
            <w:pPr>
              <w:rPr>
                <w:b/>
                <w:bCs/>
                <w:sz w:val="28"/>
                <w:szCs w:val="28"/>
                <w:lang w:val="uk-UA"/>
              </w:rPr>
            </w:pPr>
          </w:p>
        </w:tc>
        <w:tc>
          <w:tcPr>
            <w:tcW w:w="2268" w:type="dxa"/>
          </w:tcPr>
          <w:p w:rsidR="00073FE8" w:rsidRPr="00073FE8" w:rsidRDefault="00073FE8" w:rsidP="00F165C6">
            <w:pPr>
              <w:ind w:left="-140" w:right="-108" w:firstLine="140"/>
              <w:rPr>
                <w:b/>
                <w:bCs/>
                <w:sz w:val="28"/>
                <w:szCs w:val="28"/>
                <w:lang w:val="uk-UA"/>
              </w:rPr>
            </w:pPr>
          </w:p>
        </w:tc>
        <w:tc>
          <w:tcPr>
            <w:tcW w:w="6945" w:type="dxa"/>
          </w:tcPr>
          <w:p w:rsidR="00073FE8" w:rsidRPr="00073FE8" w:rsidRDefault="00073FE8" w:rsidP="00007374">
            <w:pPr>
              <w:jc w:val="both"/>
              <w:rPr>
                <w:sz w:val="28"/>
                <w:szCs w:val="28"/>
                <w:lang w:val="uk-UA"/>
              </w:rPr>
            </w:pPr>
            <w:r w:rsidRPr="00073FE8">
              <w:rPr>
                <w:sz w:val="28"/>
                <w:szCs w:val="28"/>
                <w:lang w:val="uk-UA"/>
              </w:rPr>
              <w:t xml:space="preserve">Короленко </w:t>
            </w:r>
            <w:r>
              <w:rPr>
                <w:sz w:val="28"/>
                <w:szCs w:val="28"/>
                <w:lang w:val="uk-UA"/>
              </w:rPr>
              <w:t xml:space="preserve">О.С. </w:t>
            </w:r>
            <w:r w:rsidR="00163C4B">
              <w:rPr>
                <w:sz w:val="28"/>
                <w:szCs w:val="28"/>
                <w:lang w:val="uk-UA"/>
              </w:rPr>
              <w:t>звер</w:t>
            </w:r>
            <w:r w:rsidR="00007374">
              <w:rPr>
                <w:sz w:val="28"/>
                <w:szCs w:val="28"/>
                <w:lang w:val="uk-UA"/>
              </w:rPr>
              <w:t>нувся</w:t>
            </w:r>
            <w:r w:rsidR="00163C4B">
              <w:rPr>
                <w:sz w:val="28"/>
                <w:szCs w:val="28"/>
                <w:lang w:val="uk-UA"/>
              </w:rPr>
              <w:t xml:space="preserve"> із запитаннями </w:t>
            </w:r>
            <w:r w:rsidR="00007374">
              <w:rPr>
                <w:sz w:val="28"/>
                <w:szCs w:val="28"/>
                <w:lang w:val="uk-UA"/>
              </w:rPr>
              <w:t xml:space="preserve">до доповідача </w:t>
            </w:r>
            <w:r w:rsidR="00163C4B">
              <w:rPr>
                <w:sz w:val="28"/>
                <w:szCs w:val="28"/>
                <w:lang w:val="uk-UA"/>
              </w:rPr>
              <w:t xml:space="preserve"> на які отримав відповіді.</w:t>
            </w:r>
          </w:p>
        </w:tc>
      </w:tr>
      <w:tr w:rsidR="00073FE8" w:rsidRPr="006553D5" w:rsidTr="00F165C6">
        <w:trPr>
          <w:cantSplit/>
          <w:trHeight w:val="198"/>
        </w:trPr>
        <w:tc>
          <w:tcPr>
            <w:tcW w:w="568" w:type="dxa"/>
          </w:tcPr>
          <w:p w:rsidR="00073FE8" w:rsidRPr="00A21310" w:rsidRDefault="00073FE8" w:rsidP="00F165C6">
            <w:pPr>
              <w:rPr>
                <w:b/>
                <w:bCs/>
                <w:sz w:val="20"/>
                <w:szCs w:val="20"/>
                <w:lang w:val="uk-UA"/>
              </w:rPr>
            </w:pPr>
          </w:p>
        </w:tc>
        <w:tc>
          <w:tcPr>
            <w:tcW w:w="2268" w:type="dxa"/>
          </w:tcPr>
          <w:p w:rsidR="00073FE8" w:rsidRPr="00A21310" w:rsidRDefault="00073FE8" w:rsidP="00F165C6">
            <w:pPr>
              <w:ind w:left="-140" w:right="-108" w:firstLine="140"/>
              <w:rPr>
                <w:b/>
                <w:bCs/>
                <w:sz w:val="20"/>
                <w:szCs w:val="20"/>
                <w:lang w:val="uk-UA"/>
              </w:rPr>
            </w:pPr>
          </w:p>
        </w:tc>
        <w:tc>
          <w:tcPr>
            <w:tcW w:w="6945" w:type="dxa"/>
          </w:tcPr>
          <w:p w:rsidR="00073FE8" w:rsidRPr="00A21310" w:rsidRDefault="00073FE8" w:rsidP="00F165C6">
            <w:pPr>
              <w:jc w:val="both"/>
              <w:rPr>
                <w:sz w:val="20"/>
                <w:szCs w:val="20"/>
                <w:lang w:val="uk-UA"/>
              </w:rPr>
            </w:pP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AB174D" w:rsidRDefault="00042F6E" w:rsidP="00F165C6">
            <w:pPr>
              <w:ind w:left="-140" w:right="-108" w:firstLine="140"/>
              <w:rPr>
                <w:b/>
                <w:bCs/>
                <w:sz w:val="28"/>
                <w:szCs w:val="28"/>
                <w:lang w:val="uk-UA"/>
              </w:rPr>
            </w:pPr>
          </w:p>
        </w:tc>
        <w:tc>
          <w:tcPr>
            <w:tcW w:w="6945" w:type="dxa"/>
          </w:tcPr>
          <w:p w:rsidR="00042F6E" w:rsidRPr="00AB174D" w:rsidRDefault="00042F6E" w:rsidP="00F165C6">
            <w:pPr>
              <w:jc w:val="both"/>
              <w:rPr>
                <w:sz w:val="28"/>
                <w:szCs w:val="28"/>
                <w:lang w:val="uk-UA"/>
              </w:rPr>
            </w:pPr>
            <w:r w:rsidRPr="00AB174D">
              <w:rPr>
                <w:sz w:val="28"/>
                <w:szCs w:val="28"/>
                <w:lang w:val="uk-UA"/>
              </w:rPr>
              <w:t>Головуюч</w:t>
            </w:r>
            <w:r>
              <w:rPr>
                <w:sz w:val="28"/>
                <w:szCs w:val="28"/>
                <w:lang w:val="uk-UA"/>
              </w:rPr>
              <w:t>ий</w:t>
            </w:r>
            <w:r w:rsidRPr="00AB174D">
              <w:rPr>
                <w:sz w:val="28"/>
                <w:szCs w:val="28"/>
                <w:lang w:val="uk-UA"/>
              </w:rPr>
              <w:t xml:space="preserve"> постави</w:t>
            </w:r>
            <w:r>
              <w:rPr>
                <w:sz w:val="28"/>
                <w:szCs w:val="28"/>
                <w:lang w:val="uk-UA"/>
              </w:rPr>
              <w:t>в на голосування проект рішення.</w:t>
            </w:r>
          </w:p>
        </w:tc>
      </w:tr>
      <w:tr w:rsidR="00042F6E" w:rsidRPr="00A21310" w:rsidTr="00F165C6">
        <w:trPr>
          <w:cantSplit/>
          <w:trHeight w:val="198"/>
        </w:trPr>
        <w:tc>
          <w:tcPr>
            <w:tcW w:w="568" w:type="dxa"/>
          </w:tcPr>
          <w:p w:rsidR="00042F6E" w:rsidRPr="00A21310" w:rsidRDefault="00042F6E" w:rsidP="00F165C6">
            <w:pPr>
              <w:rPr>
                <w:b/>
                <w:bCs/>
                <w:sz w:val="20"/>
                <w:szCs w:val="20"/>
                <w:lang w:val="uk-UA"/>
              </w:rPr>
            </w:pPr>
          </w:p>
        </w:tc>
        <w:tc>
          <w:tcPr>
            <w:tcW w:w="2268" w:type="dxa"/>
          </w:tcPr>
          <w:p w:rsidR="00042F6E" w:rsidRPr="00A21310" w:rsidRDefault="00042F6E" w:rsidP="00F165C6">
            <w:pPr>
              <w:ind w:left="-140" w:right="-108" w:firstLine="140"/>
              <w:rPr>
                <w:b/>
                <w:bCs/>
                <w:sz w:val="20"/>
                <w:szCs w:val="20"/>
                <w:lang w:val="uk-UA"/>
              </w:rPr>
            </w:pPr>
          </w:p>
        </w:tc>
        <w:tc>
          <w:tcPr>
            <w:tcW w:w="6945" w:type="dxa"/>
          </w:tcPr>
          <w:p w:rsidR="00042F6E" w:rsidRPr="00A21310" w:rsidRDefault="00042F6E" w:rsidP="00F165C6">
            <w:pPr>
              <w:jc w:val="both"/>
              <w:rPr>
                <w:sz w:val="20"/>
                <w:szCs w:val="20"/>
                <w:lang w:val="uk-UA"/>
              </w:rPr>
            </w:pP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AB174D" w:rsidRDefault="00042F6E" w:rsidP="00F165C6">
            <w:pPr>
              <w:ind w:left="-140" w:right="-108" w:firstLine="140"/>
              <w:rPr>
                <w:b/>
                <w:bCs/>
                <w:sz w:val="28"/>
                <w:szCs w:val="28"/>
                <w:lang w:val="uk-UA"/>
              </w:rPr>
            </w:pPr>
          </w:p>
        </w:tc>
        <w:tc>
          <w:tcPr>
            <w:tcW w:w="6945" w:type="dxa"/>
          </w:tcPr>
          <w:p w:rsidR="00042F6E" w:rsidRPr="00E11E63" w:rsidRDefault="00042F6E" w:rsidP="00F165C6">
            <w:pPr>
              <w:jc w:val="both"/>
              <w:rPr>
                <w:lang w:val="uk-UA"/>
              </w:rPr>
            </w:pPr>
            <w:r w:rsidRPr="00E11E63">
              <w:rPr>
                <w:lang w:val="uk-UA"/>
              </w:rPr>
              <w:t>Проведення процедури поіменного голосування.</w:t>
            </w: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AB174D" w:rsidRDefault="00042F6E" w:rsidP="00F165C6">
            <w:pPr>
              <w:ind w:left="-140" w:right="-108" w:firstLine="140"/>
              <w:rPr>
                <w:b/>
                <w:bCs/>
                <w:sz w:val="28"/>
                <w:szCs w:val="28"/>
                <w:lang w:val="uk-UA"/>
              </w:rPr>
            </w:pPr>
            <w:r w:rsidRPr="00AB174D">
              <w:rPr>
                <w:b/>
                <w:bCs/>
                <w:sz w:val="28"/>
                <w:szCs w:val="28"/>
                <w:lang w:val="uk-UA"/>
              </w:rPr>
              <w:t>Голосували:</w:t>
            </w:r>
          </w:p>
        </w:tc>
        <w:tc>
          <w:tcPr>
            <w:tcW w:w="6945" w:type="dxa"/>
          </w:tcPr>
          <w:p w:rsidR="00042F6E" w:rsidRPr="00AB174D" w:rsidRDefault="00042F6E" w:rsidP="00F165C6">
            <w:pPr>
              <w:jc w:val="both"/>
              <w:rPr>
                <w:sz w:val="28"/>
                <w:szCs w:val="28"/>
                <w:lang w:val="uk-UA"/>
              </w:rPr>
            </w:pPr>
            <w:r w:rsidRPr="00AB174D">
              <w:rPr>
                <w:sz w:val="28"/>
                <w:szCs w:val="28"/>
                <w:lang w:val="uk-UA"/>
              </w:rPr>
              <w:t xml:space="preserve">«За» - </w:t>
            </w:r>
            <w:r w:rsidR="00B01FCD">
              <w:rPr>
                <w:sz w:val="28"/>
                <w:szCs w:val="28"/>
                <w:lang w:val="uk-UA"/>
              </w:rPr>
              <w:t>31</w:t>
            </w:r>
            <w:r w:rsidRPr="00AB174D">
              <w:rPr>
                <w:sz w:val="28"/>
                <w:szCs w:val="28"/>
                <w:lang w:val="uk-UA"/>
              </w:rPr>
              <w:t xml:space="preserve"> ; «проти» - </w:t>
            </w:r>
            <w:r>
              <w:rPr>
                <w:sz w:val="28"/>
                <w:szCs w:val="28"/>
                <w:lang w:val="uk-UA"/>
              </w:rPr>
              <w:t>0</w:t>
            </w:r>
            <w:r w:rsidRPr="00AB174D">
              <w:rPr>
                <w:sz w:val="28"/>
                <w:szCs w:val="28"/>
                <w:lang w:val="uk-UA"/>
              </w:rPr>
              <w:t xml:space="preserve"> ; «утримались» - </w:t>
            </w:r>
            <w:r>
              <w:rPr>
                <w:sz w:val="28"/>
                <w:szCs w:val="28"/>
                <w:lang w:val="uk-UA"/>
              </w:rPr>
              <w:t>0</w:t>
            </w:r>
            <w:r w:rsidRPr="00AB174D">
              <w:rPr>
                <w:sz w:val="28"/>
                <w:szCs w:val="28"/>
                <w:lang w:val="uk-UA"/>
              </w:rPr>
              <w:t xml:space="preserve">; </w:t>
            </w:r>
          </w:p>
          <w:p w:rsidR="00042F6E" w:rsidRPr="00AB174D" w:rsidRDefault="00042F6E" w:rsidP="00B01FCD">
            <w:pPr>
              <w:jc w:val="both"/>
              <w:rPr>
                <w:sz w:val="28"/>
                <w:szCs w:val="28"/>
                <w:lang w:val="uk-UA"/>
              </w:rPr>
            </w:pPr>
            <w:r>
              <w:rPr>
                <w:sz w:val="28"/>
                <w:szCs w:val="28"/>
                <w:lang w:val="uk-UA"/>
              </w:rPr>
              <w:t xml:space="preserve">«не голосували» - </w:t>
            </w:r>
            <w:r w:rsidR="00B01FCD">
              <w:rPr>
                <w:sz w:val="28"/>
                <w:szCs w:val="28"/>
                <w:lang w:val="uk-UA"/>
              </w:rPr>
              <w:t>1</w:t>
            </w:r>
            <w:r w:rsidRPr="00AB174D">
              <w:rPr>
                <w:sz w:val="28"/>
                <w:szCs w:val="28"/>
                <w:lang w:val="uk-UA"/>
              </w:rPr>
              <w:t>.</w:t>
            </w:r>
          </w:p>
        </w:tc>
      </w:tr>
      <w:tr w:rsidR="00042F6E" w:rsidRPr="00423409" w:rsidTr="00F165C6">
        <w:trPr>
          <w:cantSplit/>
          <w:trHeight w:val="198"/>
        </w:trPr>
        <w:tc>
          <w:tcPr>
            <w:tcW w:w="568" w:type="dxa"/>
          </w:tcPr>
          <w:p w:rsidR="00042F6E" w:rsidRPr="00110A81" w:rsidRDefault="00042F6E" w:rsidP="00F165C6">
            <w:pPr>
              <w:rPr>
                <w:b/>
                <w:bCs/>
                <w:sz w:val="20"/>
                <w:szCs w:val="20"/>
                <w:lang w:val="uk-UA"/>
              </w:rPr>
            </w:pPr>
          </w:p>
        </w:tc>
        <w:tc>
          <w:tcPr>
            <w:tcW w:w="2268" w:type="dxa"/>
          </w:tcPr>
          <w:p w:rsidR="00042F6E" w:rsidRPr="00E11E63" w:rsidRDefault="00042F6E" w:rsidP="00F165C6">
            <w:pPr>
              <w:ind w:left="-140" w:right="-108" w:firstLine="140"/>
              <w:rPr>
                <w:b/>
                <w:bCs/>
                <w:lang w:val="uk-UA"/>
              </w:rPr>
            </w:pPr>
          </w:p>
        </w:tc>
        <w:tc>
          <w:tcPr>
            <w:tcW w:w="6945" w:type="dxa"/>
          </w:tcPr>
          <w:p w:rsidR="00042F6E" w:rsidRPr="00E11E63" w:rsidRDefault="00042F6E" w:rsidP="00F165C6">
            <w:pPr>
              <w:jc w:val="both"/>
              <w:rPr>
                <w:lang w:val="uk-UA"/>
              </w:rPr>
            </w:pPr>
            <w:r w:rsidRPr="00E11E63">
              <w:rPr>
                <w:lang w:val="uk-UA"/>
              </w:rPr>
              <w:t>Протокол поіменного голосування додається.</w:t>
            </w:r>
          </w:p>
        </w:tc>
      </w:tr>
    </w:tbl>
    <w:tbl>
      <w:tblPr>
        <w:tblpPr w:leftFromText="180" w:rightFromText="180" w:vertAnchor="text" w:tblpY="1"/>
        <w:tblOverlap w:val="never"/>
        <w:tblW w:w="9781" w:type="dxa"/>
        <w:tblInd w:w="-34" w:type="dxa"/>
        <w:tblLayout w:type="fixed"/>
        <w:tblLook w:val="0000"/>
      </w:tblPr>
      <w:tblGrid>
        <w:gridCol w:w="576"/>
        <w:gridCol w:w="2301"/>
        <w:gridCol w:w="6904"/>
      </w:tblGrid>
      <w:tr w:rsidR="00042F6E" w:rsidRPr="00A21310" w:rsidTr="00042F6E">
        <w:trPr>
          <w:cantSplit/>
          <w:trHeight w:val="263"/>
        </w:trPr>
        <w:tc>
          <w:tcPr>
            <w:tcW w:w="576" w:type="dxa"/>
          </w:tcPr>
          <w:p w:rsidR="00042F6E" w:rsidRPr="00A21310" w:rsidRDefault="00042F6E" w:rsidP="00F165C6">
            <w:pPr>
              <w:rPr>
                <w:b/>
                <w:bCs/>
                <w:sz w:val="20"/>
                <w:szCs w:val="20"/>
                <w:lang w:val="uk-UA"/>
              </w:rPr>
            </w:pPr>
          </w:p>
        </w:tc>
        <w:tc>
          <w:tcPr>
            <w:tcW w:w="2301" w:type="dxa"/>
          </w:tcPr>
          <w:p w:rsidR="00042F6E" w:rsidRPr="00A21310" w:rsidRDefault="00042F6E" w:rsidP="00F165C6">
            <w:pPr>
              <w:ind w:left="-140" w:right="-108" w:firstLine="140"/>
              <w:rPr>
                <w:b/>
                <w:bCs/>
                <w:sz w:val="20"/>
                <w:szCs w:val="20"/>
                <w:lang w:val="uk-UA"/>
              </w:rPr>
            </w:pPr>
          </w:p>
        </w:tc>
        <w:tc>
          <w:tcPr>
            <w:tcW w:w="6904" w:type="dxa"/>
          </w:tcPr>
          <w:p w:rsidR="00042F6E" w:rsidRPr="00A21310" w:rsidRDefault="00042F6E" w:rsidP="00F165C6">
            <w:pPr>
              <w:jc w:val="center"/>
              <w:rPr>
                <w:sz w:val="20"/>
                <w:szCs w:val="20"/>
                <w:lang w:val="uk-UA"/>
              </w:rPr>
            </w:pPr>
          </w:p>
        </w:tc>
      </w:tr>
      <w:tr w:rsidR="00042F6E" w:rsidRPr="00D31A97" w:rsidTr="00042F6E">
        <w:trPr>
          <w:cantSplit/>
          <w:trHeight w:val="360"/>
        </w:trPr>
        <w:tc>
          <w:tcPr>
            <w:tcW w:w="576" w:type="dxa"/>
          </w:tcPr>
          <w:p w:rsidR="00042F6E" w:rsidRPr="00870838" w:rsidRDefault="00042F6E" w:rsidP="00F165C6">
            <w:pPr>
              <w:rPr>
                <w:b/>
                <w:bCs/>
                <w:sz w:val="28"/>
                <w:szCs w:val="28"/>
                <w:lang w:val="uk-UA"/>
              </w:rPr>
            </w:pPr>
          </w:p>
        </w:tc>
        <w:tc>
          <w:tcPr>
            <w:tcW w:w="2301" w:type="dxa"/>
          </w:tcPr>
          <w:p w:rsidR="00042F6E" w:rsidRPr="00870838" w:rsidRDefault="00042F6E" w:rsidP="00F165C6">
            <w:pPr>
              <w:ind w:left="-140" w:right="-108" w:firstLine="140"/>
              <w:rPr>
                <w:b/>
                <w:bCs/>
                <w:sz w:val="28"/>
                <w:szCs w:val="28"/>
                <w:lang w:val="uk-UA"/>
              </w:rPr>
            </w:pPr>
            <w:r w:rsidRPr="00870838">
              <w:rPr>
                <w:b/>
                <w:bCs/>
                <w:sz w:val="28"/>
                <w:szCs w:val="28"/>
                <w:lang w:val="uk-UA"/>
              </w:rPr>
              <w:t>Вирішили:</w:t>
            </w:r>
          </w:p>
        </w:tc>
        <w:tc>
          <w:tcPr>
            <w:tcW w:w="6904" w:type="dxa"/>
          </w:tcPr>
          <w:p w:rsidR="00042F6E" w:rsidRPr="00870838" w:rsidRDefault="00042F6E" w:rsidP="00650412">
            <w:pPr>
              <w:pStyle w:val="aa"/>
              <w:ind w:left="0"/>
              <w:jc w:val="both"/>
              <w:rPr>
                <w:sz w:val="28"/>
                <w:szCs w:val="28"/>
                <w:lang w:val="uk-UA"/>
              </w:rPr>
            </w:pPr>
            <w:r w:rsidRPr="00720B6D">
              <w:rPr>
                <w:sz w:val="28"/>
                <w:szCs w:val="28"/>
                <w:lang w:val="uk-UA"/>
              </w:rPr>
              <w:t>Прийняти рішення сесії районної ради                           № 2</w:t>
            </w:r>
            <w:r w:rsidR="00650412">
              <w:rPr>
                <w:sz w:val="28"/>
                <w:szCs w:val="28"/>
                <w:lang w:val="uk-UA"/>
              </w:rPr>
              <w:t>9</w:t>
            </w:r>
            <w:r>
              <w:rPr>
                <w:sz w:val="28"/>
                <w:szCs w:val="28"/>
                <w:lang w:val="uk-UA"/>
              </w:rPr>
              <w:t>2</w:t>
            </w:r>
            <w:r w:rsidRPr="00720B6D">
              <w:rPr>
                <w:sz w:val="28"/>
                <w:szCs w:val="28"/>
                <w:lang w:val="uk-UA"/>
              </w:rPr>
              <w:t>-</w:t>
            </w:r>
            <w:r>
              <w:rPr>
                <w:sz w:val="28"/>
                <w:szCs w:val="28"/>
                <w:lang w:val="uk-UA"/>
              </w:rPr>
              <w:t>2</w:t>
            </w:r>
            <w:r w:rsidR="00650412">
              <w:rPr>
                <w:sz w:val="28"/>
                <w:szCs w:val="28"/>
                <w:lang w:val="uk-UA"/>
              </w:rPr>
              <w:t>5</w:t>
            </w:r>
            <w:r>
              <w:rPr>
                <w:sz w:val="28"/>
                <w:szCs w:val="28"/>
                <w:lang w:val="uk-UA"/>
              </w:rPr>
              <w:t xml:space="preserve"> позач.</w:t>
            </w:r>
            <w:r w:rsidRPr="00720B6D">
              <w:rPr>
                <w:sz w:val="28"/>
                <w:szCs w:val="28"/>
                <w:lang w:val="uk-UA"/>
              </w:rPr>
              <w:t>-VІІІ (додається).</w:t>
            </w:r>
          </w:p>
        </w:tc>
      </w:tr>
      <w:tr w:rsidR="00042F6E" w:rsidRPr="00D31A97" w:rsidTr="00042F6E">
        <w:trPr>
          <w:cantSplit/>
          <w:trHeight w:val="360"/>
        </w:trPr>
        <w:tc>
          <w:tcPr>
            <w:tcW w:w="576" w:type="dxa"/>
          </w:tcPr>
          <w:p w:rsidR="00042F6E" w:rsidRPr="00870838" w:rsidRDefault="00042F6E" w:rsidP="00F165C6">
            <w:pPr>
              <w:rPr>
                <w:b/>
                <w:bCs/>
                <w:sz w:val="28"/>
                <w:szCs w:val="28"/>
                <w:lang w:val="uk-UA"/>
              </w:rPr>
            </w:pPr>
          </w:p>
        </w:tc>
        <w:tc>
          <w:tcPr>
            <w:tcW w:w="2301" w:type="dxa"/>
          </w:tcPr>
          <w:p w:rsidR="00042F6E" w:rsidRPr="00870838" w:rsidRDefault="00042F6E" w:rsidP="00F165C6">
            <w:pPr>
              <w:ind w:left="-140" w:right="-108" w:firstLine="140"/>
              <w:rPr>
                <w:b/>
                <w:bCs/>
                <w:sz w:val="28"/>
                <w:szCs w:val="28"/>
                <w:lang w:val="uk-UA"/>
              </w:rPr>
            </w:pPr>
          </w:p>
        </w:tc>
        <w:tc>
          <w:tcPr>
            <w:tcW w:w="6904" w:type="dxa"/>
          </w:tcPr>
          <w:p w:rsidR="00042F6E" w:rsidRPr="00720B6D" w:rsidRDefault="00042F6E" w:rsidP="00F165C6">
            <w:pPr>
              <w:pStyle w:val="aa"/>
              <w:ind w:left="0"/>
              <w:jc w:val="both"/>
              <w:rPr>
                <w:sz w:val="28"/>
                <w:szCs w:val="28"/>
                <w:lang w:val="uk-UA"/>
              </w:rPr>
            </w:pPr>
          </w:p>
        </w:tc>
      </w:tr>
      <w:tr w:rsidR="00042F6E" w:rsidRPr="00D114DE" w:rsidTr="00F165C6">
        <w:trPr>
          <w:cantSplit/>
          <w:trHeight w:val="155"/>
        </w:trPr>
        <w:tc>
          <w:tcPr>
            <w:tcW w:w="576" w:type="dxa"/>
          </w:tcPr>
          <w:p w:rsidR="00042F6E" w:rsidRPr="00624EE5" w:rsidRDefault="00042F6E" w:rsidP="00F165C6">
            <w:pPr>
              <w:rPr>
                <w:b/>
                <w:bCs/>
                <w:sz w:val="28"/>
                <w:szCs w:val="28"/>
                <w:lang w:val="uk-UA"/>
              </w:rPr>
            </w:pPr>
          </w:p>
        </w:tc>
        <w:tc>
          <w:tcPr>
            <w:tcW w:w="2301" w:type="dxa"/>
          </w:tcPr>
          <w:p w:rsidR="00042F6E" w:rsidRPr="00D114DE" w:rsidRDefault="00042F6E" w:rsidP="00F165C6">
            <w:pPr>
              <w:rPr>
                <w:b/>
                <w:bCs/>
                <w:sz w:val="28"/>
                <w:szCs w:val="28"/>
                <w:lang w:val="uk-UA"/>
              </w:rPr>
            </w:pPr>
            <w:r>
              <w:rPr>
                <w:b/>
                <w:bCs/>
                <w:sz w:val="28"/>
                <w:szCs w:val="28"/>
                <w:lang w:val="uk-UA"/>
              </w:rPr>
              <w:t>9. Різне.</w:t>
            </w:r>
          </w:p>
        </w:tc>
        <w:tc>
          <w:tcPr>
            <w:tcW w:w="6904" w:type="dxa"/>
          </w:tcPr>
          <w:p w:rsidR="00042F6E" w:rsidRPr="00D114DE" w:rsidRDefault="00042F6E" w:rsidP="00F165C6">
            <w:pPr>
              <w:ind w:left="-140" w:right="-108" w:firstLine="140"/>
              <w:rPr>
                <w:b/>
                <w:bCs/>
                <w:sz w:val="28"/>
                <w:szCs w:val="28"/>
                <w:lang w:val="uk-UA"/>
              </w:rPr>
            </w:pPr>
          </w:p>
        </w:tc>
      </w:tr>
      <w:tr w:rsidR="00042F6E" w:rsidRPr="00F3786A" w:rsidTr="00F165C6">
        <w:trPr>
          <w:cantSplit/>
          <w:trHeight w:val="198"/>
        </w:trPr>
        <w:tc>
          <w:tcPr>
            <w:tcW w:w="576" w:type="dxa"/>
          </w:tcPr>
          <w:p w:rsidR="00042F6E" w:rsidRPr="00D114DE" w:rsidRDefault="00042F6E" w:rsidP="00F165C6">
            <w:pPr>
              <w:rPr>
                <w:b/>
                <w:bCs/>
                <w:sz w:val="28"/>
                <w:szCs w:val="28"/>
                <w:lang w:val="uk-UA"/>
              </w:rPr>
            </w:pPr>
          </w:p>
        </w:tc>
        <w:tc>
          <w:tcPr>
            <w:tcW w:w="2301" w:type="dxa"/>
          </w:tcPr>
          <w:p w:rsidR="00042F6E" w:rsidRPr="00D114DE" w:rsidRDefault="00042F6E" w:rsidP="00F165C6">
            <w:pPr>
              <w:ind w:left="-140" w:right="-108" w:firstLine="140"/>
              <w:rPr>
                <w:b/>
                <w:bCs/>
                <w:sz w:val="28"/>
                <w:szCs w:val="28"/>
                <w:lang w:val="uk-UA"/>
              </w:rPr>
            </w:pPr>
          </w:p>
        </w:tc>
        <w:tc>
          <w:tcPr>
            <w:tcW w:w="6904" w:type="dxa"/>
          </w:tcPr>
          <w:p w:rsidR="00042F6E" w:rsidRDefault="00042F6E" w:rsidP="00F165C6">
            <w:pPr>
              <w:jc w:val="both"/>
              <w:rPr>
                <w:sz w:val="28"/>
                <w:szCs w:val="28"/>
                <w:lang w:val="uk-UA"/>
              </w:rPr>
            </w:pPr>
            <w:r w:rsidRPr="00AF5986">
              <w:rPr>
                <w:sz w:val="28"/>
                <w:szCs w:val="28"/>
                <w:lang w:val="uk-UA"/>
              </w:rPr>
              <w:t xml:space="preserve">Головуючий </w:t>
            </w:r>
            <w:r>
              <w:rPr>
                <w:sz w:val="28"/>
                <w:szCs w:val="28"/>
                <w:lang w:val="uk-UA"/>
              </w:rPr>
              <w:t>поцікавився чи є бажаючі виступити</w:t>
            </w:r>
            <w:r w:rsidRPr="00AF5986">
              <w:rPr>
                <w:sz w:val="28"/>
                <w:szCs w:val="28"/>
                <w:lang w:val="uk-UA"/>
              </w:rPr>
              <w:t xml:space="preserve"> </w:t>
            </w:r>
            <w:r>
              <w:rPr>
                <w:sz w:val="28"/>
                <w:szCs w:val="28"/>
                <w:lang w:val="uk-UA"/>
              </w:rPr>
              <w:t xml:space="preserve">у різному та </w:t>
            </w:r>
            <w:r w:rsidRPr="00870838">
              <w:rPr>
                <w:sz w:val="28"/>
                <w:szCs w:val="28"/>
                <w:lang w:val="uk-UA"/>
              </w:rPr>
              <w:t xml:space="preserve">зазначив, </w:t>
            </w:r>
            <w:r>
              <w:rPr>
                <w:sz w:val="28"/>
                <w:szCs w:val="28"/>
                <w:lang w:val="uk-UA"/>
              </w:rPr>
              <w:t>що порядок денний 25</w:t>
            </w:r>
            <w:r w:rsidRPr="00870838">
              <w:rPr>
                <w:sz w:val="28"/>
                <w:szCs w:val="28"/>
                <w:lang w:val="uk-UA"/>
              </w:rPr>
              <w:t xml:space="preserve"> </w:t>
            </w:r>
            <w:r>
              <w:rPr>
                <w:sz w:val="28"/>
                <w:szCs w:val="28"/>
                <w:lang w:val="uk-UA"/>
              </w:rPr>
              <w:t>поза</w:t>
            </w:r>
            <w:r w:rsidRPr="00870838">
              <w:rPr>
                <w:sz w:val="28"/>
                <w:szCs w:val="28"/>
                <w:lang w:val="uk-UA"/>
              </w:rPr>
              <w:t>чергової сесії Броварської райо</w:t>
            </w:r>
            <w:r>
              <w:rPr>
                <w:sz w:val="28"/>
                <w:szCs w:val="28"/>
                <w:lang w:val="uk-UA"/>
              </w:rPr>
              <w:t>нної ради Київської області</w:t>
            </w:r>
            <w:r w:rsidRPr="00870838">
              <w:rPr>
                <w:sz w:val="28"/>
                <w:szCs w:val="28"/>
                <w:lang w:val="uk-UA"/>
              </w:rPr>
              <w:t xml:space="preserve"> VІ</w:t>
            </w:r>
            <w:r>
              <w:rPr>
                <w:sz w:val="28"/>
                <w:szCs w:val="28"/>
                <w:lang w:val="uk-UA"/>
              </w:rPr>
              <w:t>І</w:t>
            </w:r>
            <w:r w:rsidRPr="00870838">
              <w:rPr>
                <w:sz w:val="28"/>
                <w:szCs w:val="28"/>
                <w:lang w:val="uk-UA"/>
              </w:rPr>
              <w:t xml:space="preserve">І скликання вичерпано </w:t>
            </w:r>
            <w:r>
              <w:rPr>
                <w:sz w:val="28"/>
                <w:szCs w:val="28"/>
                <w:lang w:val="uk-UA"/>
              </w:rPr>
              <w:t>і</w:t>
            </w:r>
            <w:r w:rsidRPr="00870838">
              <w:rPr>
                <w:sz w:val="28"/>
                <w:szCs w:val="28"/>
                <w:lang w:val="uk-UA"/>
              </w:rPr>
              <w:t xml:space="preserve"> оголосив пленарне засідання закритим. </w:t>
            </w:r>
          </w:p>
          <w:p w:rsidR="00042F6E" w:rsidRDefault="00042F6E" w:rsidP="00F165C6">
            <w:pPr>
              <w:jc w:val="both"/>
              <w:rPr>
                <w:sz w:val="28"/>
                <w:szCs w:val="28"/>
                <w:lang w:val="uk-UA"/>
              </w:rPr>
            </w:pPr>
          </w:p>
          <w:p w:rsidR="00042F6E" w:rsidRPr="00F3786A" w:rsidRDefault="00042F6E" w:rsidP="00F165C6">
            <w:pPr>
              <w:shd w:val="clear" w:color="auto" w:fill="FFFFFF"/>
              <w:rPr>
                <w:sz w:val="28"/>
                <w:szCs w:val="28"/>
                <w:lang w:val="uk-UA"/>
              </w:rPr>
            </w:pPr>
            <w:r w:rsidRPr="00870838">
              <w:rPr>
                <w:sz w:val="28"/>
                <w:szCs w:val="28"/>
                <w:lang w:val="uk-UA"/>
              </w:rPr>
              <w:t>(Звучить Гімн України).</w:t>
            </w:r>
          </w:p>
        </w:tc>
      </w:tr>
      <w:tr w:rsidR="00042F6E" w:rsidRPr="00F3786A" w:rsidTr="00F165C6">
        <w:trPr>
          <w:cantSplit/>
          <w:trHeight w:val="198"/>
        </w:trPr>
        <w:tc>
          <w:tcPr>
            <w:tcW w:w="576" w:type="dxa"/>
          </w:tcPr>
          <w:p w:rsidR="00042F6E" w:rsidRDefault="00042F6E" w:rsidP="00F165C6">
            <w:pPr>
              <w:rPr>
                <w:b/>
                <w:bCs/>
                <w:sz w:val="28"/>
                <w:szCs w:val="28"/>
                <w:lang w:val="uk-UA"/>
              </w:rPr>
            </w:pPr>
          </w:p>
        </w:tc>
        <w:tc>
          <w:tcPr>
            <w:tcW w:w="2301" w:type="dxa"/>
          </w:tcPr>
          <w:p w:rsidR="00042F6E" w:rsidRDefault="00042F6E" w:rsidP="00F165C6">
            <w:pPr>
              <w:ind w:left="-140" w:right="-108" w:firstLine="140"/>
              <w:rPr>
                <w:b/>
                <w:bCs/>
                <w:sz w:val="28"/>
                <w:szCs w:val="28"/>
                <w:lang w:val="uk-UA"/>
              </w:rPr>
            </w:pPr>
          </w:p>
        </w:tc>
        <w:tc>
          <w:tcPr>
            <w:tcW w:w="6904" w:type="dxa"/>
          </w:tcPr>
          <w:p w:rsidR="00042F6E" w:rsidRPr="00F3786A" w:rsidRDefault="00042F6E" w:rsidP="00F165C6">
            <w:pPr>
              <w:shd w:val="clear" w:color="auto" w:fill="FFFFFF"/>
              <w:rPr>
                <w:rFonts w:ascii="inherit" w:hAnsi="inherit" w:cs="Segoe UI Historic"/>
                <w:color w:val="050505"/>
                <w:sz w:val="23"/>
                <w:szCs w:val="23"/>
                <w:lang w:val="uk-UA"/>
              </w:rPr>
            </w:pPr>
          </w:p>
        </w:tc>
      </w:tr>
    </w:tbl>
    <w:p w:rsidR="004E5A52" w:rsidRDefault="004E5A52" w:rsidP="00B20B17">
      <w:pPr>
        <w:tabs>
          <w:tab w:val="left" w:pos="7020"/>
        </w:tabs>
        <w:rPr>
          <w:b/>
          <w:bCs/>
          <w:sz w:val="28"/>
          <w:lang w:val="uk-UA"/>
        </w:rPr>
      </w:pPr>
    </w:p>
    <w:p w:rsidR="00370C60" w:rsidRPr="00870838" w:rsidRDefault="00370C60" w:rsidP="00B20B17">
      <w:pPr>
        <w:tabs>
          <w:tab w:val="left" w:pos="7020"/>
        </w:tabs>
        <w:rPr>
          <w:b/>
          <w:bCs/>
          <w:sz w:val="28"/>
          <w:lang w:val="uk-UA"/>
        </w:rPr>
      </w:pPr>
    </w:p>
    <w:p w:rsidR="00E154B3" w:rsidRDefault="00E154B3" w:rsidP="00B20B17">
      <w:pPr>
        <w:tabs>
          <w:tab w:val="left" w:pos="7020"/>
        </w:tabs>
        <w:rPr>
          <w:b/>
          <w:bCs/>
          <w:sz w:val="28"/>
          <w:lang w:val="uk-UA"/>
        </w:rPr>
      </w:pPr>
    </w:p>
    <w:p w:rsidR="00A97EC1" w:rsidRPr="00870838" w:rsidRDefault="00A97EC1" w:rsidP="00B20B17">
      <w:pPr>
        <w:tabs>
          <w:tab w:val="left" w:pos="7020"/>
        </w:tabs>
        <w:rPr>
          <w:b/>
          <w:bCs/>
          <w:sz w:val="28"/>
          <w:lang w:val="uk-UA"/>
        </w:rPr>
      </w:pPr>
    </w:p>
    <w:tbl>
      <w:tblPr>
        <w:tblW w:w="0" w:type="auto"/>
        <w:tblLook w:val="04A0"/>
      </w:tblPr>
      <w:tblGrid>
        <w:gridCol w:w="5920"/>
        <w:gridCol w:w="3794"/>
      </w:tblGrid>
      <w:tr w:rsidR="00D76FD5" w:rsidRPr="00870838" w:rsidTr="0031677F">
        <w:trPr>
          <w:trHeight w:val="309"/>
        </w:trPr>
        <w:tc>
          <w:tcPr>
            <w:tcW w:w="5920" w:type="dxa"/>
          </w:tcPr>
          <w:p w:rsidR="00D76FD5" w:rsidRPr="00870838" w:rsidRDefault="00D76FD5" w:rsidP="00071B19">
            <w:pPr>
              <w:tabs>
                <w:tab w:val="left" w:pos="7020"/>
              </w:tabs>
              <w:rPr>
                <w:rFonts w:cs="Tahoma"/>
                <w:b/>
                <w:bCs/>
                <w:sz w:val="28"/>
                <w:szCs w:val="16"/>
                <w:lang w:val="uk-UA"/>
              </w:rPr>
            </w:pPr>
            <w:r w:rsidRPr="00870838">
              <w:rPr>
                <w:b/>
                <w:bCs/>
                <w:sz w:val="28"/>
                <w:lang w:val="uk-UA"/>
              </w:rPr>
              <w:t>Голова ради</w:t>
            </w:r>
          </w:p>
        </w:tc>
        <w:tc>
          <w:tcPr>
            <w:tcW w:w="3794" w:type="dxa"/>
          </w:tcPr>
          <w:p w:rsidR="00C66B3B" w:rsidRPr="00870838" w:rsidRDefault="00D76FD5" w:rsidP="00F40947">
            <w:pPr>
              <w:tabs>
                <w:tab w:val="left" w:pos="7020"/>
              </w:tabs>
              <w:rPr>
                <w:b/>
                <w:bCs/>
                <w:sz w:val="28"/>
                <w:lang w:val="uk-UA"/>
              </w:rPr>
            </w:pPr>
            <w:r w:rsidRPr="00870838">
              <w:rPr>
                <w:b/>
                <w:bCs/>
                <w:sz w:val="28"/>
                <w:lang w:val="uk-UA"/>
              </w:rPr>
              <w:t>С</w:t>
            </w:r>
            <w:r w:rsidR="00F40947">
              <w:rPr>
                <w:b/>
                <w:bCs/>
                <w:sz w:val="28"/>
                <w:lang w:val="uk-UA"/>
              </w:rPr>
              <w:t xml:space="preserve">ергій </w:t>
            </w:r>
            <w:r w:rsidRPr="00870838">
              <w:rPr>
                <w:b/>
                <w:bCs/>
                <w:sz w:val="28"/>
                <w:lang w:val="uk-UA"/>
              </w:rPr>
              <w:t>Г</w:t>
            </w:r>
            <w:r w:rsidR="00F40947" w:rsidRPr="00870838">
              <w:rPr>
                <w:b/>
                <w:bCs/>
                <w:sz w:val="28"/>
                <w:lang w:val="uk-UA"/>
              </w:rPr>
              <w:t>РИШКО</w:t>
            </w:r>
          </w:p>
        </w:tc>
      </w:tr>
      <w:tr w:rsidR="0075676D" w:rsidRPr="00396868" w:rsidTr="0031677F">
        <w:trPr>
          <w:trHeight w:val="119"/>
        </w:trPr>
        <w:tc>
          <w:tcPr>
            <w:tcW w:w="5920" w:type="dxa"/>
          </w:tcPr>
          <w:p w:rsidR="0075676D" w:rsidRDefault="0075676D" w:rsidP="00071B19">
            <w:pPr>
              <w:tabs>
                <w:tab w:val="left" w:pos="7020"/>
              </w:tabs>
              <w:rPr>
                <w:b/>
                <w:bCs/>
                <w:lang w:val="uk-UA"/>
              </w:rPr>
            </w:pPr>
          </w:p>
          <w:p w:rsidR="00396868" w:rsidRPr="00396868" w:rsidRDefault="00396868" w:rsidP="00071B19">
            <w:pPr>
              <w:tabs>
                <w:tab w:val="left" w:pos="7020"/>
              </w:tabs>
              <w:rPr>
                <w:b/>
                <w:bCs/>
                <w:lang w:val="uk-UA"/>
              </w:rPr>
            </w:pPr>
          </w:p>
        </w:tc>
        <w:tc>
          <w:tcPr>
            <w:tcW w:w="3794" w:type="dxa"/>
          </w:tcPr>
          <w:p w:rsidR="0075676D" w:rsidRPr="00396868" w:rsidRDefault="0075676D" w:rsidP="004275A2">
            <w:pPr>
              <w:tabs>
                <w:tab w:val="left" w:pos="7020"/>
              </w:tabs>
              <w:ind w:right="-141"/>
              <w:rPr>
                <w:b/>
                <w:bCs/>
                <w:lang w:val="uk-UA"/>
              </w:rPr>
            </w:pPr>
          </w:p>
        </w:tc>
      </w:tr>
      <w:tr w:rsidR="00DE6396" w:rsidRPr="00870838" w:rsidTr="0031677F">
        <w:trPr>
          <w:trHeight w:val="465"/>
        </w:trPr>
        <w:tc>
          <w:tcPr>
            <w:tcW w:w="5920" w:type="dxa"/>
          </w:tcPr>
          <w:p w:rsidR="00DE6396" w:rsidRPr="00870838" w:rsidRDefault="00DE6396" w:rsidP="00294857">
            <w:pPr>
              <w:tabs>
                <w:tab w:val="left" w:pos="7020"/>
              </w:tabs>
              <w:rPr>
                <w:rFonts w:cs="Tahoma"/>
                <w:b/>
                <w:bCs/>
                <w:sz w:val="16"/>
                <w:szCs w:val="16"/>
                <w:lang w:val="uk-UA"/>
              </w:rPr>
            </w:pPr>
            <w:r w:rsidRPr="00870838">
              <w:rPr>
                <w:rFonts w:cs="Tahoma"/>
                <w:b/>
                <w:bCs/>
                <w:sz w:val="28"/>
                <w:szCs w:val="16"/>
                <w:lang w:val="uk-UA"/>
              </w:rPr>
              <w:t>Секретаріат сесії</w:t>
            </w:r>
          </w:p>
        </w:tc>
        <w:tc>
          <w:tcPr>
            <w:tcW w:w="3794" w:type="dxa"/>
          </w:tcPr>
          <w:p w:rsidR="003767AB" w:rsidRDefault="00F40947" w:rsidP="003767AB">
            <w:pPr>
              <w:tabs>
                <w:tab w:val="left" w:pos="7020"/>
              </w:tabs>
              <w:rPr>
                <w:rFonts w:cs="Tahoma"/>
                <w:b/>
                <w:bCs/>
                <w:sz w:val="28"/>
                <w:szCs w:val="16"/>
                <w:lang w:val="uk-UA"/>
              </w:rPr>
            </w:pPr>
            <w:r>
              <w:rPr>
                <w:rFonts w:cs="Tahoma"/>
                <w:b/>
                <w:bCs/>
                <w:sz w:val="28"/>
                <w:szCs w:val="16"/>
                <w:lang w:val="uk-UA"/>
              </w:rPr>
              <w:t>Віра МАТІСЬКО</w:t>
            </w:r>
          </w:p>
          <w:p w:rsidR="00097BE8" w:rsidRPr="00A5483C" w:rsidRDefault="00097BE8" w:rsidP="003767AB">
            <w:pPr>
              <w:tabs>
                <w:tab w:val="left" w:pos="7020"/>
              </w:tabs>
              <w:rPr>
                <w:b/>
                <w:bCs/>
                <w:sz w:val="20"/>
                <w:szCs w:val="20"/>
                <w:lang w:val="uk-UA"/>
              </w:rPr>
            </w:pPr>
          </w:p>
        </w:tc>
      </w:tr>
      <w:tr w:rsidR="00DE6396" w:rsidRPr="00870838" w:rsidTr="0031677F">
        <w:trPr>
          <w:trHeight w:val="373"/>
        </w:trPr>
        <w:tc>
          <w:tcPr>
            <w:tcW w:w="5920" w:type="dxa"/>
          </w:tcPr>
          <w:p w:rsidR="00DE6396" w:rsidRPr="00870838" w:rsidRDefault="00DE6396" w:rsidP="00503276">
            <w:pPr>
              <w:rPr>
                <w:rFonts w:cs="Tahoma"/>
                <w:b/>
                <w:bCs/>
                <w:sz w:val="16"/>
                <w:szCs w:val="16"/>
                <w:lang w:val="uk-UA"/>
              </w:rPr>
            </w:pPr>
          </w:p>
        </w:tc>
        <w:tc>
          <w:tcPr>
            <w:tcW w:w="3794" w:type="dxa"/>
          </w:tcPr>
          <w:p w:rsidR="000D45F7" w:rsidRDefault="004275A2" w:rsidP="004275A2">
            <w:pPr>
              <w:tabs>
                <w:tab w:val="left" w:pos="7020"/>
              </w:tabs>
              <w:jc w:val="both"/>
              <w:rPr>
                <w:b/>
                <w:bCs/>
                <w:sz w:val="28"/>
                <w:lang w:val="uk-UA"/>
              </w:rPr>
            </w:pPr>
            <w:r>
              <w:rPr>
                <w:b/>
                <w:bCs/>
                <w:sz w:val="28"/>
                <w:lang w:val="uk-UA"/>
              </w:rPr>
              <w:t>Катерина САМОЙЛЕНКО</w:t>
            </w:r>
          </w:p>
          <w:p w:rsidR="00DE6396" w:rsidRPr="00870838" w:rsidRDefault="00DE6396" w:rsidP="003767AB">
            <w:pPr>
              <w:tabs>
                <w:tab w:val="left" w:pos="7020"/>
              </w:tabs>
              <w:rPr>
                <w:rFonts w:cs="Tahoma"/>
                <w:b/>
                <w:bCs/>
                <w:sz w:val="28"/>
                <w:szCs w:val="16"/>
                <w:lang w:val="uk-UA"/>
              </w:rPr>
            </w:pPr>
          </w:p>
        </w:tc>
      </w:tr>
      <w:tr w:rsidR="00474A36" w:rsidRPr="00870838" w:rsidTr="0031677F">
        <w:trPr>
          <w:trHeight w:val="373"/>
        </w:trPr>
        <w:tc>
          <w:tcPr>
            <w:tcW w:w="5920" w:type="dxa"/>
          </w:tcPr>
          <w:p w:rsidR="00474A36" w:rsidRPr="00870838" w:rsidRDefault="00474A36" w:rsidP="00503276">
            <w:pPr>
              <w:rPr>
                <w:rFonts w:cs="Tahoma"/>
                <w:b/>
                <w:bCs/>
                <w:sz w:val="16"/>
                <w:szCs w:val="16"/>
                <w:lang w:val="uk-UA"/>
              </w:rPr>
            </w:pPr>
          </w:p>
        </w:tc>
        <w:tc>
          <w:tcPr>
            <w:tcW w:w="3794" w:type="dxa"/>
          </w:tcPr>
          <w:p w:rsidR="00474A36" w:rsidRDefault="0031677F" w:rsidP="000D45F7">
            <w:pPr>
              <w:tabs>
                <w:tab w:val="left" w:pos="7020"/>
              </w:tabs>
              <w:rPr>
                <w:b/>
                <w:bCs/>
                <w:sz w:val="28"/>
                <w:lang w:val="uk-UA"/>
              </w:rPr>
            </w:pPr>
            <w:r>
              <w:rPr>
                <w:b/>
                <w:bCs/>
                <w:sz w:val="28"/>
                <w:lang w:val="uk-UA"/>
              </w:rPr>
              <w:t xml:space="preserve">Оксана </w:t>
            </w:r>
            <w:r w:rsidRPr="0031677F">
              <w:rPr>
                <w:b/>
                <w:bCs/>
                <w:sz w:val="28"/>
                <w:szCs w:val="28"/>
                <w:lang w:val="uk-UA"/>
              </w:rPr>
              <w:t>СУХОВЕЄВА</w:t>
            </w:r>
          </w:p>
        </w:tc>
      </w:tr>
    </w:tbl>
    <w:p w:rsidR="00EC4EAB" w:rsidRPr="003F7878" w:rsidRDefault="00EC4EAB" w:rsidP="00AA7C6F">
      <w:pPr>
        <w:tabs>
          <w:tab w:val="left" w:pos="7020"/>
        </w:tabs>
        <w:jc w:val="both"/>
        <w:rPr>
          <w:b/>
          <w:bCs/>
          <w:sz w:val="28"/>
          <w:szCs w:val="28"/>
          <w:lang w:val="uk-UA"/>
        </w:rPr>
      </w:pPr>
    </w:p>
    <w:sectPr w:rsidR="00EC4EAB" w:rsidRPr="003F7878" w:rsidSect="004A7A66">
      <w:headerReference w:type="even" r:id="rId10"/>
      <w:headerReference w:type="default" r:id="rId11"/>
      <w:footerReference w:type="even" r:id="rId12"/>
      <w:footerReference w:type="default" r:id="rId13"/>
      <w:pgSz w:w="11906" w:h="16838"/>
      <w:pgMar w:top="1134"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980" w:rsidRDefault="00ED7980" w:rsidP="00F72DFE">
      <w:r>
        <w:separator/>
      </w:r>
    </w:p>
  </w:endnote>
  <w:endnote w:type="continuationSeparator" w:id="1">
    <w:p w:rsidR="00ED7980" w:rsidRDefault="00ED7980" w:rsidP="00F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Полужирный">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0CF" w:rsidRDefault="006C707C">
    <w:pPr>
      <w:pStyle w:val="a8"/>
      <w:framePr w:wrap="around" w:vAnchor="text" w:hAnchor="margin" w:xAlign="center" w:y="1"/>
      <w:rPr>
        <w:rStyle w:val="a5"/>
      </w:rPr>
    </w:pPr>
    <w:r>
      <w:rPr>
        <w:rStyle w:val="a5"/>
      </w:rPr>
      <w:fldChar w:fldCharType="begin"/>
    </w:r>
    <w:r w:rsidR="004870CF">
      <w:rPr>
        <w:rStyle w:val="a5"/>
      </w:rPr>
      <w:instrText xml:space="preserve">PAGE  </w:instrText>
    </w:r>
    <w:r>
      <w:rPr>
        <w:rStyle w:val="a5"/>
      </w:rPr>
      <w:fldChar w:fldCharType="end"/>
    </w:r>
  </w:p>
  <w:p w:rsidR="004870CF" w:rsidRDefault="004870C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0CF" w:rsidRDefault="006C707C">
    <w:pPr>
      <w:pStyle w:val="a8"/>
      <w:framePr w:wrap="around" w:vAnchor="text" w:hAnchor="margin" w:xAlign="center" w:y="1"/>
      <w:rPr>
        <w:rStyle w:val="a5"/>
      </w:rPr>
    </w:pPr>
    <w:r>
      <w:rPr>
        <w:rStyle w:val="a5"/>
      </w:rPr>
      <w:fldChar w:fldCharType="begin"/>
    </w:r>
    <w:r w:rsidR="004870CF">
      <w:rPr>
        <w:rStyle w:val="a5"/>
      </w:rPr>
      <w:instrText xml:space="preserve">PAGE  </w:instrText>
    </w:r>
    <w:r>
      <w:rPr>
        <w:rStyle w:val="a5"/>
      </w:rPr>
      <w:fldChar w:fldCharType="separate"/>
    </w:r>
    <w:r w:rsidR="00D31A97">
      <w:rPr>
        <w:rStyle w:val="a5"/>
        <w:noProof/>
      </w:rPr>
      <w:t>8</w:t>
    </w:r>
    <w:r>
      <w:rPr>
        <w:rStyle w:val="a5"/>
      </w:rPr>
      <w:fldChar w:fldCharType="end"/>
    </w:r>
  </w:p>
  <w:p w:rsidR="004870CF" w:rsidRDefault="004870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980" w:rsidRDefault="00ED7980" w:rsidP="00F72DFE">
      <w:r>
        <w:separator/>
      </w:r>
    </w:p>
  </w:footnote>
  <w:footnote w:type="continuationSeparator" w:id="1">
    <w:p w:rsidR="00ED7980" w:rsidRDefault="00ED7980" w:rsidP="00F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0CF" w:rsidRDefault="006C707C">
    <w:pPr>
      <w:pStyle w:val="a6"/>
      <w:framePr w:wrap="around" w:vAnchor="text" w:hAnchor="margin" w:xAlign="right" w:y="1"/>
      <w:rPr>
        <w:rStyle w:val="a5"/>
      </w:rPr>
    </w:pPr>
    <w:r>
      <w:rPr>
        <w:rStyle w:val="a5"/>
      </w:rPr>
      <w:fldChar w:fldCharType="begin"/>
    </w:r>
    <w:r w:rsidR="004870CF">
      <w:rPr>
        <w:rStyle w:val="a5"/>
      </w:rPr>
      <w:instrText xml:space="preserve">PAGE  </w:instrText>
    </w:r>
    <w:r>
      <w:rPr>
        <w:rStyle w:val="a5"/>
      </w:rPr>
      <w:fldChar w:fldCharType="end"/>
    </w:r>
  </w:p>
  <w:p w:rsidR="004870CF" w:rsidRDefault="004870C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0CF" w:rsidRDefault="004870CF">
    <w:pPr>
      <w:pStyle w:val="a6"/>
      <w:ind w:right="360"/>
      <w:rPr>
        <w:lang w:val="uk-UA"/>
      </w:rPr>
    </w:pPr>
  </w:p>
  <w:p w:rsidR="004870CF" w:rsidRDefault="004870CF">
    <w:pPr>
      <w:pStyle w:val="a6"/>
      <w:ind w:right="360"/>
      <w:rPr>
        <w:lang w:val="uk-UA"/>
      </w:rPr>
    </w:pPr>
  </w:p>
  <w:p w:rsidR="004870CF" w:rsidRPr="004E5A52" w:rsidRDefault="004870CF">
    <w:pPr>
      <w:pStyle w:val="a6"/>
      <w:ind w:right="360"/>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EBF"/>
    <w:multiLevelType w:val="hybridMultilevel"/>
    <w:tmpl w:val="811EC1CA"/>
    <w:lvl w:ilvl="0" w:tplc="F8043824">
      <w:start w:val="1"/>
      <w:numFmt w:val="decimal"/>
      <w:suff w:val="space"/>
      <w:lvlText w:val="%1."/>
      <w:lvlJc w:val="left"/>
      <w:pPr>
        <w:ind w:left="284" w:firstLine="284"/>
      </w:pPr>
      <w:rPr>
        <w:rFonts w:hint="default"/>
        <w:lang w:val="uk-UA"/>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nsid w:val="01FD0358"/>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nsid w:val="07D516E6"/>
    <w:multiLevelType w:val="hybridMultilevel"/>
    <w:tmpl w:val="2068B90A"/>
    <w:lvl w:ilvl="0" w:tplc="B61A83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C2048B9"/>
    <w:multiLevelType w:val="hybridMultilevel"/>
    <w:tmpl w:val="57CA387C"/>
    <w:lvl w:ilvl="0" w:tplc="EB104286">
      <w:start w:val="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DBE6B82"/>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nsid w:val="1447226D"/>
    <w:multiLevelType w:val="hybridMultilevel"/>
    <w:tmpl w:val="811EC1CA"/>
    <w:lvl w:ilvl="0" w:tplc="F8043824">
      <w:start w:val="1"/>
      <w:numFmt w:val="decimal"/>
      <w:suff w:val="space"/>
      <w:lvlText w:val="%1."/>
      <w:lvlJc w:val="left"/>
      <w:pPr>
        <w:ind w:left="284" w:firstLine="284"/>
      </w:pPr>
      <w:rPr>
        <w:rFonts w:hint="default"/>
        <w:lang w:val="uk-UA"/>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nsid w:val="16D93859"/>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7">
    <w:nsid w:val="1913116E"/>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nsid w:val="1A0B45AA"/>
    <w:multiLevelType w:val="hybridMultilevel"/>
    <w:tmpl w:val="847E4914"/>
    <w:lvl w:ilvl="0" w:tplc="EB104286">
      <w:start w:val="1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EDC2046"/>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0">
    <w:nsid w:val="23907AAC"/>
    <w:multiLevelType w:val="hybridMultilevel"/>
    <w:tmpl w:val="811EC1CA"/>
    <w:lvl w:ilvl="0" w:tplc="F8043824">
      <w:start w:val="1"/>
      <w:numFmt w:val="decimal"/>
      <w:suff w:val="space"/>
      <w:lvlText w:val="%1."/>
      <w:lvlJc w:val="left"/>
      <w:pPr>
        <w:ind w:left="284" w:firstLine="284"/>
      </w:pPr>
      <w:rPr>
        <w:rFonts w:hint="default"/>
        <w:lang w:val="uk-UA"/>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1">
    <w:nsid w:val="24463F8C"/>
    <w:multiLevelType w:val="hybridMultilevel"/>
    <w:tmpl w:val="811EC1CA"/>
    <w:lvl w:ilvl="0" w:tplc="F8043824">
      <w:start w:val="1"/>
      <w:numFmt w:val="decimal"/>
      <w:suff w:val="space"/>
      <w:lvlText w:val="%1."/>
      <w:lvlJc w:val="left"/>
      <w:pPr>
        <w:ind w:left="284" w:firstLine="284"/>
      </w:pPr>
      <w:rPr>
        <w:rFonts w:hint="default"/>
        <w:lang w:val="uk-UA"/>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nsid w:val="27C72B93"/>
    <w:multiLevelType w:val="hybridMultilevel"/>
    <w:tmpl w:val="811EC1CA"/>
    <w:lvl w:ilvl="0" w:tplc="F8043824">
      <w:start w:val="1"/>
      <w:numFmt w:val="decimal"/>
      <w:suff w:val="space"/>
      <w:lvlText w:val="%1."/>
      <w:lvlJc w:val="left"/>
      <w:pPr>
        <w:ind w:left="284" w:firstLine="284"/>
      </w:pPr>
      <w:rPr>
        <w:rFonts w:hint="default"/>
        <w:lang w:val="uk-UA"/>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3">
    <w:nsid w:val="287C622F"/>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4">
    <w:nsid w:val="28C0035D"/>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5">
    <w:nsid w:val="2C173AAA"/>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6">
    <w:nsid w:val="324D7390"/>
    <w:multiLevelType w:val="hybridMultilevel"/>
    <w:tmpl w:val="A3C6906A"/>
    <w:lvl w:ilvl="0" w:tplc="4C0CF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342142"/>
    <w:multiLevelType w:val="hybridMultilevel"/>
    <w:tmpl w:val="47CCD25A"/>
    <w:lvl w:ilvl="0" w:tplc="E2F0957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7DA6070"/>
    <w:multiLevelType w:val="hybridMultilevel"/>
    <w:tmpl w:val="811EC1CA"/>
    <w:lvl w:ilvl="0" w:tplc="F8043824">
      <w:start w:val="1"/>
      <w:numFmt w:val="decimal"/>
      <w:suff w:val="space"/>
      <w:lvlText w:val="%1."/>
      <w:lvlJc w:val="left"/>
      <w:pPr>
        <w:ind w:left="284" w:firstLine="284"/>
      </w:pPr>
      <w:rPr>
        <w:rFonts w:hint="default"/>
        <w:lang w:val="uk-UA"/>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9">
    <w:nsid w:val="3D1C0D97"/>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0">
    <w:nsid w:val="3D4249AE"/>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1">
    <w:nsid w:val="3F0556F8"/>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2">
    <w:nsid w:val="45160E33"/>
    <w:multiLevelType w:val="hybridMultilevel"/>
    <w:tmpl w:val="847E4914"/>
    <w:lvl w:ilvl="0" w:tplc="EB104286">
      <w:start w:val="1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7695418"/>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4">
    <w:nsid w:val="4FD1463D"/>
    <w:multiLevelType w:val="hybridMultilevel"/>
    <w:tmpl w:val="811EC1CA"/>
    <w:lvl w:ilvl="0" w:tplc="F8043824">
      <w:start w:val="1"/>
      <w:numFmt w:val="decimal"/>
      <w:suff w:val="space"/>
      <w:lvlText w:val="%1."/>
      <w:lvlJc w:val="left"/>
      <w:pPr>
        <w:ind w:left="284" w:firstLine="284"/>
      </w:pPr>
      <w:rPr>
        <w:rFonts w:hint="default"/>
        <w:lang w:val="uk-UA"/>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5">
    <w:nsid w:val="59CF2483"/>
    <w:multiLevelType w:val="hybridMultilevel"/>
    <w:tmpl w:val="811EC1CA"/>
    <w:lvl w:ilvl="0" w:tplc="F8043824">
      <w:start w:val="1"/>
      <w:numFmt w:val="decimal"/>
      <w:suff w:val="space"/>
      <w:lvlText w:val="%1."/>
      <w:lvlJc w:val="left"/>
      <w:pPr>
        <w:ind w:left="284" w:firstLine="284"/>
      </w:pPr>
      <w:rPr>
        <w:rFonts w:hint="default"/>
        <w:lang w:val="uk-UA"/>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6">
    <w:nsid w:val="5E6635FC"/>
    <w:multiLevelType w:val="hybridMultilevel"/>
    <w:tmpl w:val="2068B90A"/>
    <w:lvl w:ilvl="0" w:tplc="B61A83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F992A8A"/>
    <w:multiLevelType w:val="hybridMultilevel"/>
    <w:tmpl w:val="811EC1CA"/>
    <w:lvl w:ilvl="0" w:tplc="F8043824">
      <w:start w:val="1"/>
      <w:numFmt w:val="decimal"/>
      <w:suff w:val="space"/>
      <w:lvlText w:val="%1."/>
      <w:lvlJc w:val="left"/>
      <w:pPr>
        <w:ind w:left="284" w:firstLine="284"/>
      </w:pPr>
      <w:rPr>
        <w:rFonts w:hint="default"/>
        <w:lang w:val="uk-UA"/>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8">
    <w:nsid w:val="629D7267"/>
    <w:multiLevelType w:val="hybridMultilevel"/>
    <w:tmpl w:val="811EC1CA"/>
    <w:lvl w:ilvl="0" w:tplc="F8043824">
      <w:start w:val="1"/>
      <w:numFmt w:val="decimal"/>
      <w:suff w:val="space"/>
      <w:lvlText w:val="%1."/>
      <w:lvlJc w:val="left"/>
      <w:pPr>
        <w:ind w:left="284" w:firstLine="284"/>
      </w:pPr>
      <w:rPr>
        <w:rFonts w:hint="default"/>
        <w:lang w:val="uk-UA"/>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9">
    <w:nsid w:val="634643E6"/>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0">
    <w:nsid w:val="67ED38A5"/>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1">
    <w:nsid w:val="68055EA8"/>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2">
    <w:nsid w:val="695F29F0"/>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3">
    <w:nsid w:val="6BBC53DF"/>
    <w:multiLevelType w:val="hybridMultilevel"/>
    <w:tmpl w:val="2068B90A"/>
    <w:lvl w:ilvl="0" w:tplc="B61A83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BD521C1"/>
    <w:multiLevelType w:val="hybridMultilevel"/>
    <w:tmpl w:val="811EC1CA"/>
    <w:lvl w:ilvl="0" w:tplc="F8043824">
      <w:start w:val="1"/>
      <w:numFmt w:val="decimal"/>
      <w:suff w:val="space"/>
      <w:lvlText w:val="%1."/>
      <w:lvlJc w:val="left"/>
      <w:pPr>
        <w:ind w:left="284" w:firstLine="284"/>
      </w:pPr>
      <w:rPr>
        <w:rFonts w:hint="default"/>
        <w:lang w:val="uk-UA"/>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5">
    <w:nsid w:val="6DDF43CB"/>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6">
    <w:nsid w:val="74455344"/>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7">
    <w:nsid w:val="7CB741A8"/>
    <w:multiLevelType w:val="hybridMultilevel"/>
    <w:tmpl w:val="07FCA128"/>
    <w:lvl w:ilvl="0" w:tplc="980480A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274DE9"/>
    <w:multiLevelType w:val="hybridMultilevel"/>
    <w:tmpl w:val="F13AD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F8F599B"/>
    <w:multiLevelType w:val="hybridMultilevel"/>
    <w:tmpl w:val="ABEAA814"/>
    <w:lvl w:ilvl="0" w:tplc="A7B0BA8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28"/>
  </w:num>
  <w:num w:numId="4">
    <w:abstractNumId w:val="32"/>
  </w:num>
  <w:num w:numId="5">
    <w:abstractNumId w:val="13"/>
  </w:num>
  <w:num w:numId="6">
    <w:abstractNumId w:val="31"/>
  </w:num>
  <w:num w:numId="7">
    <w:abstractNumId w:val="36"/>
  </w:num>
  <w:num w:numId="8">
    <w:abstractNumId w:val="4"/>
  </w:num>
  <w:num w:numId="9">
    <w:abstractNumId w:val="14"/>
  </w:num>
  <w:num w:numId="10">
    <w:abstractNumId w:val="23"/>
  </w:num>
  <w:num w:numId="11">
    <w:abstractNumId w:val="3"/>
  </w:num>
  <w:num w:numId="12">
    <w:abstractNumId w:val="15"/>
  </w:num>
  <w:num w:numId="13">
    <w:abstractNumId w:val="8"/>
  </w:num>
  <w:num w:numId="14">
    <w:abstractNumId w:val="22"/>
  </w:num>
  <w:num w:numId="15">
    <w:abstractNumId w:val="6"/>
  </w:num>
  <w:num w:numId="16">
    <w:abstractNumId w:val="9"/>
  </w:num>
  <w:num w:numId="17">
    <w:abstractNumId w:val="2"/>
  </w:num>
  <w:num w:numId="18">
    <w:abstractNumId w:val="37"/>
  </w:num>
  <w:num w:numId="19">
    <w:abstractNumId w:val="39"/>
  </w:num>
  <w:num w:numId="20">
    <w:abstractNumId w:val="33"/>
  </w:num>
  <w:num w:numId="21">
    <w:abstractNumId w:val="26"/>
  </w:num>
  <w:num w:numId="22">
    <w:abstractNumId w:val="35"/>
  </w:num>
  <w:num w:numId="23">
    <w:abstractNumId w:val="29"/>
  </w:num>
  <w:num w:numId="24">
    <w:abstractNumId w:val="7"/>
  </w:num>
  <w:num w:numId="25">
    <w:abstractNumId w:val="30"/>
  </w:num>
  <w:num w:numId="26">
    <w:abstractNumId w:val="21"/>
  </w:num>
  <w:num w:numId="27">
    <w:abstractNumId w:val="20"/>
  </w:num>
  <w:num w:numId="28">
    <w:abstractNumId w:val="19"/>
  </w:num>
  <w:num w:numId="29">
    <w:abstractNumId w:val="1"/>
  </w:num>
  <w:num w:numId="30">
    <w:abstractNumId w:val="17"/>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5"/>
  </w:num>
  <w:num w:numId="34">
    <w:abstractNumId w:val="5"/>
  </w:num>
  <w:num w:numId="35">
    <w:abstractNumId w:val="34"/>
  </w:num>
  <w:num w:numId="36">
    <w:abstractNumId w:val="10"/>
  </w:num>
  <w:num w:numId="37">
    <w:abstractNumId w:val="27"/>
  </w:num>
  <w:num w:numId="38">
    <w:abstractNumId w:val="12"/>
  </w:num>
  <w:num w:numId="39">
    <w:abstractNumId w:val="18"/>
  </w:num>
  <w:num w:numId="40">
    <w:abstractNumId w:val="0"/>
  </w:num>
  <w:num w:numId="41">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7E78"/>
    <w:rsid w:val="00000CC2"/>
    <w:rsid w:val="00000EAD"/>
    <w:rsid w:val="00002209"/>
    <w:rsid w:val="00003498"/>
    <w:rsid w:val="00003C9B"/>
    <w:rsid w:val="00004599"/>
    <w:rsid w:val="00004618"/>
    <w:rsid w:val="00004CBC"/>
    <w:rsid w:val="00005030"/>
    <w:rsid w:val="00005808"/>
    <w:rsid w:val="000058EE"/>
    <w:rsid w:val="000060A8"/>
    <w:rsid w:val="000062FB"/>
    <w:rsid w:val="0000689D"/>
    <w:rsid w:val="000068B9"/>
    <w:rsid w:val="000068D4"/>
    <w:rsid w:val="00006A51"/>
    <w:rsid w:val="0000705C"/>
    <w:rsid w:val="0000713E"/>
    <w:rsid w:val="0000736C"/>
    <w:rsid w:val="00007374"/>
    <w:rsid w:val="000078A8"/>
    <w:rsid w:val="00007B73"/>
    <w:rsid w:val="000101DF"/>
    <w:rsid w:val="000119D3"/>
    <w:rsid w:val="00011CB4"/>
    <w:rsid w:val="000120C4"/>
    <w:rsid w:val="0001265A"/>
    <w:rsid w:val="00012768"/>
    <w:rsid w:val="00012C23"/>
    <w:rsid w:val="00012D1B"/>
    <w:rsid w:val="000134E3"/>
    <w:rsid w:val="000137EE"/>
    <w:rsid w:val="00014042"/>
    <w:rsid w:val="00014441"/>
    <w:rsid w:val="00014C95"/>
    <w:rsid w:val="000154CB"/>
    <w:rsid w:val="000155E5"/>
    <w:rsid w:val="00015A26"/>
    <w:rsid w:val="00015C6F"/>
    <w:rsid w:val="000164D6"/>
    <w:rsid w:val="00016526"/>
    <w:rsid w:val="000166DA"/>
    <w:rsid w:val="00017280"/>
    <w:rsid w:val="00017CDE"/>
    <w:rsid w:val="000208F2"/>
    <w:rsid w:val="00020C6F"/>
    <w:rsid w:val="00021480"/>
    <w:rsid w:val="00021616"/>
    <w:rsid w:val="0002290B"/>
    <w:rsid w:val="00022CD7"/>
    <w:rsid w:val="00023B41"/>
    <w:rsid w:val="0002432C"/>
    <w:rsid w:val="00024A1C"/>
    <w:rsid w:val="00024F59"/>
    <w:rsid w:val="00025381"/>
    <w:rsid w:val="00025440"/>
    <w:rsid w:val="000255A2"/>
    <w:rsid w:val="000259AB"/>
    <w:rsid w:val="00025D64"/>
    <w:rsid w:val="00025FEF"/>
    <w:rsid w:val="00026204"/>
    <w:rsid w:val="00026392"/>
    <w:rsid w:val="000264AD"/>
    <w:rsid w:val="000277C7"/>
    <w:rsid w:val="000300E3"/>
    <w:rsid w:val="00031F6F"/>
    <w:rsid w:val="00032125"/>
    <w:rsid w:val="000326C5"/>
    <w:rsid w:val="000331A7"/>
    <w:rsid w:val="000333B6"/>
    <w:rsid w:val="0003365E"/>
    <w:rsid w:val="00033982"/>
    <w:rsid w:val="0003434D"/>
    <w:rsid w:val="000346EC"/>
    <w:rsid w:val="00034F95"/>
    <w:rsid w:val="00035049"/>
    <w:rsid w:val="000353EF"/>
    <w:rsid w:val="0003571D"/>
    <w:rsid w:val="00035AF5"/>
    <w:rsid w:val="000362B5"/>
    <w:rsid w:val="00036A48"/>
    <w:rsid w:val="000373C7"/>
    <w:rsid w:val="00037A24"/>
    <w:rsid w:val="00037AD6"/>
    <w:rsid w:val="0004027F"/>
    <w:rsid w:val="00041F19"/>
    <w:rsid w:val="0004246D"/>
    <w:rsid w:val="00042961"/>
    <w:rsid w:val="00042AB1"/>
    <w:rsid w:val="00042B11"/>
    <w:rsid w:val="00042B28"/>
    <w:rsid w:val="00042F6E"/>
    <w:rsid w:val="0004320B"/>
    <w:rsid w:val="000433BB"/>
    <w:rsid w:val="00043616"/>
    <w:rsid w:val="0004367B"/>
    <w:rsid w:val="00043C64"/>
    <w:rsid w:val="00043D69"/>
    <w:rsid w:val="000443E9"/>
    <w:rsid w:val="0004487E"/>
    <w:rsid w:val="00044D9F"/>
    <w:rsid w:val="00044F92"/>
    <w:rsid w:val="0004584C"/>
    <w:rsid w:val="00047530"/>
    <w:rsid w:val="0004794A"/>
    <w:rsid w:val="00047CE6"/>
    <w:rsid w:val="00047EA2"/>
    <w:rsid w:val="00050F0C"/>
    <w:rsid w:val="00051CDE"/>
    <w:rsid w:val="00051E2C"/>
    <w:rsid w:val="0005234F"/>
    <w:rsid w:val="00052C03"/>
    <w:rsid w:val="00053DDE"/>
    <w:rsid w:val="00053F54"/>
    <w:rsid w:val="00054081"/>
    <w:rsid w:val="000557BC"/>
    <w:rsid w:val="00055C10"/>
    <w:rsid w:val="00055D3D"/>
    <w:rsid w:val="0005640E"/>
    <w:rsid w:val="000565B1"/>
    <w:rsid w:val="00057104"/>
    <w:rsid w:val="000573C1"/>
    <w:rsid w:val="00057510"/>
    <w:rsid w:val="000613B4"/>
    <w:rsid w:val="00061E58"/>
    <w:rsid w:val="000629EA"/>
    <w:rsid w:val="0006355F"/>
    <w:rsid w:val="0006380F"/>
    <w:rsid w:val="0006428C"/>
    <w:rsid w:val="000643BF"/>
    <w:rsid w:val="000646D3"/>
    <w:rsid w:val="00064F73"/>
    <w:rsid w:val="00064FBC"/>
    <w:rsid w:val="00065B4F"/>
    <w:rsid w:val="00065BB3"/>
    <w:rsid w:val="00065D4A"/>
    <w:rsid w:val="00066BDB"/>
    <w:rsid w:val="00066D9E"/>
    <w:rsid w:val="00066E9C"/>
    <w:rsid w:val="00066F78"/>
    <w:rsid w:val="000676F5"/>
    <w:rsid w:val="00067779"/>
    <w:rsid w:val="00067D5F"/>
    <w:rsid w:val="00070A8C"/>
    <w:rsid w:val="00070AE8"/>
    <w:rsid w:val="00070C36"/>
    <w:rsid w:val="00070D11"/>
    <w:rsid w:val="00070D2C"/>
    <w:rsid w:val="00070F17"/>
    <w:rsid w:val="0007121F"/>
    <w:rsid w:val="000714AF"/>
    <w:rsid w:val="00071B19"/>
    <w:rsid w:val="00071D45"/>
    <w:rsid w:val="00072189"/>
    <w:rsid w:val="00072223"/>
    <w:rsid w:val="00072359"/>
    <w:rsid w:val="00072B91"/>
    <w:rsid w:val="00072BBB"/>
    <w:rsid w:val="00072C73"/>
    <w:rsid w:val="00072F38"/>
    <w:rsid w:val="00073086"/>
    <w:rsid w:val="000737F0"/>
    <w:rsid w:val="00073872"/>
    <w:rsid w:val="00073FE8"/>
    <w:rsid w:val="0007540F"/>
    <w:rsid w:val="00075D87"/>
    <w:rsid w:val="00075E62"/>
    <w:rsid w:val="000763C4"/>
    <w:rsid w:val="0007653D"/>
    <w:rsid w:val="00076C5A"/>
    <w:rsid w:val="00076CEA"/>
    <w:rsid w:val="00076FC5"/>
    <w:rsid w:val="000772F2"/>
    <w:rsid w:val="00080CAB"/>
    <w:rsid w:val="00081051"/>
    <w:rsid w:val="000818FF"/>
    <w:rsid w:val="00081C5A"/>
    <w:rsid w:val="00081CA9"/>
    <w:rsid w:val="000821DB"/>
    <w:rsid w:val="000829D6"/>
    <w:rsid w:val="000833FF"/>
    <w:rsid w:val="00083C83"/>
    <w:rsid w:val="00084578"/>
    <w:rsid w:val="00084AAC"/>
    <w:rsid w:val="00084D11"/>
    <w:rsid w:val="00084F65"/>
    <w:rsid w:val="00085377"/>
    <w:rsid w:val="000853DE"/>
    <w:rsid w:val="000853F8"/>
    <w:rsid w:val="00085792"/>
    <w:rsid w:val="00085A59"/>
    <w:rsid w:val="00085EFC"/>
    <w:rsid w:val="00086248"/>
    <w:rsid w:val="0008663F"/>
    <w:rsid w:val="0008714C"/>
    <w:rsid w:val="00087B1C"/>
    <w:rsid w:val="00087DDB"/>
    <w:rsid w:val="00087EFD"/>
    <w:rsid w:val="0009022C"/>
    <w:rsid w:val="00090262"/>
    <w:rsid w:val="00090793"/>
    <w:rsid w:val="0009107C"/>
    <w:rsid w:val="0009117A"/>
    <w:rsid w:val="000917F2"/>
    <w:rsid w:val="0009239E"/>
    <w:rsid w:val="000926EC"/>
    <w:rsid w:val="00092887"/>
    <w:rsid w:val="00092EE4"/>
    <w:rsid w:val="000939F5"/>
    <w:rsid w:val="00093C7F"/>
    <w:rsid w:val="00093D4D"/>
    <w:rsid w:val="00094C44"/>
    <w:rsid w:val="000950CF"/>
    <w:rsid w:val="00095594"/>
    <w:rsid w:val="000958D8"/>
    <w:rsid w:val="0009608E"/>
    <w:rsid w:val="00096BBA"/>
    <w:rsid w:val="00097123"/>
    <w:rsid w:val="00097162"/>
    <w:rsid w:val="0009741C"/>
    <w:rsid w:val="00097731"/>
    <w:rsid w:val="000979A8"/>
    <w:rsid w:val="00097BE8"/>
    <w:rsid w:val="00097EB0"/>
    <w:rsid w:val="000A0B37"/>
    <w:rsid w:val="000A0F24"/>
    <w:rsid w:val="000A1221"/>
    <w:rsid w:val="000A16C4"/>
    <w:rsid w:val="000A1955"/>
    <w:rsid w:val="000A1C3F"/>
    <w:rsid w:val="000A23AA"/>
    <w:rsid w:val="000A23BC"/>
    <w:rsid w:val="000A2FC0"/>
    <w:rsid w:val="000A3203"/>
    <w:rsid w:val="000A37BF"/>
    <w:rsid w:val="000A395F"/>
    <w:rsid w:val="000A4930"/>
    <w:rsid w:val="000A54E7"/>
    <w:rsid w:val="000A55E3"/>
    <w:rsid w:val="000A580B"/>
    <w:rsid w:val="000A5975"/>
    <w:rsid w:val="000A5C0B"/>
    <w:rsid w:val="000A6271"/>
    <w:rsid w:val="000A65B6"/>
    <w:rsid w:val="000A65CA"/>
    <w:rsid w:val="000A65E3"/>
    <w:rsid w:val="000A6613"/>
    <w:rsid w:val="000A6B00"/>
    <w:rsid w:val="000A6DED"/>
    <w:rsid w:val="000A7064"/>
    <w:rsid w:val="000A70FC"/>
    <w:rsid w:val="000A7592"/>
    <w:rsid w:val="000A774E"/>
    <w:rsid w:val="000A778F"/>
    <w:rsid w:val="000A7979"/>
    <w:rsid w:val="000B00FD"/>
    <w:rsid w:val="000B0316"/>
    <w:rsid w:val="000B05DB"/>
    <w:rsid w:val="000B1080"/>
    <w:rsid w:val="000B192F"/>
    <w:rsid w:val="000B1FE0"/>
    <w:rsid w:val="000B3135"/>
    <w:rsid w:val="000B3541"/>
    <w:rsid w:val="000B41C2"/>
    <w:rsid w:val="000B4EB4"/>
    <w:rsid w:val="000B5B54"/>
    <w:rsid w:val="000B635E"/>
    <w:rsid w:val="000B6AA1"/>
    <w:rsid w:val="000B774F"/>
    <w:rsid w:val="000B7E13"/>
    <w:rsid w:val="000C050E"/>
    <w:rsid w:val="000C0C90"/>
    <w:rsid w:val="000C0FC6"/>
    <w:rsid w:val="000C174F"/>
    <w:rsid w:val="000C1BAF"/>
    <w:rsid w:val="000C1C27"/>
    <w:rsid w:val="000C1FE0"/>
    <w:rsid w:val="000C28AE"/>
    <w:rsid w:val="000C3537"/>
    <w:rsid w:val="000C38E4"/>
    <w:rsid w:val="000C51FE"/>
    <w:rsid w:val="000C556A"/>
    <w:rsid w:val="000C56D3"/>
    <w:rsid w:val="000C57D9"/>
    <w:rsid w:val="000C5A74"/>
    <w:rsid w:val="000C5E7A"/>
    <w:rsid w:val="000C60C3"/>
    <w:rsid w:val="000C6BD4"/>
    <w:rsid w:val="000C7148"/>
    <w:rsid w:val="000C7BBC"/>
    <w:rsid w:val="000C7E09"/>
    <w:rsid w:val="000D0AB8"/>
    <w:rsid w:val="000D0CB6"/>
    <w:rsid w:val="000D0F36"/>
    <w:rsid w:val="000D0FED"/>
    <w:rsid w:val="000D117C"/>
    <w:rsid w:val="000D11F4"/>
    <w:rsid w:val="000D1358"/>
    <w:rsid w:val="000D18AB"/>
    <w:rsid w:val="000D1E98"/>
    <w:rsid w:val="000D2224"/>
    <w:rsid w:val="000D2578"/>
    <w:rsid w:val="000D314C"/>
    <w:rsid w:val="000D372A"/>
    <w:rsid w:val="000D3EFD"/>
    <w:rsid w:val="000D45F7"/>
    <w:rsid w:val="000D4C3E"/>
    <w:rsid w:val="000D4CE7"/>
    <w:rsid w:val="000D4E4A"/>
    <w:rsid w:val="000D4E50"/>
    <w:rsid w:val="000D4F9C"/>
    <w:rsid w:val="000D509F"/>
    <w:rsid w:val="000D54DD"/>
    <w:rsid w:val="000D5B22"/>
    <w:rsid w:val="000D5E39"/>
    <w:rsid w:val="000D6388"/>
    <w:rsid w:val="000D6F4B"/>
    <w:rsid w:val="000D7107"/>
    <w:rsid w:val="000D72BD"/>
    <w:rsid w:val="000D7AFB"/>
    <w:rsid w:val="000E0085"/>
    <w:rsid w:val="000E00C6"/>
    <w:rsid w:val="000E0815"/>
    <w:rsid w:val="000E0855"/>
    <w:rsid w:val="000E0877"/>
    <w:rsid w:val="000E0921"/>
    <w:rsid w:val="000E09BB"/>
    <w:rsid w:val="000E0C0B"/>
    <w:rsid w:val="000E24C6"/>
    <w:rsid w:val="000E2675"/>
    <w:rsid w:val="000E3C1E"/>
    <w:rsid w:val="000E4DC9"/>
    <w:rsid w:val="000E5366"/>
    <w:rsid w:val="000E57E5"/>
    <w:rsid w:val="000E5938"/>
    <w:rsid w:val="000E5BEB"/>
    <w:rsid w:val="000E612F"/>
    <w:rsid w:val="000E6296"/>
    <w:rsid w:val="000E6419"/>
    <w:rsid w:val="000E668B"/>
    <w:rsid w:val="000E6C26"/>
    <w:rsid w:val="000E6F0A"/>
    <w:rsid w:val="000F0649"/>
    <w:rsid w:val="000F0B85"/>
    <w:rsid w:val="000F152A"/>
    <w:rsid w:val="000F1665"/>
    <w:rsid w:val="000F1FD8"/>
    <w:rsid w:val="000F2015"/>
    <w:rsid w:val="000F3FCF"/>
    <w:rsid w:val="000F422E"/>
    <w:rsid w:val="000F4636"/>
    <w:rsid w:val="000F568E"/>
    <w:rsid w:val="000F5C23"/>
    <w:rsid w:val="000F66B4"/>
    <w:rsid w:val="000F689C"/>
    <w:rsid w:val="000F6D26"/>
    <w:rsid w:val="000F727A"/>
    <w:rsid w:val="000F771D"/>
    <w:rsid w:val="000F797E"/>
    <w:rsid w:val="000F7A4C"/>
    <w:rsid w:val="0010023A"/>
    <w:rsid w:val="00100852"/>
    <w:rsid w:val="00100D80"/>
    <w:rsid w:val="00100E95"/>
    <w:rsid w:val="00101319"/>
    <w:rsid w:val="00101974"/>
    <w:rsid w:val="00101D3A"/>
    <w:rsid w:val="00101D8C"/>
    <w:rsid w:val="00101F22"/>
    <w:rsid w:val="001023A4"/>
    <w:rsid w:val="00102C0C"/>
    <w:rsid w:val="00103285"/>
    <w:rsid w:val="001033CC"/>
    <w:rsid w:val="001041D9"/>
    <w:rsid w:val="00105181"/>
    <w:rsid w:val="00105C62"/>
    <w:rsid w:val="00105D36"/>
    <w:rsid w:val="00106324"/>
    <w:rsid w:val="0010698F"/>
    <w:rsid w:val="00106DA3"/>
    <w:rsid w:val="00106DA7"/>
    <w:rsid w:val="00106FA5"/>
    <w:rsid w:val="00107DA7"/>
    <w:rsid w:val="001100D1"/>
    <w:rsid w:val="00110423"/>
    <w:rsid w:val="00110A43"/>
    <w:rsid w:val="00110A81"/>
    <w:rsid w:val="00110CEE"/>
    <w:rsid w:val="00113E9E"/>
    <w:rsid w:val="00114383"/>
    <w:rsid w:val="00114CEC"/>
    <w:rsid w:val="0011777A"/>
    <w:rsid w:val="00117B03"/>
    <w:rsid w:val="00120219"/>
    <w:rsid w:val="00120C30"/>
    <w:rsid w:val="00121703"/>
    <w:rsid w:val="0012185B"/>
    <w:rsid w:val="00121955"/>
    <w:rsid w:val="00122C14"/>
    <w:rsid w:val="001230E0"/>
    <w:rsid w:val="001230EF"/>
    <w:rsid w:val="001233D9"/>
    <w:rsid w:val="001241B9"/>
    <w:rsid w:val="001244D3"/>
    <w:rsid w:val="001244D6"/>
    <w:rsid w:val="001250F5"/>
    <w:rsid w:val="00125463"/>
    <w:rsid w:val="0012548C"/>
    <w:rsid w:val="00125EFC"/>
    <w:rsid w:val="00126091"/>
    <w:rsid w:val="00126BFD"/>
    <w:rsid w:val="00127879"/>
    <w:rsid w:val="00127BE9"/>
    <w:rsid w:val="00127FF0"/>
    <w:rsid w:val="00131665"/>
    <w:rsid w:val="00131B17"/>
    <w:rsid w:val="00131D51"/>
    <w:rsid w:val="0013230E"/>
    <w:rsid w:val="0013326D"/>
    <w:rsid w:val="00133A9F"/>
    <w:rsid w:val="0013426C"/>
    <w:rsid w:val="0013447E"/>
    <w:rsid w:val="0013476C"/>
    <w:rsid w:val="001349E3"/>
    <w:rsid w:val="00134B2F"/>
    <w:rsid w:val="00136395"/>
    <w:rsid w:val="00136BB6"/>
    <w:rsid w:val="00136E74"/>
    <w:rsid w:val="00137A69"/>
    <w:rsid w:val="00137E7A"/>
    <w:rsid w:val="00137EF0"/>
    <w:rsid w:val="0014078E"/>
    <w:rsid w:val="00140919"/>
    <w:rsid w:val="0014092D"/>
    <w:rsid w:val="00140C3D"/>
    <w:rsid w:val="00140FBC"/>
    <w:rsid w:val="0014190F"/>
    <w:rsid w:val="00141FA4"/>
    <w:rsid w:val="00142056"/>
    <w:rsid w:val="001426F4"/>
    <w:rsid w:val="00142781"/>
    <w:rsid w:val="001432F2"/>
    <w:rsid w:val="00143649"/>
    <w:rsid w:val="0014381E"/>
    <w:rsid w:val="00143BEF"/>
    <w:rsid w:val="00144266"/>
    <w:rsid w:val="001442E4"/>
    <w:rsid w:val="00144D68"/>
    <w:rsid w:val="00144ED2"/>
    <w:rsid w:val="0014578B"/>
    <w:rsid w:val="00145820"/>
    <w:rsid w:val="001458C6"/>
    <w:rsid w:val="00145991"/>
    <w:rsid w:val="00146197"/>
    <w:rsid w:val="0014629B"/>
    <w:rsid w:val="0014681A"/>
    <w:rsid w:val="00146D14"/>
    <w:rsid w:val="001471E1"/>
    <w:rsid w:val="00147371"/>
    <w:rsid w:val="00147375"/>
    <w:rsid w:val="00147396"/>
    <w:rsid w:val="001478B7"/>
    <w:rsid w:val="001505E6"/>
    <w:rsid w:val="001507D9"/>
    <w:rsid w:val="00150A82"/>
    <w:rsid w:val="00151297"/>
    <w:rsid w:val="0015129E"/>
    <w:rsid w:val="0015221B"/>
    <w:rsid w:val="00152562"/>
    <w:rsid w:val="001526D1"/>
    <w:rsid w:val="001532CB"/>
    <w:rsid w:val="00153581"/>
    <w:rsid w:val="00153DD2"/>
    <w:rsid w:val="001540D1"/>
    <w:rsid w:val="001544E5"/>
    <w:rsid w:val="00154898"/>
    <w:rsid w:val="00154B55"/>
    <w:rsid w:val="00154B9C"/>
    <w:rsid w:val="0015522C"/>
    <w:rsid w:val="001555CF"/>
    <w:rsid w:val="00155B8F"/>
    <w:rsid w:val="00155F9F"/>
    <w:rsid w:val="00155FB3"/>
    <w:rsid w:val="00156002"/>
    <w:rsid w:val="001563ED"/>
    <w:rsid w:val="00156472"/>
    <w:rsid w:val="00156D52"/>
    <w:rsid w:val="00156DE6"/>
    <w:rsid w:val="00157D8B"/>
    <w:rsid w:val="0016034D"/>
    <w:rsid w:val="00161026"/>
    <w:rsid w:val="00161626"/>
    <w:rsid w:val="001620DB"/>
    <w:rsid w:val="001623CA"/>
    <w:rsid w:val="0016266D"/>
    <w:rsid w:val="00163445"/>
    <w:rsid w:val="0016350B"/>
    <w:rsid w:val="00163C4B"/>
    <w:rsid w:val="00163C85"/>
    <w:rsid w:val="00164119"/>
    <w:rsid w:val="00164150"/>
    <w:rsid w:val="0016451A"/>
    <w:rsid w:val="00164D11"/>
    <w:rsid w:val="00165287"/>
    <w:rsid w:val="00165BE1"/>
    <w:rsid w:val="00165CEE"/>
    <w:rsid w:val="00166411"/>
    <w:rsid w:val="00166E42"/>
    <w:rsid w:val="00167151"/>
    <w:rsid w:val="001679B6"/>
    <w:rsid w:val="001706C6"/>
    <w:rsid w:val="001712B3"/>
    <w:rsid w:val="001714FC"/>
    <w:rsid w:val="00171CB9"/>
    <w:rsid w:val="00172070"/>
    <w:rsid w:val="00172454"/>
    <w:rsid w:val="0017296E"/>
    <w:rsid w:val="00172E38"/>
    <w:rsid w:val="0017347F"/>
    <w:rsid w:val="00173BB3"/>
    <w:rsid w:val="00174731"/>
    <w:rsid w:val="001752DF"/>
    <w:rsid w:val="00175678"/>
    <w:rsid w:val="00175711"/>
    <w:rsid w:val="00175E87"/>
    <w:rsid w:val="0017648F"/>
    <w:rsid w:val="001765A0"/>
    <w:rsid w:val="001768AF"/>
    <w:rsid w:val="00176E6A"/>
    <w:rsid w:val="00177179"/>
    <w:rsid w:val="0017779B"/>
    <w:rsid w:val="00177831"/>
    <w:rsid w:val="001813E4"/>
    <w:rsid w:val="00181B14"/>
    <w:rsid w:val="00181C77"/>
    <w:rsid w:val="00182F79"/>
    <w:rsid w:val="0018336B"/>
    <w:rsid w:val="00183BB1"/>
    <w:rsid w:val="00183DBE"/>
    <w:rsid w:val="0018443D"/>
    <w:rsid w:val="0018480C"/>
    <w:rsid w:val="00184AC4"/>
    <w:rsid w:val="00184BE4"/>
    <w:rsid w:val="0018541C"/>
    <w:rsid w:val="00185961"/>
    <w:rsid w:val="00185F02"/>
    <w:rsid w:val="00185F44"/>
    <w:rsid w:val="00186159"/>
    <w:rsid w:val="001864B4"/>
    <w:rsid w:val="00186702"/>
    <w:rsid w:val="00186A2D"/>
    <w:rsid w:val="0018702E"/>
    <w:rsid w:val="00187ABB"/>
    <w:rsid w:val="00187DB0"/>
    <w:rsid w:val="00187DE1"/>
    <w:rsid w:val="00190B35"/>
    <w:rsid w:val="0019167D"/>
    <w:rsid w:val="00191868"/>
    <w:rsid w:val="00192217"/>
    <w:rsid w:val="001929DD"/>
    <w:rsid w:val="0019457D"/>
    <w:rsid w:val="00194724"/>
    <w:rsid w:val="00195F43"/>
    <w:rsid w:val="0019656F"/>
    <w:rsid w:val="00196C63"/>
    <w:rsid w:val="0019705C"/>
    <w:rsid w:val="00197697"/>
    <w:rsid w:val="00197ED2"/>
    <w:rsid w:val="001A0BFC"/>
    <w:rsid w:val="001A177D"/>
    <w:rsid w:val="001A18D7"/>
    <w:rsid w:val="001A25EC"/>
    <w:rsid w:val="001A2600"/>
    <w:rsid w:val="001A31D0"/>
    <w:rsid w:val="001A35A9"/>
    <w:rsid w:val="001A3811"/>
    <w:rsid w:val="001A3FC8"/>
    <w:rsid w:val="001A4492"/>
    <w:rsid w:val="001A4945"/>
    <w:rsid w:val="001A4B09"/>
    <w:rsid w:val="001A4CF8"/>
    <w:rsid w:val="001A4DA4"/>
    <w:rsid w:val="001A575D"/>
    <w:rsid w:val="001A5BAC"/>
    <w:rsid w:val="001A6158"/>
    <w:rsid w:val="001A6224"/>
    <w:rsid w:val="001A6E28"/>
    <w:rsid w:val="001A7205"/>
    <w:rsid w:val="001A7D8B"/>
    <w:rsid w:val="001A7D8E"/>
    <w:rsid w:val="001B003A"/>
    <w:rsid w:val="001B051F"/>
    <w:rsid w:val="001B16AB"/>
    <w:rsid w:val="001B18E8"/>
    <w:rsid w:val="001B1B92"/>
    <w:rsid w:val="001B1CAB"/>
    <w:rsid w:val="001B21A8"/>
    <w:rsid w:val="001B21E5"/>
    <w:rsid w:val="001B220C"/>
    <w:rsid w:val="001B23B5"/>
    <w:rsid w:val="001B24D6"/>
    <w:rsid w:val="001B24F4"/>
    <w:rsid w:val="001B2B6E"/>
    <w:rsid w:val="001B35BA"/>
    <w:rsid w:val="001B3E94"/>
    <w:rsid w:val="001B4C4B"/>
    <w:rsid w:val="001B4C90"/>
    <w:rsid w:val="001B4DEA"/>
    <w:rsid w:val="001B4F34"/>
    <w:rsid w:val="001B594F"/>
    <w:rsid w:val="001B5E06"/>
    <w:rsid w:val="001B5ED2"/>
    <w:rsid w:val="001B6590"/>
    <w:rsid w:val="001B6DD8"/>
    <w:rsid w:val="001B6F72"/>
    <w:rsid w:val="001B71FA"/>
    <w:rsid w:val="001B72C9"/>
    <w:rsid w:val="001B72DC"/>
    <w:rsid w:val="001B7600"/>
    <w:rsid w:val="001B7C20"/>
    <w:rsid w:val="001B7E2D"/>
    <w:rsid w:val="001B7FBB"/>
    <w:rsid w:val="001C0C01"/>
    <w:rsid w:val="001C0D59"/>
    <w:rsid w:val="001C0DF3"/>
    <w:rsid w:val="001C1602"/>
    <w:rsid w:val="001C1A17"/>
    <w:rsid w:val="001C1BF7"/>
    <w:rsid w:val="001C1CF2"/>
    <w:rsid w:val="001C2087"/>
    <w:rsid w:val="001C2A38"/>
    <w:rsid w:val="001C33ED"/>
    <w:rsid w:val="001C3BC7"/>
    <w:rsid w:val="001C3BE3"/>
    <w:rsid w:val="001C4A57"/>
    <w:rsid w:val="001C4A74"/>
    <w:rsid w:val="001C4B80"/>
    <w:rsid w:val="001C6532"/>
    <w:rsid w:val="001C6BD9"/>
    <w:rsid w:val="001D0279"/>
    <w:rsid w:val="001D0351"/>
    <w:rsid w:val="001D03DC"/>
    <w:rsid w:val="001D0A7C"/>
    <w:rsid w:val="001D11AC"/>
    <w:rsid w:val="001D12E3"/>
    <w:rsid w:val="001D14FB"/>
    <w:rsid w:val="001D20C7"/>
    <w:rsid w:val="001D2325"/>
    <w:rsid w:val="001D2630"/>
    <w:rsid w:val="001D2683"/>
    <w:rsid w:val="001D4204"/>
    <w:rsid w:val="001D46CA"/>
    <w:rsid w:val="001D47C7"/>
    <w:rsid w:val="001D4E90"/>
    <w:rsid w:val="001D5597"/>
    <w:rsid w:val="001D5C5C"/>
    <w:rsid w:val="001D6134"/>
    <w:rsid w:val="001D6525"/>
    <w:rsid w:val="001D655D"/>
    <w:rsid w:val="001D683A"/>
    <w:rsid w:val="001D6F1A"/>
    <w:rsid w:val="001D705B"/>
    <w:rsid w:val="001E09BE"/>
    <w:rsid w:val="001E2454"/>
    <w:rsid w:val="001E256B"/>
    <w:rsid w:val="001E26C1"/>
    <w:rsid w:val="001E3227"/>
    <w:rsid w:val="001E4228"/>
    <w:rsid w:val="001E4689"/>
    <w:rsid w:val="001E4785"/>
    <w:rsid w:val="001E4997"/>
    <w:rsid w:val="001E4BB5"/>
    <w:rsid w:val="001E5713"/>
    <w:rsid w:val="001E5799"/>
    <w:rsid w:val="001E5B67"/>
    <w:rsid w:val="001E6394"/>
    <w:rsid w:val="001E68DF"/>
    <w:rsid w:val="001E6E7D"/>
    <w:rsid w:val="001E6FE3"/>
    <w:rsid w:val="001E77A1"/>
    <w:rsid w:val="001E77FB"/>
    <w:rsid w:val="001E78A1"/>
    <w:rsid w:val="001E7E7C"/>
    <w:rsid w:val="001E7FB8"/>
    <w:rsid w:val="001F0224"/>
    <w:rsid w:val="001F05EF"/>
    <w:rsid w:val="001F087E"/>
    <w:rsid w:val="001F1382"/>
    <w:rsid w:val="001F205D"/>
    <w:rsid w:val="001F2DAD"/>
    <w:rsid w:val="001F35A0"/>
    <w:rsid w:val="001F37C8"/>
    <w:rsid w:val="001F3C0A"/>
    <w:rsid w:val="001F3DE3"/>
    <w:rsid w:val="001F4584"/>
    <w:rsid w:val="001F5CDE"/>
    <w:rsid w:val="001F613A"/>
    <w:rsid w:val="001F7188"/>
    <w:rsid w:val="001F7629"/>
    <w:rsid w:val="001F7A70"/>
    <w:rsid w:val="001F7B7A"/>
    <w:rsid w:val="0020074E"/>
    <w:rsid w:val="00200AE6"/>
    <w:rsid w:val="00201911"/>
    <w:rsid w:val="00201DDD"/>
    <w:rsid w:val="00203826"/>
    <w:rsid w:val="002042E5"/>
    <w:rsid w:val="002046DF"/>
    <w:rsid w:val="00204C28"/>
    <w:rsid w:val="00204F3B"/>
    <w:rsid w:val="002052E4"/>
    <w:rsid w:val="00205E13"/>
    <w:rsid w:val="002064AD"/>
    <w:rsid w:val="00206CF0"/>
    <w:rsid w:val="00206D20"/>
    <w:rsid w:val="00206DB6"/>
    <w:rsid w:val="002070FC"/>
    <w:rsid w:val="00207B58"/>
    <w:rsid w:val="0021028F"/>
    <w:rsid w:val="0021055A"/>
    <w:rsid w:val="00210A44"/>
    <w:rsid w:val="00210D6D"/>
    <w:rsid w:val="0021172F"/>
    <w:rsid w:val="002119E1"/>
    <w:rsid w:val="00211D8B"/>
    <w:rsid w:val="0021272C"/>
    <w:rsid w:val="00212A8D"/>
    <w:rsid w:val="00212DD1"/>
    <w:rsid w:val="00213C66"/>
    <w:rsid w:val="00214491"/>
    <w:rsid w:val="00214DA0"/>
    <w:rsid w:val="00215492"/>
    <w:rsid w:val="002157C1"/>
    <w:rsid w:val="00215ABE"/>
    <w:rsid w:val="00216864"/>
    <w:rsid w:val="00216AEA"/>
    <w:rsid w:val="00216AF2"/>
    <w:rsid w:val="00216BDF"/>
    <w:rsid w:val="00216E88"/>
    <w:rsid w:val="00217527"/>
    <w:rsid w:val="00217BA7"/>
    <w:rsid w:val="002206E5"/>
    <w:rsid w:val="002207D1"/>
    <w:rsid w:val="002213BD"/>
    <w:rsid w:val="00221C28"/>
    <w:rsid w:val="00221E36"/>
    <w:rsid w:val="0022215B"/>
    <w:rsid w:val="00222518"/>
    <w:rsid w:val="0022272B"/>
    <w:rsid w:val="00222D8A"/>
    <w:rsid w:val="00222F8D"/>
    <w:rsid w:val="002232FD"/>
    <w:rsid w:val="0022337F"/>
    <w:rsid w:val="00223381"/>
    <w:rsid w:val="00223451"/>
    <w:rsid w:val="002239C8"/>
    <w:rsid w:val="002244A3"/>
    <w:rsid w:val="0022453B"/>
    <w:rsid w:val="00224CD4"/>
    <w:rsid w:val="00225086"/>
    <w:rsid w:val="00225294"/>
    <w:rsid w:val="00225BF6"/>
    <w:rsid w:val="00226212"/>
    <w:rsid w:val="00226253"/>
    <w:rsid w:val="00226501"/>
    <w:rsid w:val="00226D66"/>
    <w:rsid w:val="002272A9"/>
    <w:rsid w:val="00227D7B"/>
    <w:rsid w:val="00230822"/>
    <w:rsid w:val="00231379"/>
    <w:rsid w:val="00231EDD"/>
    <w:rsid w:val="00232131"/>
    <w:rsid w:val="00232A1B"/>
    <w:rsid w:val="002331E6"/>
    <w:rsid w:val="002340B8"/>
    <w:rsid w:val="00234365"/>
    <w:rsid w:val="00234875"/>
    <w:rsid w:val="00234FF0"/>
    <w:rsid w:val="00235BA3"/>
    <w:rsid w:val="00235CB0"/>
    <w:rsid w:val="0023618B"/>
    <w:rsid w:val="002362D1"/>
    <w:rsid w:val="00236EC4"/>
    <w:rsid w:val="00236EEF"/>
    <w:rsid w:val="00237879"/>
    <w:rsid w:val="002378D3"/>
    <w:rsid w:val="002379F9"/>
    <w:rsid w:val="00237C72"/>
    <w:rsid w:val="00240643"/>
    <w:rsid w:val="00240D88"/>
    <w:rsid w:val="00241172"/>
    <w:rsid w:val="002412ED"/>
    <w:rsid w:val="00241D7C"/>
    <w:rsid w:val="00242215"/>
    <w:rsid w:val="00242B1D"/>
    <w:rsid w:val="002443D4"/>
    <w:rsid w:val="0024498D"/>
    <w:rsid w:val="00244DD9"/>
    <w:rsid w:val="0024536A"/>
    <w:rsid w:val="002455E5"/>
    <w:rsid w:val="002456B0"/>
    <w:rsid w:val="00245C2A"/>
    <w:rsid w:val="00245D7C"/>
    <w:rsid w:val="00245DB5"/>
    <w:rsid w:val="00247650"/>
    <w:rsid w:val="002477EC"/>
    <w:rsid w:val="00250C8A"/>
    <w:rsid w:val="00250DF1"/>
    <w:rsid w:val="002516C8"/>
    <w:rsid w:val="00252208"/>
    <w:rsid w:val="0025229D"/>
    <w:rsid w:val="0025258C"/>
    <w:rsid w:val="002526BE"/>
    <w:rsid w:val="00252AC5"/>
    <w:rsid w:val="00252CE2"/>
    <w:rsid w:val="002536BF"/>
    <w:rsid w:val="00253A36"/>
    <w:rsid w:val="00254CE4"/>
    <w:rsid w:val="00254D67"/>
    <w:rsid w:val="002550FE"/>
    <w:rsid w:val="002558A7"/>
    <w:rsid w:val="00255BD5"/>
    <w:rsid w:val="00256BED"/>
    <w:rsid w:val="0025752B"/>
    <w:rsid w:val="0025780A"/>
    <w:rsid w:val="00260AF6"/>
    <w:rsid w:val="00260E22"/>
    <w:rsid w:val="0026150A"/>
    <w:rsid w:val="002629D5"/>
    <w:rsid w:val="00262BBC"/>
    <w:rsid w:val="00262E0F"/>
    <w:rsid w:val="00263019"/>
    <w:rsid w:val="002635F3"/>
    <w:rsid w:val="002644B8"/>
    <w:rsid w:val="0026475F"/>
    <w:rsid w:val="00264A21"/>
    <w:rsid w:val="00264CBA"/>
    <w:rsid w:val="00265063"/>
    <w:rsid w:val="0026588E"/>
    <w:rsid w:val="002661D3"/>
    <w:rsid w:val="002667D4"/>
    <w:rsid w:val="0026699C"/>
    <w:rsid w:val="00266A8D"/>
    <w:rsid w:val="00266D1D"/>
    <w:rsid w:val="00267550"/>
    <w:rsid w:val="00267A9A"/>
    <w:rsid w:val="00267CDB"/>
    <w:rsid w:val="002711B5"/>
    <w:rsid w:val="00271235"/>
    <w:rsid w:val="00271423"/>
    <w:rsid w:val="002719DE"/>
    <w:rsid w:val="002720AB"/>
    <w:rsid w:val="00272635"/>
    <w:rsid w:val="00272962"/>
    <w:rsid w:val="0027349D"/>
    <w:rsid w:val="0027372C"/>
    <w:rsid w:val="00273E0A"/>
    <w:rsid w:val="002743D9"/>
    <w:rsid w:val="002743F5"/>
    <w:rsid w:val="002747D5"/>
    <w:rsid w:val="00274AA1"/>
    <w:rsid w:val="0027504D"/>
    <w:rsid w:val="002751FD"/>
    <w:rsid w:val="0027525A"/>
    <w:rsid w:val="00275ADB"/>
    <w:rsid w:val="00276182"/>
    <w:rsid w:val="00276A58"/>
    <w:rsid w:val="00276D53"/>
    <w:rsid w:val="00276D6F"/>
    <w:rsid w:val="00277525"/>
    <w:rsid w:val="00277B7B"/>
    <w:rsid w:val="002801C4"/>
    <w:rsid w:val="002810A7"/>
    <w:rsid w:val="00281363"/>
    <w:rsid w:val="00281973"/>
    <w:rsid w:val="00281D9D"/>
    <w:rsid w:val="002824EC"/>
    <w:rsid w:val="002828AB"/>
    <w:rsid w:val="002829B8"/>
    <w:rsid w:val="00282ACA"/>
    <w:rsid w:val="00282ADD"/>
    <w:rsid w:val="0028349A"/>
    <w:rsid w:val="0028362D"/>
    <w:rsid w:val="00283790"/>
    <w:rsid w:val="00283EDC"/>
    <w:rsid w:val="002841E0"/>
    <w:rsid w:val="00284D4F"/>
    <w:rsid w:val="002851E8"/>
    <w:rsid w:val="002853D6"/>
    <w:rsid w:val="00285A36"/>
    <w:rsid w:val="00285C16"/>
    <w:rsid w:val="002861E8"/>
    <w:rsid w:val="002862BF"/>
    <w:rsid w:val="00286B7F"/>
    <w:rsid w:val="002878BF"/>
    <w:rsid w:val="0029026F"/>
    <w:rsid w:val="0029054E"/>
    <w:rsid w:val="00290AF3"/>
    <w:rsid w:val="00291251"/>
    <w:rsid w:val="002913AC"/>
    <w:rsid w:val="002917C0"/>
    <w:rsid w:val="00291A37"/>
    <w:rsid w:val="00291E9D"/>
    <w:rsid w:val="0029257D"/>
    <w:rsid w:val="002929B0"/>
    <w:rsid w:val="00292CC4"/>
    <w:rsid w:val="00292EF6"/>
    <w:rsid w:val="002933BE"/>
    <w:rsid w:val="0029374D"/>
    <w:rsid w:val="00293879"/>
    <w:rsid w:val="00293C0F"/>
    <w:rsid w:val="00294022"/>
    <w:rsid w:val="002940A7"/>
    <w:rsid w:val="0029470D"/>
    <w:rsid w:val="00294857"/>
    <w:rsid w:val="00294F7C"/>
    <w:rsid w:val="002957FF"/>
    <w:rsid w:val="00296125"/>
    <w:rsid w:val="00296C1D"/>
    <w:rsid w:val="00297F73"/>
    <w:rsid w:val="002A00E6"/>
    <w:rsid w:val="002A035A"/>
    <w:rsid w:val="002A0522"/>
    <w:rsid w:val="002A087F"/>
    <w:rsid w:val="002A0CDD"/>
    <w:rsid w:val="002A0E40"/>
    <w:rsid w:val="002A1994"/>
    <w:rsid w:val="002A1D05"/>
    <w:rsid w:val="002A312A"/>
    <w:rsid w:val="002A3A07"/>
    <w:rsid w:val="002A3D77"/>
    <w:rsid w:val="002A3EF0"/>
    <w:rsid w:val="002A4202"/>
    <w:rsid w:val="002A48C1"/>
    <w:rsid w:val="002A51BF"/>
    <w:rsid w:val="002A51DF"/>
    <w:rsid w:val="002A52D6"/>
    <w:rsid w:val="002A57D3"/>
    <w:rsid w:val="002A58A3"/>
    <w:rsid w:val="002A5BDA"/>
    <w:rsid w:val="002A5D50"/>
    <w:rsid w:val="002A66BD"/>
    <w:rsid w:val="002A67BA"/>
    <w:rsid w:val="002A68BC"/>
    <w:rsid w:val="002A6AF9"/>
    <w:rsid w:val="002A6C17"/>
    <w:rsid w:val="002A71CE"/>
    <w:rsid w:val="002A756D"/>
    <w:rsid w:val="002A7641"/>
    <w:rsid w:val="002A7E1A"/>
    <w:rsid w:val="002A7E62"/>
    <w:rsid w:val="002B02E6"/>
    <w:rsid w:val="002B099E"/>
    <w:rsid w:val="002B0A7A"/>
    <w:rsid w:val="002B1C50"/>
    <w:rsid w:val="002B1FAC"/>
    <w:rsid w:val="002B24CB"/>
    <w:rsid w:val="002B261B"/>
    <w:rsid w:val="002B2C5C"/>
    <w:rsid w:val="002B2CB0"/>
    <w:rsid w:val="002B2E7F"/>
    <w:rsid w:val="002B35D7"/>
    <w:rsid w:val="002B3F90"/>
    <w:rsid w:val="002B4AD3"/>
    <w:rsid w:val="002B57F5"/>
    <w:rsid w:val="002B5FCE"/>
    <w:rsid w:val="002B6EEF"/>
    <w:rsid w:val="002B77D2"/>
    <w:rsid w:val="002B7A8F"/>
    <w:rsid w:val="002B7C71"/>
    <w:rsid w:val="002B7F63"/>
    <w:rsid w:val="002C0423"/>
    <w:rsid w:val="002C0530"/>
    <w:rsid w:val="002C07CA"/>
    <w:rsid w:val="002C0AE5"/>
    <w:rsid w:val="002C2316"/>
    <w:rsid w:val="002C2D62"/>
    <w:rsid w:val="002C2F12"/>
    <w:rsid w:val="002C3169"/>
    <w:rsid w:val="002C457A"/>
    <w:rsid w:val="002C46CA"/>
    <w:rsid w:val="002C4C0C"/>
    <w:rsid w:val="002C596E"/>
    <w:rsid w:val="002C5C55"/>
    <w:rsid w:val="002C628B"/>
    <w:rsid w:val="002C675F"/>
    <w:rsid w:val="002C7278"/>
    <w:rsid w:val="002C74F1"/>
    <w:rsid w:val="002C7F13"/>
    <w:rsid w:val="002C7F67"/>
    <w:rsid w:val="002C7F9E"/>
    <w:rsid w:val="002D0062"/>
    <w:rsid w:val="002D0349"/>
    <w:rsid w:val="002D0C11"/>
    <w:rsid w:val="002D0E85"/>
    <w:rsid w:val="002D0EB2"/>
    <w:rsid w:val="002D1C15"/>
    <w:rsid w:val="002D1E94"/>
    <w:rsid w:val="002D2A9D"/>
    <w:rsid w:val="002D3E22"/>
    <w:rsid w:val="002D3EAE"/>
    <w:rsid w:val="002D4A6B"/>
    <w:rsid w:val="002D4D8B"/>
    <w:rsid w:val="002D4E8E"/>
    <w:rsid w:val="002D5D1A"/>
    <w:rsid w:val="002D5F5E"/>
    <w:rsid w:val="002D7615"/>
    <w:rsid w:val="002D7B66"/>
    <w:rsid w:val="002E00FD"/>
    <w:rsid w:val="002E0C65"/>
    <w:rsid w:val="002E0E17"/>
    <w:rsid w:val="002E273A"/>
    <w:rsid w:val="002E2F6F"/>
    <w:rsid w:val="002E39AD"/>
    <w:rsid w:val="002E3AEE"/>
    <w:rsid w:val="002E3F2C"/>
    <w:rsid w:val="002E4864"/>
    <w:rsid w:val="002E5422"/>
    <w:rsid w:val="002E5AD1"/>
    <w:rsid w:val="002E5AD3"/>
    <w:rsid w:val="002E660B"/>
    <w:rsid w:val="002E67ED"/>
    <w:rsid w:val="002E69EB"/>
    <w:rsid w:val="002E6A39"/>
    <w:rsid w:val="002E6B19"/>
    <w:rsid w:val="002F019A"/>
    <w:rsid w:val="002F026E"/>
    <w:rsid w:val="002F0B71"/>
    <w:rsid w:val="002F0BA2"/>
    <w:rsid w:val="002F24DB"/>
    <w:rsid w:val="002F280D"/>
    <w:rsid w:val="002F2EEC"/>
    <w:rsid w:val="002F2F14"/>
    <w:rsid w:val="002F4DAF"/>
    <w:rsid w:val="002F5159"/>
    <w:rsid w:val="002F5257"/>
    <w:rsid w:val="002F61BE"/>
    <w:rsid w:val="002F6987"/>
    <w:rsid w:val="002F768C"/>
    <w:rsid w:val="002F76B9"/>
    <w:rsid w:val="002F79CD"/>
    <w:rsid w:val="00300C9E"/>
    <w:rsid w:val="00300E13"/>
    <w:rsid w:val="0030115D"/>
    <w:rsid w:val="003015A8"/>
    <w:rsid w:val="00301AC0"/>
    <w:rsid w:val="003020C6"/>
    <w:rsid w:val="00302B91"/>
    <w:rsid w:val="00302D8A"/>
    <w:rsid w:val="0030318A"/>
    <w:rsid w:val="0030336A"/>
    <w:rsid w:val="00303EDA"/>
    <w:rsid w:val="003042B3"/>
    <w:rsid w:val="003047F9"/>
    <w:rsid w:val="0030533A"/>
    <w:rsid w:val="00305840"/>
    <w:rsid w:val="00305C99"/>
    <w:rsid w:val="003061AD"/>
    <w:rsid w:val="003066DF"/>
    <w:rsid w:val="00306BCD"/>
    <w:rsid w:val="00306C95"/>
    <w:rsid w:val="00306F15"/>
    <w:rsid w:val="00307341"/>
    <w:rsid w:val="00307385"/>
    <w:rsid w:val="003076AB"/>
    <w:rsid w:val="003077BA"/>
    <w:rsid w:val="003103DE"/>
    <w:rsid w:val="0031088B"/>
    <w:rsid w:val="003113D7"/>
    <w:rsid w:val="00312288"/>
    <w:rsid w:val="00313086"/>
    <w:rsid w:val="0031389A"/>
    <w:rsid w:val="00313BC2"/>
    <w:rsid w:val="0031443E"/>
    <w:rsid w:val="00314618"/>
    <w:rsid w:val="0031479C"/>
    <w:rsid w:val="003150C2"/>
    <w:rsid w:val="00315544"/>
    <w:rsid w:val="00315AFD"/>
    <w:rsid w:val="00315F63"/>
    <w:rsid w:val="0031617E"/>
    <w:rsid w:val="003162CD"/>
    <w:rsid w:val="00316670"/>
    <w:rsid w:val="0031674E"/>
    <w:rsid w:val="0031677F"/>
    <w:rsid w:val="00316EAA"/>
    <w:rsid w:val="00316FFF"/>
    <w:rsid w:val="00317242"/>
    <w:rsid w:val="003174A9"/>
    <w:rsid w:val="003175AA"/>
    <w:rsid w:val="00317809"/>
    <w:rsid w:val="00317B06"/>
    <w:rsid w:val="00317F17"/>
    <w:rsid w:val="00320185"/>
    <w:rsid w:val="0032049D"/>
    <w:rsid w:val="003213FB"/>
    <w:rsid w:val="003214E6"/>
    <w:rsid w:val="0032185B"/>
    <w:rsid w:val="003225B2"/>
    <w:rsid w:val="00323032"/>
    <w:rsid w:val="00323075"/>
    <w:rsid w:val="00323346"/>
    <w:rsid w:val="00323B7D"/>
    <w:rsid w:val="00323D62"/>
    <w:rsid w:val="00323F27"/>
    <w:rsid w:val="00324060"/>
    <w:rsid w:val="00324074"/>
    <w:rsid w:val="00324351"/>
    <w:rsid w:val="003244C9"/>
    <w:rsid w:val="00324E3E"/>
    <w:rsid w:val="003253BD"/>
    <w:rsid w:val="00325A01"/>
    <w:rsid w:val="003263A1"/>
    <w:rsid w:val="003276F8"/>
    <w:rsid w:val="00327751"/>
    <w:rsid w:val="00327CE9"/>
    <w:rsid w:val="00327E1B"/>
    <w:rsid w:val="0033006A"/>
    <w:rsid w:val="00330962"/>
    <w:rsid w:val="00330A32"/>
    <w:rsid w:val="00331641"/>
    <w:rsid w:val="0033181E"/>
    <w:rsid w:val="003319BC"/>
    <w:rsid w:val="0033277D"/>
    <w:rsid w:val="00332AD3"/>
    <w:rsid w:val="00332CE5"/>
    <w:rsid w:val="003331A9"/>
    <w:rsid w:val="0033390E"/>
    <w:rsid w:val="00333CB4"/>
    <w:rsid w:val="00333ED6"/>
    <w:rsid w:val="00334039"/>
    <w:rsid w:val="003352AF"/>
    <w:rsid w:val="003357A3"/>
    <w:rsid w:val="00335E75"/>
    <w:rsid w:val="00335FB6"/>
    <w:rsid w:val="00336DE8"/>
    <w:rsid w:val="0033706C"/>
    <w:rsid w:val="0033752C"/>
    <w:rsid w:val="00337561"/>
    <w:rsid w:val="00337B59"/>
    <w:rsid w:val="00337ED7"/>
    <w:rsid w:val="00341517"/>
    <w:rsid w:val="00341921"/>
    <w:rsid w:val="003419C2"/>
    <w:rsid w:val="003421DF"/>
    <w:rsid w:val="00342B47"/>
    <w:rsid w:val="00342CAD"/>
    <w:rsid w:val="003431E0"/>
    <w:rsid w:val="003434B2"/>
    <w:rsid w:val="00343AB4"/>
    <w:rsid w:val="00343C65"/>
    <w:rsid w:val="00343D81"/>
    <w:rsid w:val="00343E51"/>
    <w:rsid w:val="00344215"/>
    <w:rsid w:val="0034470F"/>
    <w:rsid w:val="0034478F"/>
    <w:rsid w:val="00344B3F"/>
    <w:rsid w:val="003459D2"/>
    <w:rsid w:val="00345C96"/>
    <w:rsid w:val="00345D20"/>
    <w:rsid w:val="00347D1C"/>
    <w:rsid w:val="0035006E"/>
    <w:rsid w:val="0035015D"/>
    <w:rsid w:val="0035099A"/>
    <w:rsid w:val="00350D39"/>
    <w:rsid w:val="00351021"/>
    <w:rsid w:val="003510C0"/>
    <w:rsid w:val="00351612"/>
    <w:rsid w:val="003516BB"/>
    <w:rsid w:val="003518EA"/>
    <w:rsid w:val="003522BA"/>
    <w:rsid w:val="00352A70"/>
    <w:rsid w:val="00352AF3"/>
    <w:rsid w:val="00352C00"/>
    <w:rsid w:val="00352D2F"/>
    <w:rsid w:val="003531E5"/>
    <w:rsid w:val="00353505"/>
    <w:rsid w:val="00353691"/>
    <w:rsid w:val="003539B6"/>
    <w:rsid w:val="00353BC7"/>
    <w:rsid w:val="0035432C"/>
    <w:rsid w:val="0035482A"/>
    <w:rsid w:val="00354A63"/>
    <w:rsid w:val="00355131"/>
    <w:rsid w:val="00355253"/>
    <w:rsid w:val="003554A4"/>
    <w:rsid w:val="003554A5"/>
    <w:rsid w:val="00355AE7"/>
    <w:rsid w:val="00356A72"/>
    <w:rsid w:val="00356A8B"/>
    <w:rsid w:val="00356BF9"/>
    <w:rsid w:val="00356D2F"/>
    <w:rsid w:val="00356FB3"/>
    <w:rsid w:val="0035756B"/>
    <w:rsid w:val="003578A7"/>
    <w:rsid w:val="0035797A"/>
    <w:rsid w:val="00357A4F"/>
    <w:rsid w:val="00357C81"/>
    <w:rsid w:val="00357E37"/>
    <w:rsid w:val="00360B9F"/>
    <w:rsid w:val="00360DF2"/>
    <w:rsid w:val="0036107F"/>
    <w:rsid w:val="003613BC"/>
    <w:rsid w:val="003614DD"/>
    <w:rsid w:val="00362D45"/>
    <w:rsid w:val="00363048"/>
    <w:rsid w:val="003630F2"/>
    <w:rsid w:val="00363105"/>
    <w:rsid w:val="00363745"/>
    <w:rsid w:val="003637D3"/>
    <w:rsid w:val="0036391F"/>
    <w:rsid w:val="00364794"/>
    <w:rsid w:val="003648CF"/>
    <w:rsid w:val="00364A7C"/>
    <w:rsid w:val="00364CA8"/>
    <w:rsid w:val="00364FF0"/>
    <w:rsid w:val="00365849"/>
    <w:rsid w:val="00365E42"/>
    <w:rsid w:val="003668CD"/>
    <w:rsid w:val="00366934"/>
    <w:rsid w:val="00366EE8"/>
    <w:rsid w:val="003670B0"/>
    <w:rsid w:val="003674B8"/>
    <w:rsid w:val="003700FD"/>
    <w:rsid w:val="00370481"/>
    <w:rsid w:val="00370C60"/>
    <w:rsid w:val="003718CA"/>
    <w:rsid w:val="0037290B"/>
    <w:rsid w:val="003729DA"/>
    <w:rsid w:val="0037374E"/>
    <w:rsid w:val="00373893"/>
    <w:rsid w:val="00373C3B"/>
    <w:rsid w:val="003742A3"/>
    <w:rsid w:val="00374738"/>
    <w:rsid w:val="00374C64"/>
    <w:rsid w:val="00374E7D"/>
    <w:rsid w:val="00375492"/>
    <w:rsid w:val="00375FCD"/>
    <w:rsid w:val="003767AB"/>
    <w:rsid w:val="003773AA"/>
    <w:rsid w:val="003775E1"/>
    <w:rsid w:val="00377603"/>
    <w:rsid w:val="00377C80"/>
    <w:rsid w:val="00380634"/>
    <w:rsid w:val="00380A96"/>
    <w:rsid w:val="003815EA"/>
    <w:rsid w:val="00381A7A"/>
    <w:rsid w:val="003823D5"/>
    <w:rsid w:val="00382531"/>
    <w:rsid w:val="00382A4A"/>
    <w:rsid w:val="003845C1"/>
    <w:rsid w:val="00384F8E"/>
    <w:rsid w:val="00385151"/>
    <w:rsid w:val="00386856"/>
    <w:rsid w:val="00386928"/>
    <w:rsid w:val="00386EB8"/>
    <w:rsid w:val="00387566"/>
    <w:rsid w:val="00387E69"/>
    <w:rsid w:val="0039019D"/>
    <w:rsid w:val="0039039B"/>
    <w:rsid w:val="0039075B"/>
    <w:rsid w:val="0039076D"/>
    <w:rsid w:val="00390BCF"/>
    <w:rsid w:val="00390C45"/>
    <w:rsid w:val="00390DAA"/>
    <w:rsid w:val="0039102C"/>
    <w:rsid w:val="0039167A"/>
    <w:rsid w:val="0039184C"/>
    <w:rsid w:val="00391AA4"/>
    <w:rsid w:val="00391AE0"/>
    <w:rsid w:val="00391CD0"/>
    <w:rsid w:val="00391EED"/>
    <w:rsid w:val="003923B8"/>
    <w:rsid w:val="0039251B"/>
    <w:rsid w:val="0039274F"/>
    <w:rsid w:val="00392815"/>
    <w:rsid w:val="00392DA3"/>
    <w:rsid w:val="00394CDF"/>
    <w:rsid w:val="003954A8"/>
    <w:rsid w:val="003957C1"/>
    <w:rsid w:val="003958FD"/>
    <w:rsid w:val="00395E0E"/>
    <w:rsid w:val="00395E41"/>
    <w:rsid w:val="003964FE"/>
    <w:rsid w:val="00396868"/>
    <w:rsid w:val="00396D37"/>
    <w:rsid w:val="003973B5"/>
    <w:rsid w:val="0039785E"/>
    <w:rsid w:val="00397DF8"/>
    <w:rsid w:val="003A0E9F"/>
    <w:rsid w:val="003A0FEE"/>
    <w:rsid w:val="003A1012"/>
    <w:rsid w:val="003A10A5"/>
    <w:rsid w:val="003A128F"/>
    <w:rsid w:val="003A16E4"/>
    <w:rsid w:val="003A1A4F"/>
    <w:rsid w:val="003A2891"/>
    <w:rsid w:val="003A3413"/>
    <w:rsid w:val="003A3915"/>
    <w:rsid w:val="003A3DEF"/>
    <w:rsid w:val="003A511E"/>
    <w:rsid w:val="003A5290"/>
    <w:rsid w:val="003A56BE"/>
    <w:rsid w:val="003A5C75"/>
    <w:rsid w:val="003A5DEA"/>
    <w:rsid w:val="003A675F"/>
    <w:rsid w:val="003A7D89"/>
    <w:rsid w:val="003B0053"/>
    <w:rsid w:val="003B10F6"/>
    <w:rsid w:val="003B122C"/>
    <w:rsid w:val="003B12B4"/>
    <w:rsid w:val="003B155B"/>
    <w:rsid w:val="003B1B33"/>
    <w:rsid w:val="003B281C"/>
    <w:rsid w:val="003B2CEE"/>
    <w:rsid w:val="003B2F87"/>
    <w:rsid w:val="003B317D"/>
    <w:rsid w:val="003B414F"/>
    <w:rsid w:val="003B4996"/>
    <w:rsid w:val="003B4A08"/>
    <w:rsid w:val="003B4B38"/>
    <w:rsid w:val="003B5441"/>
    <w:rsid w:val="003B5557"/>
    <w:rsid w:val="003B6665"/>
    <w:rsid w:val="003B6863"/>
    <w:rsid w:val="003B69F6"/>
    <w:rsid w:val="003B6AB8"/>
    <w:rsid w:val="003B6F42"/>
    <w:rsid w:val="003B7071"/>
    <w:rsid w:val="003B7299"/>
    <w:rsid w:val="003B74DB"/>
    <w:rsid w:val="003C069D"/>
    <w:rsid w:val="003C093E"/>
    <w:rsid w:val="003C0A2A"/>
    <w:rsid w:val="003C0F6F"/>
    <w:rsid w:val="003C1B71"/>
    <w:rsid w:val="003C1BEF"/>
    <w:rsid w:val="003C27F9"/>
    <w:rsid w:val="003C2A0A"/>
    <w:rsid w:val="003C2AC4"/>
    <w:rsid w:val="003C2AC8"/>
    <w:rsid w:val="003C2BBF"/>
    <w:rsid w:val="003C2D54"/>
    <w:rsid w:val="003C2E1C"/>
    <w:rsid w:val="003C39A1"/>
    <w:rsid w:val="003C4259"/>
    <w:rsid w:val="003C594E"/>
    <w:rsid w:val="003C5964"/>
    <w:rsid w:val="003C59E5"/>
    <w:rsid w:val="003C5BA6"/>
    <w:rsid w:val="003C63D1"/>
    <w:rsid w:val="003D07EA"/>
    <w:rsid w:val="003D0C4F"/>
    <w:rsid w:val="003D1219"/>
    <w:rsid w:val="003D13FC"/>
    <w:rsid w:val="003D28BA"/>
    <w:rsid w:val="003D2927"/>
    <w:rsid w:val="003D29C5"/>
    <w:rsid w:val="003D2DC6"/>
    <w:rsid w:val="003D3026"/>
    <w:rsid w:val="003D42C2"/>
    <w:rsid w:val="003D4403"/>
    <w:rsid w:val="003D4A02"/>
    <w:rsid w:val="003D4BBE"/>
    <w:rsid w:val="003D53FD"/>
    <w:rsid w:val="003D54B4"/>
    <w:rsid w:val="003D54FA"/>
    <w:rsid w:val="003D56CC"/>
    <w:rsid w:val="003D5775"/>
    <w:rsid w:val="003D5C5B"/>
    <w:rsid w:val="003D64F0"/>
    <w:rsid w:val="003D6586"/>
    <w:rsid w:val="003D6C8B"/>
    <w:rsid w:val="003D7713"/>
    <w:rsid w:val="003D77FC"/>
    <w:rsid w:val="003D7D3A"/>
    <w:rsid w:val="003D7E98"/>
    <w:rsid w:val="003E076E"/>
    <w:rsid w:val="003E0ADE"/>
    <w:rsid w:val="003E11F4"/>
    <w:rsid w:val="003E16E7"/>
    <w:rsid w:val="003E19EF"/>
    <w:rsid w:val="003E206B"/>
    <w:rsid w:val="003E22B5"/>
    <w:rsid w:val="003E24D0"/>
    <w:rsid w:val="003E3210"/>
    <w:rsid w:val="003E3363"/>
    <w:rsid w:val="003E3B90"/>
    <w:rsid w:val="003E4B05"/>
    <w:rsid w:val="003E5BBD"/>
    <w:rsid w:val="003E5F2F"/>
    <w:rsid w:val="003E6377"/>
    <w:rsid w:val="003E66B1"/>
    <w:rsid w:val="003E68C6"/>
    <w:rsid w:val="003E7569"/>
    <w:rsid w:val="003E7814"/>
    <w:rsid w:val="003E79CF"/>
    <w:rsid w:val="003E7A6A"/>
    <w:rsid w:val="003F0078"/>
    <w:rsid w:val="003F00AE"/>
    <w:rsid w:val="003F0277"/>
    <w:rsid w:val="003F0B67"/>
    <w:rsid w:val="003F0E08"/>
    <w:rsid w:val="003F1886"/>
    <w:rsid w:val="003F27F4"/>
    <w:rsid w:val="003F2BA8"/>
    <w:rsid w:val="003F3239"/>
    <w:rsid w:val="003F3B91"/>
    <w:rsid w:val="003F4742"/>
    <w:rsid w:val="003F4961"/>
    <w:rsid w:val="003F4A2D"/>
    <w:rsid w:val="003F4ABD"/>
    <w:rsid w:val="003F4D6B"/>
    <w:rsid w:val="003F5149"/>
    <w:rsid w:val="003F5D3A"/>
    <w:rsid w:val="003F6180"/>
    <w:rsid w:val="003F660E"/>
    <w:rsid w:val="003F6A78"/>
    <w:rsid w:val="003F70F9"/>
    <w:rsid w:val="003F7878"/>
    <w:rsid w:val="003F7CBD"/>
    <w:rsid w:val="003F7CE0"/>
    <w:rsid w:val="003F7E3D"/>
    <w:rsid w:val="004001C2"/>
    <w:rsid w:val="0040056C"/>
    <w:rsid w:val="00400774"/>
    <w:rsid w:val="0040101A"/>
    <w:rsid w:val="0040137E"/>
    <w:rsid w:val="00401E4F"/>
    <w:rsid w:val="004027C8"/>
    <w:rsid w:val="00402AA3"/>
    <w:rsid w:val="00402D4F"/>
    <w:rsid w:val="0040310C"/>
    <w:rsid w:val="00403408"/>
    <w:rsid w:val="00403938"/>
    <w:rsid w:val="00403FCD"/>
    <w:rsid w:val="0040462F"/>
    <w:rsid w:val="0040467B"/>
    <w:rsid w:val="00404FE6"/>
    <w:rsid w:val="004050DC"/>
    <w:rsid w:val="004051A7"/>
    <w:rsid w:val="00405411"/>
    <w:rsid w:val="004056BC"/>
    <w:rsid w:val="0040577F"/>
    <w:rsid w:val="00405B17"/>
    <w:rsid w:val="00407062"/>
    <w:rsid w:val="00407464"/>
    <w:rsid w:val="00407A80"/>
    <w:rsid w:val="00407AC2"/>
    <w:rsid w:val="00410A90"/>
    <w:rsid w:val="004115BE"/>
    <w:rsid w:val="00411C25"/>
    <w:rsid w:val="004128C6"/>
    <w:rsid w:val="00412A6D"/>
    <w:rsid w:val="00413210"/>
    <w:rsid w:val="00413828"/>
    <w:rsid w:val="00413AE2"/>
    <w:rsid w:val="00415041"/>
    <w:rsid w:val="004151B7"/>
    <w:rsid w:val="00415253"/>
    <w:rsid w:val="004155C7"/>
    <w:rsid w:val="004157CA"/>
    <w:rsid w:val="00415A2B"/>
    <w:rsid w:val="00415A3E"/>
    <w:rsid w:val="00415B5B"/>
    <w:rsid w:val="00415FA8"/>
    <w:rsid w:val="004162AD"/>
    <w:rsid w:val="004166B8"/>
    <w:rsid w:val="004168BB"/>
    <w:rsid w:val="00416C43"/>
    <w:rsid w:val="00417054"/>
    <w:rsid w:val="00417178"/>
    <w:rsid w:val="004171C4"/>
    <w:rsid w:val="0041731D"/>
    <w:rsid w:val="004175DF"/>
    <w:rsid w:val="004179BF"/>
    <w:rsid w:val="00417A97"/>
    <w:rsid w:val="00417FA0"/>
    <w:rsid w:val="004204AF"/>
    <w:rsid w:val="004207FF"/>
    <w:rsid w:val="00420C34"/>
    <w:rsid w:val="004210B2"/>
    <w:rsid w:val="00421BCF"/>
    <w:rsid w:val="00421E25"/>
    <w:rsid w:val="00421F17"/>
    <w:rsid w:val="004220BD"/>
    <w:rsid w:val="004224D3"/>
    <w:rsid w:val="00422FBA"/>
    <w:rsid w:val="00423025"/>
    <w:rsid w:val="004231DF"/>
    <w:rsid w:val="00423350"/>
    <w:rsid w:val="00423409"/>
    <w:rsid w:val="00423B31"/>
    <w:rsid w:val="00423DD4"/>
    <w:rsid w:val="00424481"/>
    <w:rsid w:val="00425C52"/>
    <w:rsid w:val="0042675A"/>
    <w:rsid w:val="00426DDF"/>
    <w:rsid w:val="004275A2"/>
    <w:rsid w:val="004275D2"/>
    <w:rsid w:val="00427E6E"/>
    <w:rsid w:val="00427FD5"/>
    <w:rsid w:val="0043009A"/>
    <w:rsid w:val="0043023A"/>
    <w:rsid w:val="00430B82"/>
    <w:rsid w:val="00430DE1"/>
    <w:rsid w:val="0043137A"/>
    <w:rsid w:val="004313ED"/>
    <w:rsid w:val="004322AD"/>
    <w:rsid w:val="004323C4"/>
    <w:rsid w:val="00432534"/>
    <w:rsid w:val="0043293F"/>
    <w:rsid w:val="00433857"/>
    <w:rsid w:val="00433C1B"/>
    <w:rsid w:val="00433EF7"/>
    <w:rsid w:val="004349AF"/>
    <w:rsid w:val="00434B3B"/>
    <w:rsid w:val="00434C42"/>
    <w:rsid w:val="00434DB0"/>
    <w:rsid w:val="004352ED"/>
    <w:rsid w:val="0043565B"/>
    <w:rsid w:val="0043578B"/>
    <w:rsid w:val="004357C2"/>
    <w:rsid w:val="004358E3"/>
    <w:rsid w:val="00435A60"/>
    <w:rsid w:val="00435DE5"/>
    <w:rsid w:val="00436044"/>
    <w:rsid w:val="00437160"/>
    <w:rsid w:val="00437CE8"/>
    <w:rsid w:val="00440798"/>
    <w:rsid w:val="004407CD"/>
    <w:rsid w:val="00440FE4"/>
    <w:rsid w:val="00441DA0"/>
    <w:rsid w:val="00442444"/>
    <w:rsid w:val="00442461"/>
    <w:rsid w:val="00442507"/>
    <w:rsid w:val="00443BE7"/>
    <w:rsid w:val="00443CD1"/>
    <w:rsid w:val="00443CF5"/>
    <w:rsid w:val="00444847"/>
    <w:rsid w:val="004451BA"/>
    <w:rsid w:val="004463AB"/>
    <w:rsid w:val="004466E7"/>
    <w:rsid w:val="004468D0"/>
    <w:rsid w:val="00446D25"/>
    <w:rsid w:val="0044705B"/>
    <w:rsid w:val="00447196"/>
    <w:rsid w:val="0044750E"/>
    <w:rsid w:val="0044762E"/>
    <w:rsid w:val="00447FAC"/>
    <w:rsid w:val="004507EC"/>
    <w:rsid w:val="00450AE2"/>
    <w:rsid w:val="00450E5D"/>
    <w:rsid w:val="00451B54"/>
    <w:rsid w:val="0045257E"/>
    <w:rsid w:val="0045280A"/>
    <w:rsid w:val="0045290A"/>
    <w:rsid w:val="004539F9"/>
    <w:rsid w:val="004541ED"/>
    <w:rsid w:val="00454322"/>
    <w:rsid w:val="004548FD"/>
    <w:rsid w:val="00455119"/>
    <w:rsid w:val="00455344"/>
    <w:rsid w:val="004554A9"/>
    <w:rsid w:val="00455F9E"/>
    <w:rsid w:val="00456658"/>
    <w:rsid w:val="00456D4B"/>
    <w:rsid w:val="00456FC7"/>
    <w:rsid w:val="004573AC"/>
    <w:rsid w:val="00457676"/>
    <w:rsid w:val="00457C5F"/>
    <w:rsid w:val="00460693"/>
    <w:rsid w:val="00460906"/>
    <w:rsid w:val="00460B2E"/>
    <w:rsid w:val="00460D10"/>
    <w:rsid w:val="004611D0"/>
    <w:rsid w:val="004613D2"/>
    <w:rsid w:val="00461A85"/>
    <w:rsid w:val="00462092"/>
    <w:rsid w:val="00463355"/>
    <w:rsid w:val="00463542"/>
    <w:rsid w:val="004636BD"/>
    <w:rsid w:val="00463BBC"/>
    <w:rsid w:val="00463F51"/>
    <w:rsid w:val="00464211"/>
    <w:rsid w:val="00465523"/>
    <w:rsid w:val="00465D2C"/>
    <w:rsid w:val="004661C9"/>
    <w:rsid w:val="00466390"/>
    <w:rsid w:val="00466CCD"/>
    <w:rsid w:val="00466DE5"/>
    <w:rsid w:val="00467143"/>
    <w:rsid w:val="00467AC4"/>
    <w:rsid w:val="00467CAD"/>
    <w:rsid w:val="00467FA3"/>
    <w:rsid w:val="004701C5"/>
    <w:rsid w:val="00470662"/>
    <w:rsid w:val="00470B70"/>
    <w:rsid w:val="0047160D"/>
    <w:rsid w:val="00471A08"/>
    <w:rsid w:val="00471B46"/>
    <w:rsid w:val="00471D72"/>
    <w:rsid w:val="00471E25"/>
    <w:rsid w:val="00471E85"/>
    <w:rsid w:val="00471F3D"/>
    <w:rsid w:val="0047205B"/>
    <w:rsid w:val="0047209B"/>
    <w:rsid w:val="0047211E"/>
    <w:rsid w:val="00472796"/>
    <w:rsid w:val="00473210"/>
    <w:rsid w:val="0047322B"/>
    <w:rsid w:val="004733CC"/>
    <w:rsid w:val="004738DA"/>
    <w:rsid w:val="0047410F"/>
    <w:rsid w:val="00474A36"/>
    <w:rsid w:val="00474EA3"/>
    <w:rsid w:val="0047558B"/>
    <w:rsid w:val="00475F71"/>
    <w:rsid w:val="00476F09"/>
    <w:rsid w:val="004771BA"/>
    <w:rsid w:val="00477566"/>
    <w:rsid w:val="0047763B"/>
    <w:rsid w:val="004776F0"/>
    <w:rsid w:val="0048012D"/>
    <w:rsid w:val="004802BF"/>
    <w:rsid w:val="00480ED0"/>
    <w:rsid w:val="0048101F"/>
    <w:rsid w:val="00482995"/>
    <w:rsid w:val="00482A5A"/>
    <w:rsid w:val="00482A68"/>
    <w:rsid w:val="00482E04"/>
    <w:rsid w:val="00483343"/>
    <w:rsid w:val="0048399B"/>
    <w:rsid w:val="00483C2E"/>
    <w:rsid w:val="00483ED1"/>
    <w:rsid w:val="00484AC2"/>
    <w:rsid w:val="00484E1A"/>
    <w:rsid w:val="00485041"/>
    <w:rsid w:val="00485BD6"/>
    <w:rsid w:val="00485E58"/>
    <w:rsid w:val="00486166"/>
    <w:rsid w:val="00486384"/>
    <w:rsid w:val="0048697D"/>
    <w:rsid w:val="004870CF"/>
    <w:rsid w:val="00487803"/>
    <w:rsid w:val="004903BE"/>
    <w:rsid w:val="004904F1"/>
    <w:rsid w:val="0049082F"/>
    <w:rsid w:val="00490D47"/>
    <w:rsid w:val="00490DA9"/>
    <w:rsid w:val="00490DB0"/>
    <w:rsid w:val="00491B5D"/>
    <w:rsid w:val="00491C89"/>
    <w:rsid w:val="00492339"/>
    <w:rsid w:val="00492809"/>
    <w:rsid w:val="00492849"/>
    <w:rsid w:val="0049340C"/>
    <w:rsid w:val="004943CB"/>
    <w:rsid w:val="004943DB"/>
    <w:rsid w:val="004946E1"/>
    <w:rsid w:val="00494E27"/>
    <w:rsid w:val="00495A53"/>
    <w:rsid w:val="00495E9D"/>
    <w:rsid w:val="0049603E"/>
    <w:rsid w:val="00496252"/>
    <w:rsid w:val="00496504"/>
    <w:rsid w:val="00496DD3"/>
    <w:rsid w:val="00496F7A"/>
    <w:rsid w:val="00497741"/>
    <w:rsid w:val="0049796E"/>
    <w:rsid w:val="00497E59"/>
    <w:rsid w:val="004A06FD"/>
    <w:rsid w:val="004A1108"/>
    <w:rsid w:val="004A131C"/>
    <w:rsid w:val="004A2107"/>
    <w:rsid w:val="004A35D4"/>
    <w:rsid w:val="004A3718"/>
    <w:rsid w:val="004A42D4"/>
    <w:rsid w:val="004A4BE5"/>
    <w:rsid w:val="004A4DC0"/>
    <w:rsid w:val="004A52F2"/>
    <w:rsid w:val="004A5700"/>
    <w:rsid w:val="004A636F"/>
    <w:rsid w:val="004A7A66"/>
    <w:rsid w:val="004A7ACE"/>
    <w:rsid w:val="004B0BEA"/>
    <w:rsid w:val="004B0D98"/>
    <w:rsid w:val="004B0E64"/>
    <w:rsid w:val="004B1248"/>
    <w:rsid w:val="004B1E16"/>
    <w:rsid w:val="004B2E20"/>
    <w:rsid w:val="004B30D4"/>
    <w:rsid w:val="004B388E"/>
    <w:rsid w:val="004B3AD5"/>
    <w:rsid w:val="004B3EBB"/>
    <w:rsid w:val="004B44CD"/>
    <w:rsid w:val="004B4A7F"/>
    <w:rsid w:val="004B535B"/>
    <w:rsid w:val="004B5C15"/>
    <w:rsid w:val="004B5CF0"/>
    <w:rsid w:val="004B5FEF"/>
    <w:rsid w:val="004B64EF"/>
    <w:rsid w:val="004B7398"/>
    <w:rsid w:val="004B769B"/>
    <w:rsid w:val="004B777A"/>
    <w:rsid w:val="004B7CA4"/>
    <w:rsid w:val="004C03A0"/>
    <w:rsid w:val="004C1077"/>
    <w:rsid w:val="004C10F0"/>
    <w:rsid w:val="004C2255"/>
    <w:rsid w:val="004C2E77"/>
    <w:rsid w:val="004C2EE5"/>
    <w:rsid w:val="004C35D3"/>
    <w:rsid w:val="004C3690"/>
    <w:rsid w:val="004C39E2"/>
    <w:rsid w:val="004C3FDD"/>
    <w:rsid w:val="004C4611"/>
    <w:rsid w:val="004C4741"/>
    <w:rsid w:val="004C4A92"/>
    <w:rsid w:val="004C4D0C"/>
    <w:rsid w:val="004C512D"/>
    <w:rsid w:val="004C52A9"/>
    <w:rsid w:val="004C5323"/>
    <w:rsid w:val="004C56AC"/>
    <w:rsid w:val="004C5B74"/>
    <w:rsid w:val="004C6024"/>
    <w:rsid w:val="004C62DA"/>
    <w:rsid w:val="004C64FA"/>
    <w:rsid w:val="004C6534"/>
    <w:rsid w:val="004C6EAE"/>
    <w:rsid w:val="004C78A6"/>
    <w:rsid w:val="004C7A15"/>
    <w:rsid w:val="004C7A78"/>
    <w:rsid w:val="004C7AB9"/>
    <w:rsid w:val="004D07C1"/>
    <w:rsid w:val="004D0892"/>
    <w:rsid w:val="004D08BC"/>
    <w:rsid w:val="004D0C10"/>
    <w:rsid w:val="004D0F0A"/>
    <w:rsid w:val="004D1AAD"/>
    <w:rsid w:val="004D2EA5"/>
    <w:rsid w:val="004D329F"/>
    <w:rsid w:val="004D36ED"/>
    <w:rsid w:val="004D383B"/>
    <w:rsid w:val="004D3A96"/>
    <w:rsid w:val="004D3E45"/>
    <w:rsid w:val="004D4F09"/>
    <w:rsid w:val="004D5689"/>
    <w:rsid w:val="004D657D"/>
    <w:rsid w:val="004D6743"/>
    <w:rsid w:val="004D69CF"/>
    <w:rsid w:val="004D78C8"/>
    <w:rsid w:val="004D7C1D"/>
    <w:rsid w:val="004E05C8"/>
    <w:rsid w:val="004E0636"/>
    <w:rsid w:val="004E0667"/>
    <w:rsid w:val="004E07CA"/>
    <w:rsid w:val="004E0993"/>
    <w:rsid w:val="004E0D6D"/>
    <w:rsid w:val="004E14A2"/>
    <w:rsid w:val="004E150A"/>
    <w:rsid w:val="004E1853"/>
    <w:rsid w:val="004E19F1"/>
    <w:rsid w:val="004E1A6D"/>
    <w:rsid w:val="004E22D3"/>
    <w:rsid w:val="004E287C"/>
    <w:rsid w:val="004E28E6"/>
    <w:rsid w:val="004E382D"/>
    <w:rsid w:val="004E3B1D"/>
    <w:rsid w:val="004E46A4"/>
    <w:rsid w:val="004E474B"/>
    <w:rsid w:val="004E5A52"/>
    <w:rsid w:val="004E66B2"/>
    <w:rsid w:val="004E68BD"/>
    <w:rsid w:val="004E7052"/>
    <w:rsid w:val="004E7F97"/>
    <w:rsid w:val="004F00DE"/>
    <w:rsid w:val="004F044C"/>
    <w:rsid w:val="004F0700"/>
    <w:rsid w:val="004F0826"/>
    <w:rsid w:val="004F100B"/>
    <w:rsid w:val="004F12A6"/>
    <w:rsid w:val="004F15CA"/>
    <w:rsid w:val="004F19F1"/>
    <w:rsid w:val="004F2479"/>
    <w:rsid w:val="004F2E70"/>
    <w:rsid w:val="004F2EDC"/>
    <w:rsid w:val="004F305E"/>
    <w:rsid w:val="004F3AF3"/>
    <w:rsid w:val="004F3BBB"/>
    <w:rsid w:val="004F417E"/>
    <w:rsid w:val="004F4450"/>
    <w:rsid w:val="004F686A"/>
    <w:rsid w:val="004F68CB"/>
    <w:rsid w:val="004F69A3"/>
    <w:rsid w:val="004F7072"/>
    <w:rsid w:val="004F7401"/>
    <w:rsid w:val="004F754C"/>
    <w:rsid w:val="00500C0A"/>
    <w:rsid w:val="00500F69"/>
    <w:rsid w:val="00501A7E"/>
    <w:rsid w:val="00501C68"/>
    <w:rsid w:val="00502461"/>
    <w:rsid w:val="00502DAD"/>
    <w:rsid w:val="00503276"/>
    <w:rsid w:val="0050339F"/>
    <w:rsid w:val="00503D1E"/>
    <w:rsid w:val="00503DF6"/>
    <w:rsid w:val="005048DD"/>
    <w:rsid w:val="00504BF6"/>
    <w:rsid w:val="00504C06"/>
    <w:rsid w:val="0050583C"/>
    <w:rsid w:val="00505E05"/>
    <w:rsid w:val="0050614B"/>
    <w:rsid w:val="00506226"/>
    <w:rsid w:val="00506AC9"/>
    <w:rsid w:val="00507274"/>
    <w:rsid w:val="00507289"/>
    <w:rsid w:val="00507333"/>
    <w:rsid w:val="005076E8"/>
    <w:rsid w:val="005079B2"/>
    <w:rsid w:val="005079E4"/>
    <w:rsid w:val="005112FC"/>
    <w:rsid w:val="005114E0"/>
    <w:rsid w:val="00511664"/>
    <w:rsid w:val="005119FD"/>
    <w:rsid w:val="00511AC6"/>
    <w:rsid w:val="00511D32"/>
    <w:rsid w:val="00511EA0"/>
    <w:rsid w:val="00512662"/>
    <w:rsid w:val="005131A8"/>
    <w:rsid w:val="0051362D"/>
    <w:rsid w:val="005136D6"/>
    <w:rsid w:val="005138D7"/>
    <w:rsid w:val="00513AEC"/>
    <w:rsid w:val="0051422E"/>
    <w:rsid w:val="005144E3"/>
    <w:rsid w:val="005147DA"/>
    <w:rsid w:val="00514948"/>
    <w:rsid w:val="00514AF1"/>
    <w:rsid w:val="0051524A"/>
    <w:rsid w:val="0051546E"/>
    <w:rsid w:val="0051567F"/>
    <w:rsid w:val="0051568C"/>
    <w:rsid w:val="00515897"/>
    <w:rsid w:val="00515B7A"/>
    <w:rsid w:val="00516D57"/>
    <w:rsid w:val="00516D8A"/>
    <w:rsid w:val="005170B9"/>
    <w:rsid w:val="00520B45"/>
    <w:rsid w:val="00520F3C"/>
    <w:rsid w:val="00521454"/>
    <w:rsid w:val="00521792"/>
    <w:rsid w:val="00521B20"/>
    <w:rsid w:val="0052262E"/>
    <w:rsid w:val="00522E5D"/>
    <w:rsid w:val="005233EE"/>
    <w:rsid w:val="005244E6"/>
    <w:rsid w:val="0052511C"/>
    <w:rsid w:val="005259E5"/>
    <w:rsid w:val="00525EAB"/>
    <w:rsid w:val="0052694C"/>
    <w:rsid w:val="00526B74"/>
    <w:rsid w:val="00526FD6"/>
    <w:rsid w:val="005274EE"/>
    <w:rsid w:val="005307DA"/>
    <w:rsid w:val="00531288"/>
    <w:rsid w:val="00532396"/>
    <w:rsid w:val="00532B53"/>
    <w:rsid w:val="00533365"/>
    <w:rsid w:val="00533444"/>
    <w:rsid w:val="00533743"/>
    <w:rsid w:val="00533A38"/>
    <w:rsid w:val="00533A8B"/>
    <w:rsid w:val="00533C1C"/>
    <w:rsid w:val="00533DA9"/>
    <w:rsid w:val="00533F52"/>
    <w:rsid w:val="00534020"/>
    <w:rsid w:val="005341B2"/>
    <w:rsid w:val="005346B5"/>
    <w:rsid w:val="005346BE"/>
    <w:rsid w:val="00534F41"/>
    <w:rsid w:val="00535EC7"/>
    <w:rsid w:val="00536117"/>
    <w:rsid w:val="005364B6"/>
    <w:rsid w:val="00536768"/>
    <w:rsid w:val="00536DF4"/>
    <w:rsid w:val="005372D5"/>
    <w:rsid w:val="00537D01"/>
    <w:rsid w:val="00537FD1"/>
    <w:rsid w:val="005401B7"/>
    <w:rsid w:val="00540D49"/>
    <w:rsid w:val="00540DC5"/>
    <w:rsid w:val="00541B7E"/>
    <w:rsid w:val="00541DCF"/>
    <w:rsid w:val="0054208D"/>
    <w:rsid w:val="00542528"/>
    <w:rsid w:val="0054286E"/>
    <w:rsid w:val="00542D43"/>
    <w:rsid w:val="00543245"/>
    <w:rsid w:val="005434E0"/>
    <w:rsid w:val="00544501"/>
    <w:rsid w:val="00544A44"/>
    <w:rsid w:val="00544B0A"/>
    <w:rsid w:val="00544D26"/>
    <w:rsid w:val="00544D8E"/>
    <w:rsid w:val="00546448"/>
    <w:rsid w:val="005472A0"/>
    <w:rsid w:val="00547E4C"/>
    <w:rsid w:val="0055003C"/>
    <w:rsid w:val="005506AC"/>
    <w:rsid w:val="00550DA8"/>
    <w:rsid w:val="00551019"/>
    <w:rsid w:val="0055124A"/>
    <w:rsid w:val="005515D1"/>
    <w:rsid w:val="00551846"/>
    <w:rsid w:val="0055195B"/>
    <w:rsid w:val="00552D0B"/>
    <w:rsid w:val="0055305F"/>
    <w:rsid w:val="00553311"/>
    <w:rsid w:val="0055334A"/>
    <w:rsid w:val="00553ABD"/>
    <w:rsid w:val="0055465F"/>
    <w:rsid w:val="00554B45"/>
    <w:rsid w:val="00554F28"/>
    <w:rsid w:val="00555376"/>
    <w:rsid w:val="0055579F"/>
    <w:rsid w:val="00556244"/>
    <w:rsid w:val="005562F9"/>
    <w:rsid w:val="00556FEC"/>
    <w:rsid w:val="005575DB"/>
    <w:rsid w:val="00557605"/>
    <w:rsid w:val="00557B59"/>
    <w:rsid w:val="00557EC3"/>
    <w:rsid w:val="005601C3"/>
    <w:rsid w:val="005602A6"/>
    <w:rsid w:val="0056048A"/>
    <w:rsid w:val="00560A1F"/>
    <w:rsid w:val="00560E16"/>
    <w:rsid w:val="0056109D"/>
    <w:rsid w:val="005613E5"/>
    <w:rsid w:val="00561A4F"/>
    <w:rsid w:val="0056246F"/>
    <w:rsid w:val="00562613"/>
    <w:rsid w:val="005636B4"/>
    <w:rsid w:val="00563805"/>
    <w:rsid w:val="00563832"/>
    <w:rsid w:val="0056463F"/>
    <w:rsid w:val="00564DEE"/>
    <w:rsid w:val="00565740"/>
    <w:rsid w:val="00565DBC"/>
    <w:rsid w:val="005660D6"/>
    <w:rsid w:val="00566611"/>
    <w:rsid w:val="00566BD6"/>
    <w:rsid w:val="005672E4"/>
    <w:rsid w:val="00567850"/>
    <w:rsid w:val="00567EE1"/>
    <w:rsid w:val="00570227"/>
    <w:rsid w:val="005712A8"/>
    <w:rsid w:val="005715F8"/>
    <w:rsid w:val="00571E2C"/>
    <w:rsid w:val="00572503"/>
    <w:rsid w:val="00573968"/>
    <w:rsid w:val="00573BBD"/>
    <w:rsid w:val="0057499F"/>
    <w:rsid w:val="00574C70"/>
    <w:rsid w:val="00574CC6"/>
    <w:rsid w:val="0057527D"/>
    <w:rsid w:val="005753B4"/>
    <w:rsid w:val="005758E1"/>
    <w:rsid w:val="00576316"/>
    <w:rsid w:val="0057647D"/>
    <w:rsid w:val="00576730"/>
    <w:rsid w:val="00576904"/>
    <w:rsid w:val="00576FCF"/>
    <w:rsid w:val="005778D2"/>
    <w:rsid w:val="005778D6"/>
    <w:rsid w:val="00577CD4"/>
    <w:rsid w:val="005802D6"/>
    <w:rsid w:val="00580670"/>
    <w:rsid w:val="0058073C"/>
    <w:rsid w:val="005809FC"/>
    <w:rsid w:val="00580DDD"/>
    <w:rsid w:val="0058143E"/>
    <w:rsid w:val="00581498"/>
    <w:rsid w:val="0058192E"/>
    <w:rsid w:val="00581C5B"/>
    <w:rsid w:val="00581CB9"/>
    <w:rsid w:val="00581CCC"/>
    <w:rsid w:val="0058228A"/>
    <w:rsid w:val="0058241E"/>
    <w:rsid w:val="00582BBD"/>
    <w:rsid w:val="0058353B"/>
    <w:rsid w:val="0058364F"/>
    <w:rsid w:val="00583B30"/>
    <w:rsid w:val="00584207"/>
    <w:rsid w:val="005842FF"/>
    <w:rsid w:val="00584A22"/>
    <w:rsid w:val="0058521A"/>
    <w:rsid w:val="00585399"/>
    <w:rsid w:val="0058553E"/>
    <w:rsid w:val="005856E5"/>
    <w:rsid w:val="0058587E"/>
    <w:rsid w:val="005859F9"/>
    <w:rsid w:val="00586733"/>
    <w:rsid w:val="00586A2A"/>
    <w:rsid w:val="00586C6D"/>
    <w:rsid w:val="0058730D"/>
    <w:rsid w:val="00587327"/>
    <w:rsid w:val="005877AA"/>
    <w:rsid w:val="00590F56"/>
    <w:rsid w:val="0059201D"/>
    <w:rsid w:val="00592505"/>
    <w:rsid w:val="00592721"/>
    <w:rsid w:val="00592890"/>
    <w:rsid w:val="00592BA1"/>
    <w:rsid w:val="005932CF"/>
    <w:rsid w:val="0059425C"/>
    <w:rsid w:val="005952A3"/>
    <w:rsid w:val="00595A74"/>
    <w:rsid w:val="00595C47"/>
    <w:rsid w:val="00596601"/>
    <w:rsid w:val="005970B4"/>
    <w:rsid w:val="005A0518"/>
    <w:rsid w:val="005A0F08"/>
    <w:rsid w:val="005A14C7"/>
    <w:rsid w:val="005A14D4"/>
    <w:rsid w:val="005A1698"/>
    <w:rsid w:val="005A1D73"/>
    <w:rsid w:val="005A2482"/>
    <w:rsid w:val="005A33AA"/>
    <w:rsid w:val="005A3980"/>
    <w:rsid w:val="005A3E75"/>
    <w:rsid w:val="005A3F30"/>
    <w:rsid w:val="005A5152"/>
    <w:rsid w:val="005A649F"/>
    <w:rsid w:val="005A6B0A"/>
    <w:rsid w:val="005A7302"/>
    <w:rsid w:val="005A7AF4"/>
    <w:rsid w:val="005A7B2A"/>
    <w:rsid w:val="005A7D46"/>
    <w:rsid w:val="005B02FE"/>
    <w:rsid w:val="005B05AF"/>
    <w:rsid w:val="005B06A2"/>
    <w:rsid w:val="005B0773"/>
    <w:rsid w:val="005B081E"/>
    <w:rsid w:val="005B10EB"/>
    <w:rsid w:val="005B1854"/>
    <w:rsid w:val="005B1C1E"/>
    <w:rsid w:val="005B23E7"/>
    <w:rsid w:val="005B2555"/>
    <w:rsid w:val="005B3B46"/>
    <w:rsid w:val="005B4E77"/>
    <w:rsid w:val="005B51CB"/>
    <w:rsid w:val="005B5690"/>
    <w:rsid w:val="005B70EC"/>
    <w:rsid w:val="005B743E"/>
    <w:rsid w:val="005B7495"/>
    <w:rsid w:val="005C07F6"/>
    <w:rsid w:val="005C2293"/>
    <w:rsid w:val="005C360D"/>
    <w:rsid w:val="005C37C0"/>
    <w:rsid w:val="005C458E"/>
    <w:rsid w:val="005C4EC8"/>
    <w:rsid w:val="005C5D5C"/>
    <w:rsid w:val="005C7016"/>
    <w:rsid w:val="005C7521"/>
    <w:rsid w:val="005D004D"/>
    <w:rsid w:val="005D0A98"/>
    <w:rsid w:val="005D0E19"/>
    <w:rsid w:val="005D0E8E"/>
    <w:rsid w:val="005D129A"/>
    <w:rsid w:val="005D12B0"/>
    <w:rsid w:val="005D1C65"/>
    <w:rsid w:val="005D2A0B"/>
    <w:rsid w:val="005D2B50"/>
    <w:rsid w:val="005D3084"/>
    <w:rsid w:val="005D3180"/>
    <w:rsid w:val="005D3E23"/>
    <w:rsid w:val="005D4364"/>
    <w:rsid w:val="005D43E1"/>
    <w:rsid w:val="005D4A52"/>
    <w:rsid w:val="005D4D72"/>
    <w:rsid w:val="005D519A"/>
    <w:rsid w:val="005D59D3"/>
    <w:rsid w:val="005D5B5E"/>
    <w:rsid w:val="005D5F20"/>
    <w:rsid w:val="005D630E"/>
    <w:rsid w:val="005D7BCE"/>
    <w:rsid w:val="005D7BFB"/>
    <w:rsid w:val="005E0576"/>
    <w:rsid w:val="005E0ABF"/>
    <w:rsid w:val="005E0C91"/>
    <w:rsid w:val="005E0E28"/>
    <w:rsid w:val="005E1495"/>
    <w:rsid w:val="005E1DF7"/>
    <w:rsid w:val="005E25E0"/>
    <w:rsid w:val="005E2E8B"/>
    <w:rsid w:val="005E3368"/>
    <w:rsid w:val="005E4229"/>
    <w:rsid w:val="005E4CE0"/>
    <w:rsid w:val="005E4F59"/>
    <w:rsid w:val="005E500E"/>
    <w:rsid w:val="005E546E"/>
    <w:rsid w:val="005E582F"/>
    <w:rsid w:val="005E5D28"/>
    <w:rsid w:val="005E6039"/>
    <w:rsid w:val="005E607D"/>
    <w:rsid w:val="005E6F51"/>
    <w:rsid w:val="005E6F94"/>
    <w:rsid w:val="005E716A"/>
    <w:rsid w:val="005E71EF"/>
    <w:rsid w:val="005E7DBB"/>
    <w:rsid w:val="005F0073"/>
    <w:rsid w:val="005F032D"/>
    <w:rsid w:val="005F0996"/>
    <w:rsid w:val="005F0D99"/>
    <w:rsid w:val="005F1761"/>
    <w:rsid w:val="005F1DFF"/>
    <w:rsid w:val="005F2E50"/>
    <w:rsid w:val="005F2F02"/>
    <w:rsid w:val="005F3455"/>
    <w:rsid w:val="005F42E8"/>
    <w:rsid w:val="005F46B9"/>
    <w:rsid w:val="005F4CA6"/>
    <w:rsid w:val="005F4CBB"/>
    <w:rsid w:val="005F51A1"/>
    <w:rsid w:val="005F5754"/>
    <w:rsid w:val="005F5865"/>
    <w:rsid w:val="005F680D"/>
    <w:rsid w:val="005F6E07"/>
    <w:rsid w:val="005F746F"/>
    <w:rsid w:val="005F7E55"/>
    <w:rsid w:val="005F7E78"/>
    <w:rsid w:val="005F7F85"/>
    <w:rsid w:val="006000C6"/>
    <w:rsid w:val="00600696"/>
    <w:rsid w:val="006013B6"/>
    <w:rsid w:val="0060152F"/>
    <w:rsid w:val="006018CA"/>
    <w:rsid w:val="00601AFD"/>
    <w:rsid w:val="006021D0"/>
    <w:rsid w:val="00602709"/>
    <w:rsid w:val="00602756"/>
    <w:rsid w:val="00602914"/>
    <w:rsid w:val="00602CC6"/>
    <w:rsid w:val="0060305D"/>
    <w:rsid w:val="00604F89"/>
    <w:rsid w:val="00605467"/>
    <w:rsid w:val="0060580B"/>
    <w:rsid w:val="006068DB"/>
    <w:rsid w:val="00606CFB"/>
    <w:rsid w:val="00606DB6"/>
    <w:rsid w:val="00607675"/>
    <w:rsid w:val="00607EE0"/>
    <w:rsid w:val="00610569"/>
    <w:rsid w:val="00610C27"/>
    <w:rsid w:val="00610DA6"/>
    <w:rsid w:val="006117FC"/>
    <w:rsid w:val="006118C9"/>
    <w:rsid w:val="00611AB9"/>
    <w:rsid w:val="00611CF5"/>
    <w:rsid w:val="00611D07"/>
    <w:rsid w:val="00611E05"/>
    <w:rsid w:val="00611EAC"/>
    <w:rsid w:val="00612C63"/>
    <w:rsid w:val="00613357"/>
    <w:rsid w:val="0061346B"/>
    <w:rsid w:val="006137CE"/>
    <w:rsid w:val="0061383A"/>
    <w:rsid w:val="00613869"/>
    <w:rsid w:val="006138AF"/>
    <w:rsid w:val="00614357"/>
    <w:rsid w:val="006143D6"/>
    <w:rsid w:val="00614597"/>
    <w:rsid w:val="006149C4"/>
    <w:rsid w:val="00614B25"/>
    <w:rsid w:val="00614CA8"/>
    <w:rsid w:val="00615229"/>
    <w:rsid w:val="00615C95"/>
    <w:rsid w:val="00616163"/>
    <w:rsid w:val="00616847"/>
    <w:rsid w:val="006168CC"/>
    <w:rsid w:val="00616AA7"/>
    <w:rsid w:val="00616BA2"/>
    <w:rsid w:val="00620A57"/>
    <w:rsid w:val="00620AD6"/>
    <w:rsid w:val="00620DD2"/>
    <w:rsid w:val="00620E08"/>
    <w:rsid w:val="0062108F"/>
    <w:rsid w:val="00621BA4"/>
    <w:rsid w:val="00621BF1"/>
    <w:rsid w:val="00621E6C"/>
    <w:rsid w:val="006228FD"/>
    <w:rsid w:val="00622B54"/>
    <w:rsid w:val="00623364"/>
    <w:rsid w:val="00623457"/>
    <w:rsid w:val="0062353E"/>
    <w:rsid w:val="006238C3"/>
    <w:rsid w:val="00623F15"/>
    <w:rsid w:val="00624111"/>
    <w:rsid w:val="006241F6"/>
    <w:rsid w:val="00624224"/>
    <w:rsid w:val="00624EE5"/>
    <w:rsid w:val="00625A59"/>
    <w:rsid w:val="00625BBB"/>
    <w:rsid w:val="006260A6"/>
    <w:rsid w:val="00626857"/>
    <w:rsid w:val="00627239"/>
    <w:rsid w:val="00627651"/>
    <w:rsid w:val="00627707"/>
    <w:rsid w:val="006277CC"/>
    <w:rsid w:val="00627ACE"/>
    <w:rsid w:val="00630537"/>
    <w:rsid w:val="00630999"/>
    <w:rsid w:val="006309D1"/>
    <w:rsid w:val="00630B61"/>
    <w:rsid w:val="0063132A"/>
    <w:rsid w:val="0063160C"/>
    <w:rsid w:val="00631FA0"/>
    <w:rsid w:val="0063212A"/>
    <w:rsid w:val="006322DA"/>
    <w:rsid w:val="00632991"/>
    <w:rsid w:val="00633667"/>
    <w:rsid w:val="0063399B"/>
    <w:rsid w:val="00634AF6"/>
    <w:rsid w:val="00635201"/>
    <w:rsid w:val="006352D1"/>
    <w:rsid w:val="006358B0"/>
    <w:rsid w:val="00636308"/>
    <w:rsid w:val="00636DE6"/>
    <w:rsid w:val="0063777B"/>
    <w:rsid w:val="00637AFD"/>
    <w:rsid w:val="0064003A"/>
    <w:rsid w:val="006401BB"/>
    <w:rsid w:val="006403EA"/>
    <w:rsid w:val="00641532"/>
    <w:rsid w:val="00641B4D"/>
    <w:rsid w:val="00642D81"/>
    <w:rsid w:val="0064328A"/>
    <w:rsid w:val="00643475"/>
    <w:rsid w:val="006436F2"/>
    <w:rsid w:val="00643F15"/>
    <w:rsid w:val="0064454B"/>
    <w:rsid w:val="006445B1"/>
    <w:rsid w:val="00644FF4"/>
    <w:rsid w:val="006453CE"/>
    <w:rsid w:val="00645825"/>
    <w:rsid w:val="00645992"/>
    <w:rsid w:val="00645C86"/>
    <w:rsid w:val="006461E9"/>
    <w:rsid w:val="00646328"/>
    <w:rsid w:val="00646D7A"/>
    <w:rsid w:val="00646E8C"/>
    <w:rsid w:val="0064729B"/>
    <w:rsid w:val="006503D4"/>
    <w:rsid w:val="00650412"/>
    <w:rsid w:val="00650AC7"/>
    <w:rsid w:val="0065115B"/>
    <w:rsid w:val="006511DD"/>
    <w:rsid w:val="00651348"/>
    <w:rsid w:val="00651391"/>
    <w:rsid w:val="00651624"/>
    <w:rsid w:val="00651907"/>
    <w:rsid w:val="006529C5"/>
    <w:rsid w:val="006535A2"/>
    <w:rsid w:val="0065390F"/>
    <w:rsid w:val="00653FBC"/>
    <w:rsid w:val="00654336"/>
    <w:rsid w:val="006547B5"/>
    <w:rsid w:val="00655314"/>
    <w:rsid w:val="006553D5"/>
    <w:rsid w:val="00655A89"/>
    <w:rsid w:val="00655E62"/>
    <w:rsid w:val="006573CE"/>
    <w:rsid w:val="00657DE3"/>
    <w:rsid w:val="0066002E"/>
    <w:rsid w:val="0066024D"/>
    <w:rsid w:val="00660D8A"/>
    <w:rsid w:val="00661448"/>
    <w:rsid w:val="006615BF"/>
    <w:rsid w:val="0066190E"/>
    <w:rsid w:val="00661CA3"/>
    <w:rsid w:val="00663046"/>
    <w:rsid w:val="00663398"/>
    <w:rsid w:val="00663B8E"/>
    <w:rsid w:val="00663EE9"/>
    <w:rsid w:val="00664292"/>
    <w:rsid w:val="006642DE"/>
    <w:rsid w:val="00664EEA"/>
    <w:rsid w:val="00665090"/>
    <w:rsid w:val="006653D6"/>
    <w:rsid w:val="006653F1"/>
    <w:rsid w:val="00665557"/>
    <w:rsid w:val="00665816"/>
    <w:rsid w:val="00665B21"/>
    <w:rsid w:val="00665EF9"/>
    <w:rsid w:val="00666124"/>
    <w:rsid w:val="00666C17"/>
    <w:rsid w:val="0066702E"/>
    <w:rsid w:val="00667AA7"/>
    <w:rsid w:val="00667B21"/>
    <w:rsid w:val="00667CEC"/>
    <w:rsid w:val="006701F6"/>
    <w:rsid w:val="00670FFC"/>
    <w:rsid w:val="00671050"/>
    <w:rsid w:val="00671198"/>
    <w:rsid w:val="0067134D"/>
    <w:rsid w:val="00671D27"/>
    <w:rsid w:val="0067272F"/>
    <w:rsid w:val="006727A0"/>
    <w:rsid w:val="00672944"/>
    <w:rsid w:val="006734DC"/>
    <w:rsid w:val="006739F3"/>
    <w:rsid w:val="00673EFF"/>
    <w:rsid w:val="00673FF9"/>
    <w:rsid w:val="00674A6A"/>
    <w:rsid w:val="006753A2"/>
    <w:rsid w:val="00675E8B"/>
    <w:rsid w:val="00676641"/>
    <w:rsid w:val="00676944"/>
    <w:rsid w:val="00676F95"/>
    <w:rsid w:val="006771E6"/>
    <w:rsid w:val="00677568"/>
    <w:rsid w:val="006775B7"/>
    <w:rsid w:val="00677952"/>
    <w:rsid w:val="00677969"/>
    <w:rsid w:val="00677C43"/>
    <w:rsid w:val="00677FF7"/>
    <w:rsid w:val="006800E7"/>
    <w:rsid w:val="006800FD"/>
    <w:rsid w:val="0068036F"/>
    <w:rsid w:val="0068092C"/>
    <w:rsid w:val="00680A10"/>
    <w:rsid w:val="006814EA"/>
    <w:rsid w:val="0068207D"/>
    <w:rsid w:val="006822D4"/>
    <w:rsid w:val="00682B39"/>
    <w:rsid w:val="00682C52"/>
    <w:rsid w:val="00682E41"/>
    <w:rsid w:val="00683AD8"/>
    <w:rsid w:val="00684E15"/>
    <w:rsid w:val="0068630A"/>
    <w:rsid w:val="00686CD0"/>
    <w:rsid w:val="00686D18"/>
    <w:rsid w:val="00686DF9"/>
    <w:rsid w:val="00687D36"/>
    <w:rsid w:val="00690195"/>
    <w:rsid w:val="00691391"/>
    <w:rsid w:val="00691EF8"/>
    <w:rsid w:val="00691F16"/>
    <w:rsid w:val="0069272F"/>
    <w:rsid w:val="00692A9B"/>
    <w:rsid w:val="00692CCF"/>
    <w:rsid w:val="00693BF0"/>
    <w:rsid w:val="00693DB5"/>
    <w:rsid w:val="00693E7C"/>
    <w:rsid w:val="00694547"/>
    <w:rsid w:val="00694B95"/>
    <w:rsid w:val="00694C89"/>
    <w:rsid w:val="00695A1A"/>
    <w:rsid w:val="00695B4E"/>
    <w:rsid w:val="00695B88"/>
    <w:rsid w:val="00696378"/>
    <w:rsid w:val="0069685A"/>
    <w:rsid w:val="00696B99"/>
    <w:rsid w:val="00696BA9"/>
    <w:rsid w:val="006974A6"/>
    <w:rsid w:val="0069754B"/>
    <w:rsid w:val="0069772A"/>
    <w:rsid w:val="00697A0B"/>
    <w:rsid w:val="00697FE4"/>
    <w:rsid w:val="006A07A8"/>
    <w:rsid w:val="006A0C8C"/>
    <w:rsid w:val="006A12F2"/>
    <w:rsid w:val="006A1A03"/>
    <w:rsid w:val="006A22D1"/>
    <w:rsid w:val="006A246A"/>
    <w:rsid w:val="006A2F1D"/>
    <w:rsid w:val="006A3AA1"/>
    <w:rsid w:val="006A3E04"/>
    <w:rsid w:val="006A3ECB"/>
    <w:rsid w:val="006A42FD"/>
    <w:rsid w:val="006A474F"/>
    <w:rsid w:val="006A5BF3"/>
    <w:rsid w:val="006A762D"/>
    <w:rsid w:val="006B0AA7"/>
    <w:rsid w:val="006B0DCE"/>
    <w:rsid w:val="006B14D3"/>
    <w:rsid w:val="006B1827"/>
    <w:rsid w:val="006B254F"/>
    <w:rsid w:val="006B2959"/>
    <w:rsid w:val="006B2C04"/>
    <w:rsid w:val="006B2C65"/>
    <w:rsid w:val="006B2DA9"/>
    <w:rsid w:val="006B31BF"/>
    <w:rsid w:val="006B35D8"/>
    <w:rsid w:val="006B4167"/>
    <w:rsid w:val="006B45AF"/>
    <w:rsid w:val="006B516B"/>
    <w:rsid w:val="006B5285"/>
    <w:rsid w:val="006B6287"/>
    <w:rsid w:val="006B7535"/>
    <w:rsid w:val="006B7C6F"/>
    <w:rsid w:val="006C0256"/>
    <w:rsid w:val="006C02FA"/>
    <w:rsid w:val="006C0489"/>
    <w:rsid w:val="006C04EB"/>
    <w:rsid w:val="006C071B"/>
    <w:rsid w:val="006C0D84"/>
    <w:rsid w:val="006C1BDB"/>
    <w:rsid w:val="006C218C"/>
    <w:rsid w:val="006C23FD"/>
    <w:rsid w:val="006C26EF"/>
    <w:rsid w:val="006C28E3"/>
    <w:rsid w:val="006C35DA"/>
    <w:rsid w:val="006C3B11"/>
    <w:rsid w:val="006C3D06"/>
    <w:rsid w:val="006C46B1"/>
    <w:rsid w:val="006C4EE4"/>
    <w:rsid w:val="006C4F8A"/>
    <w:rsid w:val="006C5153"/>
    <w:rsid w:val="006C5ED3"/>
    <w:rsid w:val="006C63BC"/>
    <w:rsid w:val="006C6830"/>
    <w:rsid w:val="006C684C"/>
    <w:rsid w:val="006C6D3E"/>
    <w:rsid w:val="006C6F67"/>
    <w:rsid w:val="006C6F6A"/>
    <w:rsid w:val="006C707C"/>
    <w:rsid w:val="006C78B8"/>
    <w:rsid w:val="006D01AE"/>
    <w:rsid w:val="006D059C"/>
    <w:rsid w:val="006D0674"/>
    <w:rsid w:val="006D06B9"/>
    <w:rsid w:val="006D0AA6"/>
    <w:rsid w:val="006D188A"/>
    <w:rsid w:val="006D2ED9"/>
    <w:rsid w:val="006D2EE3"/>
    <w:rsid w:val="006D3249"/>
    <w:rsid w:val="006D3385"/>
    <w:rsid w:val="006D33E5"/>
    <w:rsid w:val="006D355C"/>
    <w:rsid w:val="006D38C9"/>
    <w:rsid w:val="006D3C0F"/>
    <w:rsid w:val="006D4513"/>
    <w:rsid w:val="006D4540"/>
    <w:rsid w:val="006D455A"/>
    <w:rsid w:val="006D45AA"/>
    <w:rsid w:val="006D5915"/>
    <w:rsid w:val="006D5982"/>
    <w:rsid w:val="006D5E17"/>
    <w:rsid w:val="006D63B9"/>
    <w:rsid w:val="006D6F30"/>
    <w:rsid w:val="006D7920"/>
    <w:rsid w:val="006E00C1"/>
    <w:rsid w:val="006E0D9C"/>
    <w:rsid w:val="006E15B2"/>
    <w:rsid w:val="006E1B83"/>
    <w:rsid w:val="006E22F6"/>
    <w:rsid w:val="006E254D"/>
    <w:rsid w:val="006E2B72"/>
    <w:rsid w:val="006E3673"/>
    <w:rsid w:val="006E370B"/>
    <w:rsid w:val="006E4164"/>
    <w:rsid w:val="006E42AA"/>
    <w:rsid w:val="006E43B2"/>
    <w:rsid w:val="006E4468"/>
    <w:rsid w:val="006E45DB"/>
    <w:rsid w:val="006E4BCA"/>
    <w:rsid w:val="006E4EAA"/>
    <w:rsid w:val="006E4FAC"/>
    <w:rsid w:val="006E548A"/>
    <w:rsid w:val="006E6114"/>
    <w:rsid w:val="006E6321"/>
    <w:rsid w:val="006E655B"/>
    <w:rsid w:val="006E69BC"/>
    <w:rsid w:val="006E71B5"/>
    <w:rsid w:val="006E7432"/>
    <w:rsid w:val="006F05C7"/>
    <w:rsid w:val="006F0604"/>
    <w:rsid w:val="006F1904"/>
    <w:rsid w:val="006F1EED"/>
    <w:rsid w:val="006F20F6"/>
    <w:rsid w:val="006F29D1"/>
    <w:rsid w:val="006F2B6F"/>
    <w:rsid w:val="006F3505"/>
    <w:rsid w:val="006F3588"/>
    <w:rsid w:val="006F3653"/>
    <w:rsid w:val="006F3B16"/>
    <w:rsid w:val="006F3C3B"/>
    <w:rsid w:val="006F3C99"/>
    <w:rsid w:val="006F4BC4"/>
    <w:rsid w:val="006F4CA4"/>
    <w:rsid w:val="006F4CC2"/>
    <w:rsid w:val="006F4DA8"/>
    <w:rsid w:val="006F503D"/>
    <w:rsid w:val="006F5259"/>
    <w:rsid w:val="006F5773"/>
    <w:rsid w:val="006F57B4"/>
    <w:rsid w:val="006F5994"/>
    <w:rsid w:val="006F6511"/>
    <w:rsid w:val="006F664F"/>
    <w:rsid w:val="006F6EFE"/>
    <w:rsid w:val="006F72D7"/>
    <w:rsid w:val="006F760D"/>
    <w:rsid w:val="006F7821"/>
    <w:rsid w:val="006F7884"/>
    <w:rsid w:val="00700315"/>
    <w:rsid w:val="00700E2B"/>
    <w:rsid w:val="007018C9"/>
    <w:rsid w:val="00701CC9"/>
    <w:rsid w:val="00703383"/>
    <w:rsid w:val="0070382E"/>
    <w:rsid w:val="007039E8"/>
    <w:rsid w:val="00704493"/>
    <w:rsid w:val="007049A5"/>
    <w:rsid w:val="00704D51"/>
    <w:rsid w:val="0070538D"/>
    <w:rsid w:val="00706B9E"/>
    <w:rsid w:val="00706CE2"/>
    <w:rsid w:val="007071A0"/>
    <w:rsid w:val="007075B8"/>
    <w:rsid w:val="0071006A"/>
    <w:rsid w:val="007104A8"/>
    <w:rsid w:val="00710BB5"/>
    <w:rsid w:val="00711046"/>
    <w:rsid w:val="007112CD"/>
    <w:rsid w:val="00711AC1"/>
    <w:rsid w:val="00711BE6"/>
    <w:rsid w:val="00711DB7"/>
    <w:rsid w:val="00713482"/>
    <w:rsid w:val="007154FE"/>
    <w:rsid w:val="007159A9"/>
    <w:rsid w:val="00715DC5"/>
    <w:rsid w:val="0071646D"/>
    <w:rsid w:val="0071667F"/>
    <w:rsid w:val="00717164"/>
    <w:rsid w:val="0071732F"/>
    <w:rsid w:val="007174D8"/>
    <w:rsid w:val="00717961"/>
    <w:rsid w:val="00717D93"/>
    <w:rsid w:val="00717EFC"/>
    <w:rsid w:val="007203F5"/>
    <w:rsid w:val="00720480"/>
    <w:rsid w:val="007205F8"/>
    <w:rsid w:val="007208FE"/>
    <w:rsid w:val="00720905"/>
    <w:rsid w:val="00720D22"/>
    <w:rsid w:val="00721977"/>
    <w:rsid w:val="00721D04"/>
    <w:rsid w:val="00721D34"/>
    <w:rsid w:val="00722814"/>
    <w:rsid w:val="00723363"/>
    <w:rsid w:val="007237AE"/>
    <w:rsid w:val="0072449A"/>
    <w:rsid w:val="0072477A"/>
    <w:rsid w:val="00724AF3"/>
    <w:rsid w:val="00725B0F"/>
    <w:rsid w:val="00725BA0"/>
    <w:rsid w:val="0072632B"/>
    <w:rsid w:val="00727457"/>
    <w:rsid w:val="00727FBB"/>
    <w:rsid w:val="007302E7"/>
    <w:rsid w:val="00730E17"/>
    <w:rsid w:val="00732BDE"/>
    <w:rsid w:val="00733360"/>
    <w:rsid w:val="00733466"/>
    <w:rsid w:val="0073391B"/>
    <w:rsid w:val="00733A46"/>
    <w:rsid w:val="00733C5C"/>
    <w:rsid w:val="00733DC5"/>
    <w:rsid w:val="007342C0"/>
    <w:rsid w:val="00734406"/>
    <w:rsid w:val="00734DCB"/>
    <w:rsid w:val="00735476"/>
    <w:rsid w:val="007364EE"/>
    <w:rsid w:val="00736A12"/>
    <w:rsid w:val="00736B67"/>
    <w:rsid w:val="00736DBE"/>
    <w:rsid w:val="0073764B"/>
    <w:rsid w:val="00737AD4"/>
    <w:rsid w:val="0074199B"/>
    <w:rsid w:val="00741D9E"/>
    <w:rsid w:val="00742265"/>
    <w:rsid w:val="0074257D"/>
    <w:rsid w:val="007433AD"/>
    <w:rsid w:val="00743A84"/>
    <w:rsid w:val="00743C63"/>
    <w:rsid w:val="00743F3B"/>
    <w:rsid w:val="00744715"/>
    <w:rsid w:val="00744ABD"/>
    <w:rsid w:val="00744CE8"/>
    <w:rsid w:val="00745049"/>
    <w:rsid w:val="0074529D"/>
    <w:rsid w:val="007463E0"/>
    <w:rsid w:val="00746408"/>
    <w:rsid w:val="0074668F"/>
    <w:rsid w:val="0074682E"/>
    <w:rsid w:val="00746986"/>
    <w:rsid w:val="007472C8"/>
    <w:rsid w:val="00747472"/>
    <w:rsid w:val="0074762C"/>
    <w:rsid w:val="00747B0E"/>
    <w:rsid w:val="007505BF"/>
    <w:rsid w:val="00750827"/>
    <w:rsid w:val="007510A7"/>
    <w:rsid w:val="00751209"/>
    <w:rsid w:val="00751958"/>
    <w:rsid w:val="00752BB6"/>
    <w:rsid w:val="00752F90"/>
    <w:rsid w:val="007530CE"/>
    <w:rsid w:val="00753147"/>
    <w:rsid w:val="00753846"/>
    <w:rsid w:val="00753F6B"/>
    <w:rsid w:val="007552A1"/>
    <w:rsid w:val="00755CD6"/>
    <w:rsid w:val="00755F74"/>
    <w:rsid w:val="0075672E"/>
    <w:rsid w:val="0075676D"/>
    <w:rsid w:val="00756B57"/>
    <w:rsid w:val="007571E2"/>
    <w:rsid w:val="007571E6"/>
    <w:rsid w:val="0075764B"/>
    <w:rsid w:val="007576D1"/>
    <w:rsid w:val="007579D2"/>
    <w:rsid w:val="00757D4E"/>
    <w:rsid w:val="00760984"/>
    <w:rsid w:val="007615B8"/>
    <w:rsid w:val="00761F01"/>
    <w:rsid w:val="00761F24"/>
    <w:rsid w:val="00761FE2"/>
    <w:rsid w:val="0076218E"/>
    <w:rsid w:val="0076247C"/>
    <w:rsid w:val="007627F6"/>
    <w:rsid w:val="0076346D"/>
    <w:rsid w:val="0076378A"/>
    <w:rsid w:val="007639D6"/>
    <w:rsid w:val="00764074"/>
    <w:rsid w:val="00764291"/>
    <w:rsid w:val="007648A3"/>
    <w:rsid w:val="00764BF5"/>
    <w:rsid w:val="00764BFB"/>
    <w:rsid w:val="00765781"/>
    <w:rsid w:val="007657B9"/>
    <w:rsid w:val="0076590D"/>
    <w:rsid w:val="00765D96"/>
    <w:rsid w:val="0076608B"/>
    <w:rsid w:val="00766236"/>
    <w:rsid w:val="00766549"/>
    <w:rsid w:val="00766C03"/>
    <w:rsid w:val="00767005"/>
    <w:rsid w:val="00770120"/>
    <w:rsid w:val="0077045F"/>
    <w:rsid w:val="007706BB"/>
    <w:rsid w:val="00770F63"/>
    <w:rsid w:val="007712CA"/>
    <w:rsid w:val="0077161A"/>
    <w:rsid w:val="007718E0"/>
    <w:rsid w:val="0077198E"/>
    <w:rsid w:val="00771F14"/>
    <w:rsid w:val="00772128"/>
    <w:rsid w:val="007722C8"/>
    <w:rsid w:val="0077244D"/>
    <w:rsid w:val="00772AD8"/>
    <w:rsid w:val="00772D1B"/>
    <w:rsid w:val="007732B1"/>
    <w:rsid w:val="00773AC0"/>
    <w:rsid w:val="00774085"/>
    <w:rsid w:val="0077425B"/>
    <w:rsid w:val="00774968"/>
    <w:rsid w:val="007752F7"/>
    <w:rsid w:val="00775414"/>
    <w:rsid w:val="007755BE"/>
    <w:rsid w:val="007765DE"/>
    <w:rsid w:val="00776662"/>
    <w:rsid w:val="0077752B"/>
    <w:rsid w:val="007776AB"/>
    <w:rsid w:val="007778DF"/>
    <w:rsid w:val="00777ACE"/>
    <w:rsid w:val="0078014F"/>
    <w:rsid w:val="0078040F"/>
    <w:rsid w:val="00780682"/>
    <w:rsid w:val="00780B4B"/>
    <w:rsid w:val="0078176A"/>
    <w:rsid w:val="0078176D"/>
    <w:rsid w:val="007819E8"/>
    <w:rsid w:val="00782886"/>
    <w:rsid w:val="00783A72"/>
    <w:rsid w:val="0078494E"/>
    <w:rsid w:val="00785652"/>
    <w:rsid w:val="007860EE"/>
    <w:rsid w:val="007863AC"/>
    <w:rsid w:val="00786753"/>
    <w:rsid w:val="007869E4"/>
    <w:rsid w:val="00787D88"/>
    <w:rsid w:val="00787FDC"/>
    <w:rsid w:val="007900AA"/>
    <w:rsid w:val="00790C3A"/>
    <w:rsid w:val="00791260"/>
    <w:rsid w:val="00791A5B"/>
    <w:rsid w:val="00791D44"/>
    <w:rsid w:val="0079217D"/>
    <w:rsid w:val="0079225D"/>
    <w:rsid w:val="00792698"/>
    <w:rsid w:val="00792A60"/>
    <w:rsid w:val="00792A6A"/>
    <w:rsid w:val="00792E21"/>
    <w:rsid w:val="00793DB1"/>
    <w:rsid w:val="00794F2A"/>
    <w:rsid w:val="0079560A"/>
    <w:rsid w:val="00796273"/>
    <w:rsid w:val="00796600"/>
    <w:rsid w:val="00796D75"/>
    <w:rsid w:val="00797201"/>
    <w:rsid w:val="0079738C"/>
    <w:rsid w:val="007976C2"/>
    <w:rsid w:val="00797756"/>
    <w:rsid w:val="00797A31"/>
    <w:rsid w:val="00797B26"/>
    <w:rsid w:val="007A07CC"/>
    <w:rsid w:val="007A1134"/>
    <w:rsid w:val="007A129C"/>
    <w:rsid w:val="007A1950"/>
    <w:rsid w:val="007A1ED4"/>
    <w:rsid w:val="007A23A2"/>
    <w:rsid w:val="007A26B4"/>
    <w:rsid w:val="007A3332"/>
    <w:rsid w:val="007A419C"/>
    <w:rsid w:val="007A48A4"/>
    <w:rsid w:val="007A4904"/>
    <w:rsid w:val="007A4A77"/>
    <w:rsid w:val="007A55D1"/>
    <w:rsid w:val="007A5712"/>
    <w:rsid w:val="007A654F"/>
    <w:rsid w:val="007A695F"/>
    <w:rsid w:val="007A7831"/>
    <w:rsid w:val="007B00A9"/>
    <w:rsid w:val="007B0FDD"/>
    <w:rsid w:val="007B0FEB"/>
    <w:rsid w:val="007B1CBC"/>
    <w:rsid w:val="007B2B1A"/>
    <w:rsid w:val="007B33B8"/>
    <w:rsid w:val="007B34A7"/>
    <w:rsid w:val="007B36BB"/>
    <w:rsid w:val="007B382E"/>
    <w:rsid w:val="007B3F31"/>
    <w:rsid w:val="007B40A8"/>
    <w:rsid w:val="007B4354"/>
    <w:rsid w:val="007B4711"/>
    <w:rsid w:val="007B48E4"/>
    <w:rsid w:val="007B4B6D"/>
    <w:rsid w:val="007B4EF3"/>
    <w:rsid w:val="007B535D"/>
    <w:rsid w:val="007B54DF"/>
    <w:rsid w:val="007B5680"/>
    <w:rsid w:val="007B59D1"/>
    <w:rsid w:val="007B665E"/>
    <w:rsid w:val="007B6810"/>
    <w:rsid w:val="007B6A47"/>
    <w:rsid w:val="007B7A33"/>
    <w:rsid w:val="007B7A96"/>
    <w:rsid w:val="007B7DC9"/>
    <w:rsid w:val="007C03CB"/>
    <w:rsid w:val="007C03E2"/>
    <w:rsid w:val="007C0D18"/>
    <w:rsid w:val="007C16D6"/>
    <w:rsid w:val="007C358F"/>
    <w:rsid w:val="007C4AAC"/>
    <w:rsid w:val="007C4D25"/>
    <w:rsid w:val="007C5490"/>
    <w:rsid w:val="007C5798"/>
    <w:rsid w:val="007C58CA"/>
    <w:rsid w:val="007C5F09"/>
    <w:rsid w:val="007C6AF6"/>
    <w:rsid w:val="007C6FEE"/>
    <w:rsid w:val="007C7650"/>
    <w:rsid w:val="007C77B3"/>
    <w:rsid w:val="007C7A32"/>
    <w:rsid w:val="007C7C6F"/>
    <w:rsid w:val="007D033F"/>
    <w:rsid w:val="007D0483"/>
    <w:rsid w:val="007D053F"/>
    <w:rsid w:val="007D1D60"/>
    <w:rsid w:val="007D22B2"/>
    <w:rsid w:val="007D28D3"/>
    <w:rsid w:val="007D3821"/>
    <w:rsid w:val="007D3FE7"/>
    <w:rsid w:val="007D4686"/>
    <w:rsid w:val="007D4F4C"/>
    <w:rsid w:val="007D519D"/>
    <w:rsid w:val="007D5F1E"/>
    <w:rsid w:val="007D6DB1"/>
    <w:rsid w:val="007D6F66"/>
    <w:rsid w:val="007E0867"/>
    <w:rsid w:val="007E0BD3"/>
    <w:rsid w:val="007E0FAC"/>
    <w:rsid w:val="007E141E"/>
    <w:rsid w:val="007E2ECB"/>
    <w:rsid w:val="007E39C7"/>
    <w:rsid w:val="007E3F8E"/>
    <w:rsid w:val="007E41C0"/>
    <w:rsid w:val="007E442B"/>
    <w:rsid w:val="007E465D"/>
    <w:rsid w:val="007E46FD"/>
    <w:rsid w:val="007E515A"/>
    <w:rsid w:val="007E5833"/>
    <w:rsid w:val="007E60E9"/>
    <w:rsid w:val="007E6492"/>
    <w:rsid w:val="007E6764"/>
    <w:rsid w:val="007E67BF"/>
    <w:rsid w:val="007E6AEE"/>
    <w:rsid w:val="007E70FE"/>
    <w:rsid w:val="007E7148"/>
    <w:rsid w:val="007E73C3"/>
    <w:rsid w:val="007E73CA"/>
    <w:rsid w:val="007E77C8"/>
    <w:rsid w:val="007E79AD"/>
    <w:rsid w:val="007F0295"/>
    <w:rsid w:val="007F030C"/>
    <w:rsid w:val="007F0A4B"/>
    <w:rsid w:val="007F1435"/>
    <w:rsid w:val="007F1767"/>
    <w:rsid w:val="007F1807"/>
    <w:rsid w:val="007F218A"/>
    <w:rsid w:val="007F238B"/>
    <w:rsid w:val="007F2CC6"/>
    <w:rsid w:val="007F2F92"/>
    <w:rsid w:val="007F3672"/>
    <w:rsid w:val="007F3ABE"/>
    <w:rsid w:val="007F3E4C"/>
    <w:rsid w:val="007F40E9"/>
    <w:rsid w:val="007F42A3"/>
    <w:rsid w:val="007F4A77"/>
    <w:rsid w:val="007F4B47"/>
    <w:rsid w:val="007F56DF"/>
    <w:rsid w:val="007F5801"/>
    <w:rsid w:val="007F630B"/>
    <w:rsid w:val="007F73BD"/>
    <w:rsid w:val="007F7B1D"/>
    <w:rsid w:val="00801218"/>
    <w:rsid w:val="00801917"/>
    <w:rsid w:val="00801974"/>
    <w:rsid w:val="00801DFE"/>
    <w:rsid w:val="00801FE2"/>
    <w:rsid w:val="00802306"/>
    <w:rsid w:val="00802402"/>
    <w:rsid w:val="0080292E"/>
    <w:rsid w:val="00802954"/>
    <w:rsid w:val="0080299A"/>
    <w:rsid w:val="00802B1E"/>
    <w:rsid w:val="00803021"/>
    <w:rsid w:val="008031A7"/>
    <w:rsid w:val="00803765"/>
    <w:rsid w:val="008038AB"/>
    <w:rsid w:val="00804213"/>
    <w:rsid w:val="00804638"/>
    <w:rsid w:val="00804AFE"/>
    <w:rsid w:val="00804B37"/>
    <w:rsid w:val="00804C72"/>
    <w:rsid w:val="00804D45"/>
    <w:rsid w:val="00805CE1"/>
    <w:rsid w:val="008069DA"/>
    <w:rsid w:val="00806A68"/>
    <w:rsid w:val="00807B43"/>
    <w:rsid w:val="00807B5E"/>
    <w:rsid w:val="00807C5B"/>
    <w:rsid w:val="008109AC"/>
    <w:rsid w:val="00810F58"/>
    <w:rsid w:val="008111BC"/>
    <w:rsid w:val="00812281"/>
    <w:rsid w:val="00812649"/>
    <w:rsid w:val="0081303D"/>
    <w:rsid w:val="00813177"/>
    <w:rsid w:val="0081360F"/>
    <w:rsid w:val="00813B70"/>
    <w:rsid w:val="00813B78"/>
    <w:rsid w:val="00813F36"/>
    <w:rsid w:val="008142A5"/>
    <w:rsid w:val="008143DA"/>
    <w:rsid w:val="0081459A"/>
    <w:rsid w:val="0081472A"/>
    <w:rsid w:val="00814A69"/>
    <w:rsid w:val="008157FD"/>
    <w:rsid w:val="0081597C"/>
    <w:rsid w:val="00816749"/>
    <w:rsid w:val="00817345"/>
    <w:rsid w:val="0081753A"/>
    <w:rsid w:val="00817693"/>
    <w:rsid w:val="0082006C"/>
    <w:rsid w:val="00820245"/>
    <w:rsid w:val="0082031F"/>
    <w:rsid w:val="00820A93"/>
    <w:rsid w:val="00820C05"/>
    <w:rsid w:val="008211AD"/>
    <w:rsid w:val="0082170B"/>
    <w:rsid w:val="00821EB3"/>
    <w:rsid w:val="008224ED"/>
    <w:rsid w:val="008226AB"/>
    <w:rsid w:val="008226CE"/>
    <w:rsid w:val="00824470"/>
    <w:rsid w:val="0082457B"/>
    <w:rsid w:val="008246B4"/>
    <w:rsid w:val="00824BC8"/>
    <w:rsid w:val="00824E1A"/>
    <w:rsid w:val="00826060"/>
    <w:rsid w:val="008267AD"/>
    <w:rsid w:val="00827F11"/>
    <w:rsid w:val="00830064"/>
    <w:rsid w:val="00830799"/>
    <w:rsid w:val="0083090A"/>
    <w:rsid w:val="00831987"/>
    <w:rsid w:val="00831C4D"/>
    <w:rsid w:val="0083204A"/>
    <w:rsid w:val="00832173"/>
    <w:rsid w:val="00832AB8"/>
    <w:rsid w:val="00833129"/>
    <w:rsid w:val="008331B3"/>
    <w:rsid w:val="0083359B"/>
    <w:rsid w:val="0083376A"/>
    <w:rsid w:val="0083393B"/>
    <w:rsid w:val="00833FF0"/>
    <w:rsid w:val="00834375"/>
    <w:rsid w:val="00834B28"/>
    <w:rsid w:val="00834B5D"/>
    <w:rsid w:val="0083517F"/>
    <w:rsid w:val="00835538"/>
    <w:rsid w:val="00835EAB"/>
    <w:rsid w:val="00837D3C"/>
    <w:rsid w:val="00840BCB"/>
    <w:rsid w:val="00840EC8"/>
    <w:rsid w:val="0084242C"/>
    <w:rsid w:val="008434B6"/>
    <w:rsid w:val="00843661"/>
    <w:rsid w:val="00843954"/>
    <w:rsid w:val="00843A99"/>
    <w:rsid w:val="00843F41"/>
    <w:rsid w:val="008452DC"/>
    <w:rsid w:val="00845961"/>
    <w:rsid w:val="00846353"/>
    <w:rsid w:val="008463FB"/>
    <w:rsid w:val="00846721"/>
    <w:rsid w:val="00846847"/>
    <w:rsid w:val="008479B3"/>
    <w:rsid w:val="00847C31"/>
    <w:rsid w:val="008508B1"/>
    <w:rsid w:val="00850F8E"/>
    <w:rsid w:val="00852326"/>
    <w:rsid w:val="008525AE"/>
    <w:rsid w:val="008526AE"/>
    <w:rsid w:val="00852F6E"/>
    <w:rsid w:val="00853247"/>
    <w:rsid w:val="00853875"/>
    <w:rsid w:val="0085387F"/>
    <w:rsid w:val="00853EB7"/>
    <w:rsid w:val="008540B0"/>
    <w:rsid w:val="008542CD"/>
    <w:rsid w:val="008547D8"/>
    <w:rsid w:val="0085514A"/>
    <w:rsid w:val="008555E6"/>
    <w:rsid w:val="00855863"/>
    <w:rsid w:val="00855A19"/>
    <w:rsid w:val="00855B21"/>
    <w:rsid w:val="00856026"/>
    <w:rsid w:val="00856196"/>
    <w:rsid w:val="00856E87"/>
    <w:rsid w:val="008579F0"/>
    <w:rsid w:val="008601B3"/>
    <w:rsid w:val="0086040E"/>
    <w:rsid w:val="00860FB7"/>
    <w:rsid w:val="00860FFA"/>
    <w:rsid w:val="0086108D"/>
    <w:rsid w:val="0086160F"/>
    <w:rsid w:val="008616F5"/>
    <w:rsid w:val="00861AEE"/>
    <w:rsid w:val="00862449"/>
    <w:rsid w:val="008629ED"/>
    <w:rsid w:val="00862A8B"/>
    <w:rsid w:val="00862EA7"/>
    <w:rsid w:val="00863535"/>
    <w:rsid w:val="00863BB4"/>
    <w:rsid w:val="00863C15"/>
    <w:rsid w:val="00863E10"/>
    <w:rsid w:val="008647B8"/>
    <w:rsid w:val="008652C5"/>
    <w:rsid w:val="008652F6"/>
    <w:rsid w:val="008655A1"/>
    <w:rsid w:val="0086580A"/>
    <w:rsid w:val="00865967"/>
    <w:rsid w:val="00865BA4"/>
    <w:rsid w:val="008673CC"/>
    <w:rsid w:val="008674D1"/>
    <w:rsid w:val="00867C75"/>
    <w:rsid w:val="00867D8D"/>
    <w:rsid w:val="00867DEE"/>
    <w:rsid w:val="00867F0E"/>
    <w:rsid w:val="00870838"/>
    <w:rsid w:val="00870AA2"/>
    <w:rsid w:val="00870BFB"/>
    <w:rsid w:val="00870D90"/>
    <w:rsid w:val="008717BA"/>
    <w:rsid w:val="00871BBA"/>
    <w:rsid w:val="00871DCA"/>
    <w:rsid w:val="00871F24"/>
    <w:rsid w:val="00872EB6"/>
    <w:rsid w:val="00872FE9"/>
    <w:rsid w:val="00873742"/>
    <w:rsid w:val="00873988"/>
    <w:rsid w:val="00873DDE"/>
    <w:rsid w:val="00874719"/>
    <w:rsid w:val="00874B00"/>
    <w:rsid w:val="00874F86"/>
    <w:rsid w:val="008752F5"/>
    <w:rsid w:val="008753C4"/>
    <w:rsid w:val="00875925"/>
    <w:rsid w:val="00875A47"/>
    <w:rsid w:val="008766E1"/>
    <w:rsid w:val="00876BA9"/>
    <w:rsid w:val="0087724A"/>
    <w:rsid w:val="00880BF5"/>
    <w:rsid w:val="00880E8D"/>
    <w:rsid w:val="008810B1"/>
    <w:rsid w:val="00881B9F"/>
    <w:rsid w:val="00881BBE"/>
    <w:rsid w:val="00882558"/>
    <w:rsid w:val="00882BA8"/>
    <w:rsid w:val="00882E48"/>
    <w:rsid w:val="00882F0A"/>
    <w:rsid w:val="00883674"/>
    <w:rsid w:val="00883ABF"/>
    <w:rsid w:val="00884E0A"/>
    <w:rsid w:val="00885039"/>
    <w:rsid w:val="00885396"/>
    <w:rsid w:val="00885DDF"/>
    <w:rsid w:val="00885FF6"/>
    <w:rsid w:val="00886203"/>
    <w:rsid w:val="008864FD"/>
    <w:rsid w:val="00886C7E"/>
    <w:rsid w:val="008870BC"/>
    <w:rsid w:val="0088765E"/>
    <w:rsid w:val="00887771"/>
    <w:rsid w:val="008878B6"/>
    <w:rsid w:val="00887A59"/>
    <w:rsid w:val="00887B1A"/>
    <w:rsid w:val="00887DAC"/>
    <w:rsid w:val="00887F79"/>
    <w:rsid w:val="0089069C"/>
    <w:rsid w:val="00890E44"/>
    <w:rsid w:val="00891A2F"/>
    <w:rsid w:val="00891AB2"/>
    <w:rsid w:val="00891F62"/>
    <w:rsid w:val="008924C2"/>
    <w:rsid w:val="00892744"/>
    <w:rsid w:val="00892B9A"/>
    <w:rsid w:val="00892D63"/>
    <w:rsid w:val="00893718"/>
    <w:rsid w:val="008938B8"/>
    <w:rsid w:val="00893CCE"/>
    <w:rsid w:val="00894743"/>
    <w:rsid w:val="0089554F"/>
    <w:rsid w:val="00895CFC"/>
    <w:rsid w:val="00895E3A"/>
    <w:rsid w:val="008966A8"/>
    <w:rsid w:val="00897769"/>
    <w:rsid w:val="00897CD7"/>
    <w:rsid w:val="008A06EC"/>
    <w:rsid w:val="008A0DBF"/>
    <w:rsid w:val="008A10A1"/>
    <w:rsid w:val="008A1612"/>
    <w:rsid w:val="008A165E"/>
    <w:rsid w:val="008A1B07"/>
    <w:rsid w:val="008A1C4D"/>
    <w:rsid w:val="008A22C6"/>
    <w:rsid w:val="008A26DA"/>
    <w:rsid w:val="008A2917"/>
    <w:rsid w:val="008A2F0B"/>
    <w:rsid w:val="008A2F6D"/>
    <w:rsid w:val="008A325C"/>
    <w:rsid w:val="008A3CB3"/>
    <w:rsid w:val="008A48B4"/>
    <w:rsid w:val="008A4D3A"/>
    <w:rsid w:val="008A4E5F"/>
    <w:rsid w:val="008A50CF"/>
    <w:rsid w:val="008A546F"/>
    <w:rsid w:val="008A5910"/>
    <w:rsid w:val="008A5C4D"/>
    <w:rsid w:val="008A6505"/>
    <w:rsid w:val="008A7286"/>
    <w:rsid w:val="008A7813"/>
    <w:rsid w:val="008A7A13"/>
    <w:rsid w:val="008A7DEC"/>
    <w:rsid w:val="008B0442"/>
    <w:rsid w:val="008B121C"/>
    <w:rsid w:val="008B1417"/>
    <w:rsid w:val="008B1D0C"/>
    <w:rsid w:val="008B1F3E"/>
    <w:rsid w:val="008B1F4D"/>
    <w:rsid w:val="008B21F0"/>
    <w:rsid w:val="008B23DA"/>
    <w:rsid w:val="008B2A97"/>
    <w:rsid w:val="008B36B8"/>
    <w:rsid w:val="008B3A4E"/>
    <w:rsid w:val="008B4436"/>
    <w:rsid w:val="008B4B3A"/>
    <w:rsid w:val="008B4C80"/>
    <w:rsid w:val="008B5CFA"/>
    <w:rsid w:val="008B64BA"/>
    <w:rsid w:val="008B6685"/>
    <w:rsid w:val="008B6AE6"/>
    <w:rsid w:val="008B6F86"/>
    <w:rsid w:val="008B75FB"/>
    <w:rsid w:val="008B7608"/>
    <w:rsid w:val="008B7852"/>
    <w:rsid w:val="008C00C0"/>
    <w:rsid w:val="008C0120"/>
    <w:rsid w:val="008C064A"/>
    <w:rsid w:val="008C0BB9"/>
    <w:rsid w:val="008C0E90"/>
    <w:rsid w:val="008C12F7"/>
    <w:rsid w:val="008C1997"/>
    <w:rsid w:val="008C1EE1"/>
    <w:rsid w:val="008C3422"/>
    <w:rsid w:val="008C369E"/>
    <w:rsid w:val="008C3FEF"/>
    <w:rsid w:val="008C40CE"/>
    <w:rsid w:val="008C42BB"/>
    <w:rsid w:val="008C4985"/>
    <w:rsid w:val="008C56AF"/>
    <w:rsid w:val="008C58E7"/>
    <w:rsid w:val="008C6532"/>
    <w:rsid w:val="008C69C7"/>
    <w:rsid w:val="008C6C6D"/>
    <w:rsid w:val="008C6E6D"/>
    <w:rsid w:val="008C725E"/>
    <w:rsid w:val="008C7426"/>
    <w:rsid w:val="008C7DB8"/>
    <w:rsid w:val="008D096B"/>
    <w:rsid w:val="008D0D07"/>
    <w:rsid w:val="008D1CA7"/>
    <w:rsid w:val="008D20DB"/>
    <w:rsid w:val="008D25D9"/>
    <w:rsid w:val="008D2AEC"/>
    <w:rsid w:val="008D363A"/>
    <w:rsid w:val="008D3767"/>
    <w:rsid w:val="008D3AEE"/>
    <w:rsid w:val="008D3B74"/>
    <w:rsid w:val="008D4002"/>
    <w:rsid w:val="008D4A66"/>
    <w:rsid w:val="008D4DDE"/>
    <w:rsid w:val="008D4E5D"/>
    <w:rsid w:val="008D5194"/>
    <w:rsid w:val="008D5CC7"/>
    <w:rsid w:val="008D5E50"/>
    <w:rsid w:val="008D623E"/>
    <w:rsid w:val="008D6415"/>
    <w:rsid w:val="008D6C66"/>
    <w:rsid w:val="008D7225"/>
    <w:rsid w:val="008D7364"/>
    <w:rsid w:val="008D7EC6"/>
    <w:rsid w:val="008D7F59"/>
    <w:rsid w:val="008E0541"/>
    <w:rsid w:val="008E0E06"/>
    <w:rsid w:val="008E1116"/>
    <w:rsid w:val="008E196B"/>
    <w:rsid w:val="008E1A6E"/>
    <w:rsid w:val="008E243E"/>
    <w:rsid w:val="008E407A"/>
    <w:rsid w:val="008E4607"/>
    <w:rsid w:val="008E4BFF"/>
    <w:rsid w:val="008E526C"/>
    <w:rsid w:val="008E533D"/>
    <w:rsid w:val="008E55F2"/>
    <w:rsid w:val="008E56BD"/>
    <w:rsid w:val="008E5976"/>
    <w:rsid w:val="008E5B38"/>
    <w:rsid w:val="008E5DB3"/>
    <w:rsid w:val="008E6561"/>
    <w:rsid w:val="008E6A15"/>
    <w:rsid w:val="008E6A7E"/>
    <w:rsid w:val="008E6B0F"/>
    <w:rsid w:val="008E714C"/>
    <w:rsid w:val="008E7407"/>
    <w:rsid w:val="008E741B"/>
    <w:rsid w:val="008E776E"/>
    <w:rsid w:val="008E7A40"/>
    <w:rsid w:val="008F0547"/>
    <w:rsid w:val="008F0603"/>
    <w:rsid w:val="008F092E"/>
    <w:rsid w:val="008F0E57"/>
    <w:rsid w:val="008F1CFE"/>
    <w:rsid w:val="008F21D2"/>
    <w:rsid w:val="008F21E2"/>
    <w:rsid w:val="008F2792"/>
    <w:rsid w:val="008F2EAB"/>
    <w:rsid w:val="008F31A0"/>
    <w:rsid w:val="008F36EA"/>
    <w:rsid w:val="008F37CD"/>
    <w:rsid w:val="008F4384"/>
    <w:rsid w:val="008F4CB1"/>
    <w:rsid w:val="008F501A"/>
    <w:rsid w:val="008F50EE"/>
    <w:rsid w:val="008F5216"/>
    <w:rsid w:val="008F5E44"/>
    <w:rsid w:val="008F63AF"/>
    <w:rsid w:val="008F6557"/>
    <w:rsid w:val="008F65A1"/>
    <w:rsid w:val="008F65EE"/>
    <w:rsid w:val="008F66FB"/>
    <w:rsid w:val="008F6E10"/>
    <w:rsid w:val="008F6E48"/>
    <w:rsid w:val="008F71EF"/>
    <w:rsid w:val="008F7864"/>
    <w:rsid w:val="008F7E55"/>
    <w:rsid w:val="009004B1"/>
    <w:rsid w:val="00900FEA"/>
    <w:rsid w:val="0090118A"/>
    <w:rsid w:val="009014FE"/>
    <w:rsid w:val="009025B7"/>
    <w:rsid w:val="009031A4"/>
    <w:rsid w:val="009032B7"/>
    <w:rsid w:val="00903322"/>
    <w:rsid w:val="00903BB1"/>
    <w:rsid w:val="00903BCC"/>
    <w:rsid w:val="00904996"/>
    <w:rsid w:val="00905533"/>
    <w:rsid w:val="009055EE"/>
    <w:rsid w:val="00905657"/>
    <w:rsid w:val="009059D0"/>
    <w:rsid w:val="0090637E"/>
    <w:rsid w:val="009073FB"/>
    <w:rsid w:val="00907455"/>
    <w:rsid w:val="00910056"/>
    <w:rsid w:val="0091051D"/>
    <w:rsid w:val="00910C7B"/>
    <w:rsid w:val="00910E58"/>
    <w:rsid w:val="00910EDB"/>
    <w:rsid w:val="0091110B"/>
    <w:rsid w:val="009119C6"/>
    <w:rsid w:val="0091222A"/>
    <w:rsid w:val="00912591"/>
    <w:rsid w:val="00912650"/>
    <w:rsid w:val="009128A1"/>
    <w:rsid w:val="00912E8B"/>
    <w:rsid w:val="00913912"/>
    <w:rsid w:val="00913E91"/>
    <w:rsid w:val="00914025"/>
    <w:rsid w:val="00914B06"/>
    <w:rsid w:val="00915528"/>
    <w:rsid w:val="00915800"/>
    <w:rsid w:val="0091599E"/>
    <w:rsid w:val="00915E5E"/>
    <w:rsid w:val="00916AB8"/>
    <w:rsid w:val="00916AFB"/>
    <w:rsid w:val="00916C37"/>
    <w:rsid w:val="00916E61"/>
    <w:rsid w:val="00917658"/>
    <w:rsid w:val="009177A1"/>
    <w:rsid w:val="00917C90"/>
    <w:rsid w:val="00920135"/>
    <w:rsid w:val="009201EF"/>
    <w:rsid w:val="0092048E"/>
    <w:rsid w:val="009206C7"/>
    <w:rsid w:val="00920B83"/>
    <w:rsid w:val="00920E27"/>
    <w:rsid w:val="0092185F"/>
    <w:rsid w:val="00921A45"/>
    <w:rsid w:val="00921C38"/>
    <w:rsid w:val="00921ED9"/>
    <w:rsid w:val="009233DF"/>
    <w:rsid w:val="00923D8A"/>
    <w:rsid w:val="00925EEA"/>
    <w:rsid w:val="009271BC"/>
    <w:rsid w:val="00927993"/>
    <w:rsid w:val="00930439"/>
    <w:rsid w:val="0093049F"/>
    <w:rsid w:val="00930A83"/>
    <w:rsid w:val="00930CF7"/>
    <w:rsid w:val="00930E2C"/>
    <w:rsid w:val="00930F96"/>
    <w:rsid w:val="009314A7"/>
    <w:rsid w:val="0093155D"/>
    <w:rsid w:val="0093163F"/>
    <w:rsid w:val="00932662"/>
    <w:rsid w:val="00933828"/>
    <w:rsid w:val="009342CC"/>
    <w:rsid w:val="00934461"/>
    <w:rsid w:val="0093498D"/>
    <w:rsid w:val="009349B2"/>
    <w:rsid w:val="00934CCF"/>
    <w:rsid w:val="00934E14"/>
    <w:rsid w:val="00935320"/>
    <w:rsid w:val="009357E5"/>
    <w:rsid w:val="00936525"/>
    <w:rsid w:val="00936708"/>
    <w:rsid w:val="00937B2A"/>
    <w:rsid w:val="00937F73"/>
    <w:rsid w:val="0094017B"/>
    <w:rsid w:val="0094062E"/>
    <w:rsid w:val="00940B43"/>
    <w:rsid w:val="0094107A"/>
    <w:rsid w:val="009418B8"/>
    <w:rsid w:val="00941AB4"/>
    <w:rsid w:val="0094237A"/>
    <w:rsid w:val="00942D1C"/>
    <w:rsid w:val="00942F2F"/>
    <w:rsid w:val="009430EB"/>
    <w:rsid w:val="009435D0"/>
    <w:rsid w:val="00943844"/>
    <w:rsid w:val="00944645"/>
    <w:rsid w:val="00944684"/>
    <w:rsid w:val="009447D2"/>
    <w:rsid w:val="00944AFA"/>
    <w:rsid w:val="0094514F"/>
    <w:rsid w:val="00945561"/>
    <w:rsid w:val="009457B6"/>
    <w:rsid w:val="00945B4E"/>
    <w:rsid w:val="0094745E"/>
    <w:rsid w:val="009478D8"/>
    <w:rsid w:val="00947B43"/>
    <w:rsid w:val="009500D7"/>
    <w:rsid w:val="0095081A"/>
    <w:rsid w:val="00950A48"/>
    <w:rsid w:val="00950B69"/>
    <w:rsid w:val="00950C19"/>
    <w:rsid w:val="00951157"/>
    <w:rsid w:val="00951921"/>
    <w:rsid w:val="009524B4"/>
    <w:rsid w:val="00953009"/>
    <w:rsid w:val="00953597"/>
    <w:rsid w:val="00953CF3"/>
    <w:rsid w:val="00953F40"/>
    <w:rsid w:val="00954641"/>
    <w:rsid w:val="009546B3"/>
    <w:rsid w:val="00955625"/>
    <w:rsid w:val="00955F89"/>
    <w:rsid w:val="009563BB"/>
    <w:rsid w:val="00956596"/>
    <w:rsid w:val="00956AD5"/>
    <w:rsid w:val="00957DE3"/>
    <w:rsid w:val="009607F8"/>
    <w:rsid w:val="00960856"/>
    <w:rsid w:val="0096126E"/>
    <w:rsid w:val="00961FD3"/>
    <w:rsid w:val="009626C2"/>
    <w:rsid w:val="00962CA2"/>
    <w:rsid w:val="00963369"/>
    <w:rsid w:val="009634E8"/>
    <w:rsid w:val="009637E6"/>
    <w:rsid w:val="00963B5B"/>
    <w:rsid w:val="00964029"/>
    <w:rsid w:val="009641ED"/>
    <w:rsid w:val="0096428C"/>
    <w:rsid w:val="0096537B"/>
    <w:rsid w:val="00965923"/>
    <w:rsid w:val="00965A32"/>
    <w:rsid w:val="00965B1E"/>
    <w:rsid w:val="0096733B"/>
    <w:rsid w:val="0096794F"/>
    <w:rsid w:val="00967AC3"/>
    <w:rsid w:val="00967B17"/>
    <w:rsid w:val="00970979"/>
    <w:rsid w:val="00970B2C"/>
    <w:rsid w:val="00971C98"/>
    <w:rsid w:val="009723E8"/>
    <w:rsid w:val="009727D0"/>
    <w:rsid w:val="00972BD2"/>
    <w:rsid w:val="00972E6B"/>
    <w:rsid w:val="00974997"/>
    <w:rsid w:val="00974F6D"/>
    <w:rsid w:val="009750C6"/>
    <w:rsid w:val="00975966"/>
    <w:rsid w:val="00975ABA"/>
    <w:rsid w:val="0097649E"/>
    <w:rsid w:val="00976D75"/>
    <w:rsid w:val="00977043"/>
    <w:rsid w:val="0097710E"/>
    <w:rsid w:val="00977221"/>
    <w:rsid w:val="0098050D"/>
    <w:rsid w:val="00980639"/>
    <w:rsid w:val="00980661"/>
    <w:rsid w:val="00980843"/>
    <w:rsid w:val="009812ED"/>
    <w:rsid w:val="00981314"/>
    <w:rsid w:val="00982739"/>
    <w:rsid w:val="009827D2"/>
    <w:rsid w:val="0098305A"/>
    <w:rsid w:val="009834D0"/>
    <w:rsid w:val="00983672"/>
    <w:rsid w:val="00983A8E"/>
    <w:rsid w:val="00983F0B"/>
    <w:rsid w:val="009842F0"/>
    <w:rsid w:val="009846D1"/>
    <w:rsid w:val="00984864"/>
    <w:rsid w:val="00984886"/>
    <w:rsid w:val="00984C69"/>
    <w:rsid w:val="00984CA4"/>
    <w:rsid w:val="0098515A"/>
    <w:rsid w:val="00985296"/>
    <w:rsid w:val="009856A4"/>
    <w:rsid w:val="00985BC6"/>
    <w:rsid w:val="00986007"/>
    <w:rsid w:val="00986031"/>
    <w:rsid w:val="009860FF"/>
    <w:rsid w:val="00986E3E"/>
    <w:rsid w:val="00986FE0"/>
    <w:rsid w:val="009870DA"/>
    <w:rsid w:val="009875FF"/>
    <w:rsid w:val="00987CB1"/>
    <w:rsid w:val="0099039D"/>
    <w:rsid w:val="00990693"/>
    <w:rsid w:val="0099074A"/>
    <w:rsid w:val="00990A5D"/>
    <w:rsid w:val="009915F0"/>
    <w:rsid w:val="009929C9"/>
    <w:rsid w:val="00992E74"/>
    <w:rsid w:val="00993473"/>
    <w:rsid w:val="009934F9"/>
    <w:rsid w:val="009938E9"/>
    <w:rsid w:val="00994057"/>
    <w:rsid w:val="009941EA"/>
    <w:rsid w:val="0099470F"/>
    <w:rsid w:val="0099472E"/>
    <w:rsid w:val="00994760"/>
    <w:rsid w:val="00994B8B"/>
    <w:rsid w:val="00995288"/>
    <w:rsid w:val="0099536D"/>
    <w:rsid w:val="0099551F"/>
    <w:rsid w:val="009967BE"/>
    <w:rsid w:val="00996B29"/>
    <w:rsid w:val="009972FC"/>
    <w:rsid w:val="0099736F"/>
    <w:rsid w:val="00997546"/>
    <w:rsid w:val="00997581"/>
    <w:rsid w:val="009975E7"/>
    <w:rsid w:val="00997CA3"/>
    <w:rsid w:val="00997E03"/>
    <w:rsid w:val="009A0005"/>
    <w:rsid w:val="009A00E3"/>
    <w:rsid w:val="009A0FC9"/>
    <w:rsid w:val="009A2920"/>
    <w:rsid w:val="009A3150"/>
    <w:rsid w:val="009A32AA"/>
    <w:rsid w:val="009A3379"/>
    <w:rsid w:val="009A33A2"/>
    <w:rsid w:val="009A3680"/>
    <w:rsid w:val="009A3F7D"/>
    <w:rsid w:val="009A488C"/>
    <w:rsid w:val="009A4A68"/>
    <w:rsid w:val="009A4E6A"/>
    <w:rsid w:val="009A51DB"/>
    <w:rsid w:val="009A5209"/>
    <w:rsid w:val="009A5583"/>
    <w:rsid w:val="009A60EC"/>
    <w:rsid w:val="009A6137"/>
    <w:rsid w:val="009A6A11"/>
    <w:rsid w:val="009A6A4F"/>
    <w:rsid w:val="009A6AD0"/>
    <w:rsid w:val="009A70BD"/>
    <w:rsid w:val="009A71BB"/>
    <w:rsid w:val="009A7B78"/>
    <w:rsid w:val="009A7BEB"/>
    <w:rsid w:val="009A7C1F"/>
    <w:rsid w:val="009A7F83"/>
    <w:rsid w:val="009B03E5"/>
    <w:rsid w:val="009B12AD"/>
    <w:rsid w:val="009B1C75"/>
    <w:rsid w:val="009B1EF9"/>
    <w:rsid w:val="009B1FDD"/>
    <w:rsid w:val="009B2CA8"/>
    <w:rsid w:val="009B2E22"/>
    <w:rsid w:val="009B3554"/>
    <w:rsid w:val="009B36A7"/>
    <w:rsid w:val="009B3A9C"/>
    <w:rsid w:val="009B3F1B"/>
    <w:rsid w:val="009B4300"/>
    <w:rsid w:val="009B4319"/>
    <w:rsid w:val="009B4F80"/>
    <w:rsid w:val="009B5734"/>
    <w:rsid w:val="009B57EB"/>
    <w:rsid w:val="009B6695"/>
    <w:rsid w:val="009B6A1C"/>
    <w:rsid w:val="009B6D87"/>
    <w:rsid w:val="009B6EB0"/>
    <w:rsid w:val="009B73B5"/>
    <w:rsid w:val="009B77CB"/>
    <w:rsid w:val="009C0AA3"/>
    <w:rsid w:val="009C11DC"/>
    <w:rsid w:val="009C1737"/>
    <w:rsid w:val="009C179B"/>
    <w:rsid w:val="009C2464"/>
    <w:rsid w:val="009C32FB"/>
    <w:rsid w:val="009C3759"/>
    <w:rsid w:val="009C4543"/>
    <w:rsid w:val="009C4743"/>
    <w:rsid w:val="009C47D0"/>
    <w:rsid w:val="009C51A3"/>
    <w:rsid w:val="009C7410"/>
    <w:rsid w:val="009C75A5"/>
    <w:rsid w:val="009C766D"/>
    <w:rsid w:val="009C786D"/>
    <w:rsid w:val="009D0585"/>
    <w:rsid w:val="009D0A52"/>
    <w:rsid w:val="009D0DB3"/>
    <w:rsid w:val="009D23FB"/>
    <w:rsid w:val="009D26E5"/>
    <w:rsid w:val="009D28E0"/>
    <w:rsid w:val="009D296D"/>
    <w:rsid w:val="009D3250"/>
    <w:rsid w:val="009D329C"/>
    <w:rsid w:val="009D4348"/>
    <w:rsid w:val="009D48E1"/>
    <w:rsid w:val="009D4CCA"/>
    <w:rsid w:val="009D4E7E"/>
    <w:rsid w:val="009D5451"/>
    <w:rsid w:val="009D556E"/>
    <w:rsid w:val="009D5906"/>
    <w:rsid w:val="009D5A2A"/>
    <w:rsid w:val="009D5B2B"/>
    <w:rsid w:val="009D5B52"/>
    <w:rsid w:val="009D6E3C"/>
    <w:rsid w:val="009D6E4E"/>
    <w:rsid w:val="009D7E78"/>
    <w:rsid w:val="009E08C4"/>
    <w:rsid w:val="009E0ED1"/>
    <w:rsid w:val="009E11CC"/>
    <w:rsid w:val="009E12C3"/>
    <w:rsid w:val="009E1BB4"/>
    <w:rsid w:val="009E1DE1"/>
    <w:rsid w:val="009E225E"/>
    <w:rsid w:val="009E30CB"/>
    <w:rsid w:val="009E333B"/>
    <w:rsid w:val="009E3D6E"/>
    <w:rsid w:val="009E3DFD"/>
    <w:rsid w:val="009E4FB2"/>
    <w:rsid w:val="009E51D7"/>
    <w:rsid w:val="009E5806"/>
    <w:rsid w:val="009E583F"/>
    <w:rsid w:val="009E5D14"/>
    <w:rsid w:val="009E5D18"/>
    <w:rsid w:val="009E6367"/>
    <w:rsid w:val="009E7C19"/>
    <w:rsid w:val="009F0253"/>
    <w:rsid w:val="009F0327"/>
    <w:rsid w:val="009F0B29"/>
    <w:rsid w:val="009F0C5A"/>
    <w:rsid w:val="009F176E"/>
    <w:rsid w:val="009F1948"/>
    <w:rsid w:val="009F1B63"/>
    <w:rsid w:val="009F28B1"/>
    <w:rsid w:val="009F2DDA"/>
    <w:rsid w:val="009F3201"/>
    <w:rsid w:val="009F3B4F"/>
    <w:rsid w:val="009F4272"/>
    <w:rsid w:val="009F4D7D"/>
    <w:rsid w:val="009F4E47"/>
    <w:rsid w:val="009F4EF2"/>
    <w:rsid w:val="009F5258"/>
    <w:rsid w:val="009F6341"/>
    <w:rsid w:val="009F6D89"/>
    <w:rsid w:val="009F702B"/>
    <w:rsid w:val="009F7704"/>
    <w:rsid w:val="00A00301"/>
    <w:rsid w:val="00A00395"/>
    <w:rsid w:val="00A003C9"/>
    <w:rsid w:val="00A00656"/>
    <w:rsid w:val="00A00C26"/>
    <w:rsid w:val="00A01E6D"/>
    <w:rsid w:val="00A02218"/>
    <w:rsid w:val="00A0238B"/>
    <w:rsid w:val="00A02698"/>
    <w:rsid w:val="00A02D70"/>
    <w:rsid w:val="00A04C60"/>
    <w:rsid w:val="00A055BF"/>
    <w:rsid w:val="00A05965"/>
    <w:rsid w:val="00A059B0"/>
    <w:rsid w:val="00A060A2"/>
    <w:rsid w:val="00A067C2"/>
    <w:rsid w:val="00A068F1"/>
    <w:rsid w:val="00A06C05"/>
    <w:rsid w:val="00A0712A"/>
    <w:rsid w:val="00A0765B"/>
    <w:rsid w:val="00A07815"/>
    <w:rsid w:val="00A07F4D"/>
    <w:rsid w:val="00A10337"/>
    <w:rsid w:val="00A1159B"/>
    <w:rsid w:val="00A118E5"/>
    <w:rsid w:val="00A118FE"/>
    <w:rsid w:val="00A11970"/>
    <w:rsid w:val="00A12093"/>
    <w:rsid w:val="00A120A5"/>
    <w:rsid w:val="00A12890"/>
    <w:rsid w:val="00A128D6"/>
    <w:rsid w:val="00A1349B"/>
    <w:rsid w:val="00A1436C"/>
    <w:rsid w:val="00A14C62"/>
    <w:rsid w:val="00A14F3B"/>
    <w:rsid w:val="00A157E9"/>
    <w:rsid w:val="00A159EF"/>
    <w:rsid w:val="00A16022"/>
    <w:rsid w:val="00A16050"/>
    <w:rsid w:val="00A16456"/>
    <w:rsid w:val="00A170E6"/>
    <w:rsid w:val="00A17EF1"/>
    <w:rsid w:val="00A200AB"/>
    <w:rsid w:val="00A202A8"/>
    <w:rsid w:val="00A202FA"/>
    <w:rsid w:val="00A20629"/>
    <w:rsid w:val="00A21018"/>
    <w:rsid w:val="00A21310"/>
    <w:rsid w:val="00A2151B"/>
    <w:rsid w:val="00A21E58"/>
    <w:rsid w:val="00A21EFA"/>
    <w:rsid w:val="00A2238C"/>
    <w:rsid w:val="00A22390"/>
    <w:rsid w:val="00A22F58"/>
    <w:rsid w:val="00A232C6"/>
    <w:rsid w:val="00A2365B"/>
    <w:rsid w:val="00A242A8"/>
    <w:rsid w:val="00A2478E"/>
    <w:rsid w:val="00A248AE"/>
    <w:rsid w:val="00A24AF7"/>
    <w:rsid w:val="00A255A2"/>
    <w:rsid w:val="00A25807"/>
    <w:rsid w:val="00A25872"/>
    <w:rsid w:val="00A25BA7"/>
    <w:rsid w:val="00A26918"/>
    <w:rsid w:val="00A26D5C"/>
    <w:rsid w:val="00A27D06"/>
    <w:rsid w:val="00A3009A"/>
    <w:rsid w:val="00A30104"/>
    <w:rsid w:val="00A30CD5"/>
    <w:rsid w:val="00A3125F"/>
    <w:rsid w:val="00A3188A"/>
    <w:rsid w:val="00A31AE7"/>
    <w:rsid w:val="00A31F13"/>
    <w:rsid w:val="00A321FF"/>
    <w:rsid w:val="00A32286"/>
    <w:rsid w:val="00A32601"/>
    <w:rsid w:val="00A3392D"/>
    <w:rsid w:val="00A341EA"/>
    <w:rsid w:val="00A34AF6"/>
    <w:rsid w:val="00A35326"/>
    <w:rsid w:val="00A35C54"/>
    <w:rsid w:val="00A35C95"/>
    <w:rsid w:val="00A35FC2"/>
    <w:rsid w:val="00A363A2"/>
    <w:rsid w:val="00A37266"/>
    <w:rsid w:val="00A404D1"/>
    <w:rsid w:val="00A404D5"/>
    <w:rsid w:val="00A40552"/>
    <w:rsid w:val="00A40D45"/>
    <w:rsid w:val="00A40E23"/>
    <w:rsid w:val="00A40F1A"/>
    <w:rsid w:val="00A41016"/>
    <w:rsid w:val="00A41057"/>
    <w:rsid w:val="00A41225"/>
    <w:rsid w:val="00A41629"/>
    <w:rsid w:val="00A41A79"/>
    <w:rsid w:val="00A422BA"/>
    <w:rsid w:val="00A42390"/>
    <w:rsid w:val="00A42474"/>
    <w:rsid w:val="00A42CA2"/>
    <w:rsid w:val="00A431C4"/>
    <w:rsid w:val="00A4334A"/>
    <w:rsid w:val="00A43BD0"/>
    <w:rsid w:val="00A43BFA"/>
    <w:rsid w:val="00A441B4"/>
    <w:rsid w:val="00A44C45"/>
    <w:rsid w:val="00A44FC5"/>
    <w:rsid w:val="00A45350"/>
    <w:rsid w:val="00A454C3"/>
    <w:rsid w:val="00A46E19"/>
    <w:rsid w:val="00A4735A"/>
    <w:rsid w:val="00A47439"/>
    <w:rsid w:val="00A47442"/>
    <w:rsid w:val="00A47F7A"/>
    <w:rsid w:val="00A5021C"/>
    <w:rsid w:val="00A50312"/>
    <w:rsid w:val="00A5038B"/>
    <w:rsid w:val="00A503EF"/>
    <w:rsid w:val="00A50423"/>
    <w:rsid w:val="00A50459"/>
    <w:rsid w:val="00A50B74"/>
    <w:rsid w:val="00A515C1"/>
    <w:rsid w:val="00A51675"/>
    <w:rsid w:val="00A5193B"/>
    <w:rsid w:val="00A520F5"/>
    <w:rsid w:val="00A5220D"/>
    <w:rsid w:val="00A53043"/>
    <w:rsid w:val="00A53C4A"/>
    <w:rsid w:val="00A53F32"/>
    <w:rsid w:val="00A53F74"/>
    <w:rsid w:val="00A54615"/>
    <w:rsid w:val="00A5483C"/>
    <w:rsid w:val="00A548FA"/>
    <w:rsid w:val="00A54CD4"/>
    <w:rsid w:val="00A552BD"/>
    <w:rsid w:val="00A55936"/>
    <w:rsid w:val="00A55FEC"/>
    <w:rsid w:val="00A562A0"/>
    <w:rsid w:val="00A56D80"/>
    <w:rsid w:val="00A571CD"/>
    <w:rsid w:val="00A57361"/>
    <w:rsid w:val="00A5737A"/>
    <w:rsid w:val="00A576A4"/>
    <w:rsid w:val="00A57756"/>
    <w:rsid w:val="00A60031"/>
    <w:rsid w:val="00A60B63"/>
    <w:rsid w:val="00A6102A"/>
    <w:rsid w:val="00A61C53"/>
    <w:rsid w:val="00A61C7A"/>
    <w:rsid w:val="00A62BBB"/>
    <w:rsid w:val="00A62DEC"/>
    <w:rsid w:val="00A62FB4"/>
    <w:rsid w:val="00A630F1"/>
    <w:rsid w:val="00A63239"/>
    <w:rsid w:val="00A6379A"/>
    <w:rsid w:val="00A638D0"/>
    <w:rsid w:val="00A6433A"/>
    <w:rsid w:val="00A643E0"/>
    <w:rsid w:val="00A6470E"/>
    <w:rsid w:val="00A64A43"/>
    <w:rsid w:val="00A66008"/>
    <w:rsid w:val="00A67A6A"/>
    <w:rsid w:val="00A70312"/>
    <w:rsid w:val="00A7087F"/>
    <w:rsid w:val="00A7097C"/>
    <w:rsid w:val="00A70DF5"/>
    <w:rsid w:val="00A720D4"/>
    <w:rsid w:val="00A7234B"/>
    <w:rsid w:val="00A72A67"/>
    <w:rsid w:val="00A73E24"/>
    <w:rsid w:val="00A74326"/>
    <w:rsid w:val="00A74AD8"/>
    <w:rsid w:val="00A755E4"/>
    <w:rsid w:val="00A7563F"/>
    <w:rsid w:val="00A7612E"/>
    <w:rsid w:val="00A76130"/>
    <w:rsid w:val="00A76136"/>
    <w:rsid w:val="00A76970"/>
    <w:rsid w:val="00A76E39"/>
    <w:rsid w:val="00A7708E"/>
    <w:rsid w:val="00A773D9"/>
    <w:rsid w:val="00A77673"/>
    <w:rsid w:val="00A80041"/>
    <w:rsid w:val="00A8085C"/>
    <w:rsid w:val="00A808C0"/>
    <w:rsid w:val="00A80D95"/>
    <w:rsid w:val="00A81698"/>
    <w:rsid w:val="00A8189B"/>
    <w:rsid w:val="00A81B39"/>
    <w:rsid w:val="00A81C8A"/>
    <w:rsid w:val="00A81D00"/>
    <w:rsid w:val="00A81E0A"/>
    <w:rsid w:val="00A8204F"/>
    <w:rsid w:val="00A820C8"/>
    <w:rsid w:val="00A82819"/>
    <w:rsid w:val="00A83117"/>
    <w:rsid w:val="00A8429D"/>
    <w:rsid w:val="00A842A6"/>
    <w:rsid w:val="00A8433D"/>
    <w:rsid w:val="00A84344"/>
    <w:rsid w:val="00A8449C"/>
    <w:rsid w:val="00A84725"/>
    <w:rsid w:val="00A84936"/>
    <w:rsid w:val="00A84A80"/>
    <w:rsid w:val="00A84B91"/>
    <w:rsid w:val="00A84E3A"/>
    <w:rsid w:val="00A8515C"/>
    <w:rsid w:val="00A8518D"/>
    <w:rsid w:val="00A853D5"/>
    <w:rsid w:val="00A855E0"/>
    <w:rsid w:val="00A85737"/>
    <w:rsid w:val="00A85823"/>
    <w:rsid w:val="00A85E50"/>
    <w:rsid w:val="00A85FEA"/>
    <w:rsid w:val="00A860E6"/>
    <w:rsid w:val="00A86638"/>
    <w:rsid w:val="00A86A53"/>
    <w:rsid w:val="00A86B15"/>
    <w:rsid w:val="00A86C82"/>
    <w:rsid w:val="00A905EC"/>
    <w:rsid w:val="00A90B2C"/>
    <w:rsid w:val="00A90ECD"/>
    <w:rsid w:val="00A91336"/>
    <w:rsid w:val="00A918D5"/>
    <w:rsid w:val="00A91B5A"/>
    <w:rsid w:val="00A92484"/>
    <w:rsid w:val="00A92DEB"/>
    <w:rsid w:val="00A92EA9"/>
    <w:rsid w:val="00A93466"/>
    <w:rsid w:val="00A93878"/>
    <w:rsid w:val="00A94463"/>
    <w:rsid w:val="00A94502"/>
    <w:rsid w:val="00A947C3"/>
    <w:rsid w:val="00A94CD1"/>
    <w:rsid w:val="00A94E92"/>
    <w:rsid w:val="00A951FF"/>
    <w:rsid w:val="00A95775"/>
    <w:rsid w:val="00A96655"/>
    <w:rsid w:val="00A967B3"/>
    <w:rsid w:val="00A9733A"/>
    <w:rsid w:val="00A973B2"/>
    <w:rsid w:val="00A9776F"/>
    <w:rsid w:val="00A97AE7"/>
    <w:rsid w:val="00A97EC1"/>
    <w:rsid w:val="00A97FDA"/>
    <w:rsid w:val="00AA0380"/>
    <w:rsid w:val="00AA03CF"/>
    <w:rsid w:val="00AA09AE"/>
    <w:rsid w:val="00AA0B38"/>
    <w:rsid w:val="00AA0CF5"/>
    <w:rsid w:val="00AA0ED0"/>
    <w:rsid w:val="00AA10FA"/>
    <w:rsid w:val="00AA1144"/>
    <w:rsid w:val="00AA1BAB"/>
    <w:rsid w:val="00AA1BFC"/>
    <w:rsid w:val="00AA1DC5"/>
    <w:rsid w:val="00AA20FE"/>
    <w:rsid w:val="00AA2BCB"/>
    <w:rsid w:val="00AA2C91"/>
    <w:rsid w:val="00AA3529"/>
    <w:rsid w:val="00AA419E"/>
    <w:rsid w:val="00AA440E"/>
    <w:rsid w:val="00AA4520"/>
    <w:rsid w:val="00AA473E"/>
    <w:rsid w:val="00AA50E8"/>
    <w:rsid w:val="00AA5196"/>
    <w:rsid w:val="00AA5354"/>
    <w:rsid w:val="00AA5721"/>
    <w:rsid w:val="00AA5785"/>
    <w:rsid w:val="00AA5D55"/>
    <w:rsid w:val="00AA6171"/>
    <w:rsid w:val="00AA6371"/>
    <w:rsid w:val="00AA63BA"/>
    <w:rsid w:val="00AA6E2D"/>
    <w:rsid w:val="00AA740A"/>
    <w:rsid w:val="00AA7C6F"/>
    <w:rsid w:val="00AB0164"/>
    <w:rsid w:val="00AB03F5"/>
    <w:rsid w:val="00AB11AA"/>
    <w:rsid w:val="00AB1740"/>
    <w:rsid w:val="00AB174D"/>
    <w:rsid w:val="00AB1A0B"/>
    <w:rsid w:val="00AB1CB5"/>
    <w:rsid w:val="00AB2779"/>
    <w:rsid w:val="00AB2B3C"/>
    <w:rsid w:val="00AB2BFE"/>
    <w:rsid w:val="00AB2CBA"/>
    <w:rsid w:val="00AB2CD8"/>
    <w:rsid w:val="00AB2D15"/>
    <w:rsid w:val="00AB2DD0"/>
    <w:rsid w:val="00AB37A1"/>
    <w:rsid w:val="00AB3DE7"/>
    <w:rsid w:val="00AB3F84"/>
    <w:rsid w:val="00AB41C1"/>
    <w:rsid w:val="00AB4760"/>
    <w:rsid w:val="00AB47C7"/>
    <w:rsid w:val="00AB49D7"/>
    <w:rsid w:val="00AB5B44"/>
    <w:rsid w:val="00AB67D9"/>
    <w:rsid w:val="00AB6A9C"/>
    <w:rsid w:val="00AB6B99"/>
    <w:rsid w:val="00AB6DA3"/>
    <w:rsid w:val="00AB7580"/>
    <w:rsid w:val="00AB7654"/>
    <w:rsid w:val="00AB77BA"/>
    <w:rsid w:val="00AB7D6D"/>
    <w:rsid w:val="00AC063C"/>
    <w:rsid w:val="00AC1603"/>
    <w:rsid w:val="00AC2323"/>
    <w:rsid w:val="00AC2372"/>
    <w:rsid w:val="00AC2630"/>
    <w:rsid w:val="00AC27C8"/>
    <w:rsid w:val="00AC2C42"/>
    <w:rsid w:val="00AC33E0"/>
    <w:rsid w:val="00AC3533"/>
    <w:rsid w:val="00AC369D"/>
    <w:rsid w:val="00AC46E3"/>
    <w:rsid w:val="00AC51F8"/>
    <w:rsid w:val="00AC5CE0"/>
    <w:rsid w:val="00AD0441"/>
    <w:rsid w:val="00AD050B"/>
    <w:rsid w:val="00AD0724"/>
    <w:rsid w:val="00AD0CFE"/>
    <w:rsid w:val="00AD16F0"/>
    <w:rsid w:val="00AD1A50"/>
    <w:rsid w:val="00AD1E9E"/>
    <w:rsid w:val="00AD226D"/>
    <w:rsid w:val="00AD22BF"/>
    <w:rsid w:val="00AD2380"/>
    <w:rsid w:val="00AD2B43"/>
    <w:rsid w:val="00AD2B8D"/>
    <w:rsid w:val="00AD3179"/>
    <w:rsid w:val="00AD4CF2"/>
    <w:rsid w:val="00AD7749"/>
    <w:rsid w:val="00AE06F0"/>
    <w:rsid w:val="00AE0FB8"/>
    <w:rsid w:val="00AE11A4"/>
    <w:rsid w:val="00AE16D9"/>
    <w:rsid w:val="00AE2673"/>
    <w:rsid w:val="00AE27B6"/>
    <w:rsid w:val="00AE2F2A"/>
    <w:rsid w:val="00AE30A1"/>
    <w:rsid w:val="00AE37F4"/>
    <w:rsid w:val="00AE3918"/>
    <w:rsid w:val="00AE3D80"/>
    <w:rsid w:val="00AE45BB"/>
    <w:rsid w:val="00AE4EE3"/>
    <w:rsid w:val="00AE5233"/>
    <w:rsid w:val="00AE561A"/>
    <w:rsid w:val="00AE697E"/>
    <w:rsid w:val="00AE6C7C"/>
    <w:rsid w:val="00AE6D78"/>
    <w:rsid w:val="00AE6FE3"/>
    <w:rsid w:val="00AE750A"/>
    <w:rsid w:val="00AE76BA"/>
    <w:rsid w:val="00AF0378"/>
    <w:rsid w:val="00AF0423"/>
    <w:rsid w:val="00AF0BF5"/>
    <w:rsid w:val="00AF12E6"/>
    <w:rsid w:val="00AF1775"/>
    <w:rsid w:val="00AF1999"/>
    <w:rsid w:val="00AF1C43"/>
    <w:rsid w:val="00AF210D"/>
    <w:rsid w:val="00AF2862"/>
    <w:rsid w:val="00AF2E80"/>
    <w:rsid w:val="00AF48CC"/>
    <w:rsid w:val="00AF5757"/>
    <w:rsid w:val="00AF5774"/>
    <w:rsid w:val="00AF5979"/>
    <w:rsid w:val="00AF70AC"/>
    <w:rsid w:val="00AF7247"/>
    <w:rsid w:val="00AF73D8"/>
    <w:rsid w:val="00AF7A48"/>
    <w:rsid w:val="00B00182"/>
    <w:rsid w:val="00B004A8"/>
    <w:rsid w:val="00B008E6"/>
    <w:rsid w:val="00B0128E"/>
    <w:rsid w:val="00B012C5"/>
    <w:rsid w:val="00B01501"/>
    <w:rsid w:val="00B01699"/>
    <w:rsid w:val="00B01FCD"/>
    <w:rsid w:val="00B02432"/>
    <w:rsid w:val="00B025E6"/>
    <w:rsid w:val="00B026F4"/>
    <w:rsid w:val="00B02727"/>
    <w:rsid w:val="00B036B3"/>
    <w:rsid w:val="00B03702"/>
    <w:rsid w:val="00B03864"/>
    <w:rsid w:val="00B03B78"/>
    <w:rsid w:val="00B047B8"/>
    <w:rsid w:val="00B04903"/>
    <w:rsid w:val="00B04FFE"/>
    <w:rsid w:val="00B05835"/>
    <w:rsid w:val="00B05ACB"/>
    <w:rsid w:val="00B06225"/>
    <w:rsid w:val="00B065E1"/>
    <w:rsid w:val="00B069C9"/>
    <w:rsid w:val="00B06CC1"/>
    <w:rsid w:val="00B076A9"/>
    <w:rsid w:val="00B10563"/>
    <w:rsid w:val="00B10E4D"/>
    <w:rsid w:val="00B11001"/>
    <w:rsid w:val="00B110CB"/>
    <w:rsid w:val="00B13334"/>
    <w:rsid w:val="00B1346C"/>
    <w:rsid w:val="00B13AA6"/>
    <w:rsid w:val="00B13BEB"/>
    <w:rsid w:val="00B13EDE"/>
    <w:rsid w:val="00B13FEC"/>
    <w:rsid w:val="00B14402"/>
    <w:rsid w:val="00B148AA"/>
    <w:rsid w:val="00B1507F"/>
    <w:rsid w:val="00B15455"/>
    <w:rsid w:val="00B15696"/>
    <w:rsid w:val="00B15C20"/>
    <w:rsid w:val="00B16489"/>
    <w:rsid w:val="00B16687"/>
    <w:rsid w:val="00B1672D"/>
    <w:rsid w:val="00B16A09"/>
    <w:rsid w:val="00B16AB0"/>
    <w:rsid w:val="00B17F3E"/>
    <w:rsid w:val="00B20052"/>
    <w:rsid w:val="00B20B01"/>
    <w:rsid w:val="00B20B17"/>
    <w:rsid w:val="00B20D80"/>
    <w:rsid w:val="00B21064"/>
    <w:rsid w:val="00B2128E"/>
    <w:rsid w:val="00B21FD2"/>
    <w:rsid w:val="00B22519"/>
    <w:rsid w:val="00B2253E"/>
    <w:rsid w:val="00B2278B"/>
    <w:rsid w:val="00B22CB0"/>
    <w:rsid w:val="00B23594"/>
    <w:rsid w:val="00B23776"/>
    <w:rsid w:val="00B237C9"/>
    <w:rsid w:val="00B23CF4"/>
    <w:rsid w:val="00B256CD"/>
    <w:rsid w:val="00B25AB2"/>
    <w:rsid w:val="00B26670"/>
    <w:rsid w:val="00B26F64"/>
    <w:rsid w:val="00B27547"/>
    <w:rsid w:val="00B278F7"/>
    <w:rsid w:val="00B30AD3"/>
    <w:rsid w:val="00B30D3B"/>
    <w:rsid w:val="00B3112D"/>
    <w:rsid w:val="00B319F5"/>
    <w:rsid w:val="00B324BD"/>
    <w:rsid w:val="00B330EB"/>
    <w:rsid w:val="00B3348F"/>
    <w:rsid w:val="00B33897"/>
    <w:rsid w:val="00B3408B"/>
    <w:rsid w:val="00B340C6"/>
    <w:rsid w:val="00B34328"/>
    <w:rsid w:val="00B34810"/>
    <w:rsid w:val="00B34B27"/>
    <w:rsid w:val="00B36003"/>
    <w:rsid w:val="00B3796F"/>
    <w:rsid w:val="00B37BCE"/>
    <w:rsid w:val="00B4077F"/>
    <w:rsid w:val="00B40A46"/>
    <w:rsid w:val="00B40A4A"/>
    <w:rsid w:val="00B40D3D"/>
    <w:rsid w:val="00B41BCF"/>
    <w:rsid w:val="00B42D3F"/>
    <w:rsid w:val="00B42ECB"/>
    <w:rsid w:val="00B43044"/>
    <w:rsid w:val="00B43E1D"/>
    <w:rsid w:val="00B43E21"/>
    <w:rsid w:val="00B44A8E"/>
    <w:rsid w:val="00B451C5"/>
    <w:rsid w:val="00B46265"/>
    <w:rsid w:val="00B46406"/>
    <w:rsid w:val="00B46ADC"/>
    <w:rsid w:val="00B46B26"/>
    <w:rsid w:val="00B46BAB"/>
    <w:rsid w:val="00B46D88"/>
    <w:rsid w:val="00B46F12"/>
    <w:rsid w:val="00B4711F"/>
    <w:rsid w:val="00B505EC"/>
    <w:rsid w:val="00B50CB1"/>
    <w:rsid w:val="00B51539"/>
    <w:rsid w:val="00B51B5E"/>
    <w:rsid w:val="00B52496"/>
    <w:rsid w:val="00B5273D"/>
    <w:rsid w:val="00B52C75"/>
    <w:rsid w:val="00B52F63"/>
    <w:rsid w:val="00B53271"/>
    <w:rsid w:val="00B53291"/>
    <w:rsid w:val="00B5358A"/>
    <w:rsid w:val="00B53B5D"/>
    <w:rsid w:val="00B53DF2"/>
    <w:rsid w:val="00B541F3"/>
    <w:rsid w:val="00B553EE"/>
    <w:rsid w:val="00B555CC"/>
    <w:rsid w:val="00B5654F"/>
    <w:rsid w:val="00B56D6C"/>
    <w:rsid w:val="00B57671"/>
    <w:rsid w:val="00B57976"/>
    <w:rsid w:val="00B579D0"/>
    <w:rsid w:val="00B6022C"/>
    <w:rsid w:val="00B60602"/>
    <w:rsid w:val="00B60879"/>
    <w:rsid w:val="00B6132B"/>
    <w:rsid w:val="00B618C5"/>
    <w:rsid w:val="00B61C08"/>
    <w:rsid w:val="00B61EDB"/>
    <w:rsid w:val="00B62922"/>
    <w:rsid w:val="00B62CC1"/>
    <w:rsid w:val="00B63005"/>
    <w:rsid w:val="00B630C9"/>
    <w:rsid w:val="00B63578"/>
    <w:rsid w:val="00B63720"/>
    <w:rsid w:val="00B63938"/>
    <w:rsid w:val="00B63AD1"/>
    <w:rsid w:val="00B64511"/>
    <w:rsid w:val="00B64520"/>
    <w:rsid w:val="00B64A7A"/>
    <w:rsid w:val="00B64B4B"/>
    <w:rsid w:val="00B64BD4"/>
    <w:rsid w:val="00B64DBE"/>
    <w:rsid w:val="00B651EE"/>
    <w:rsid w:val="00B655CA"/>
    <w:rsid w:val="00B663C3"/>
    <w:rsid w:val="00B66542"/>
    <w:rsid w:val="00B6683B"/>
    <w:rsid w:val="00B67B00"/>
    <w:rsid w:val="00B7001C"/>
    <w:rsid w:val="00B717F4"/>
    <w:rsid w:val="00B7193E"/>
    <w:rsid w:val="00B71C59"/>
    <w:rsid w:val="00B71EBF"/>
    <w:rsid w:val="00B7247E"/>
    <w:rsid w:val="00B726FB"/>
    <w:rsid w:val="00B72DB2"/>
    <w:rsid w:val="00B72FB5"/>
    <w:rsid w:val="00B732E5"/>
    <w:rsid w:val="00B735B7"/>
    <w:rsid w:val="00B73B6A"/>
    <w:rsid w:val="00B73CD4"/>
    <w:rsid w:val="00B73F19"/>
    <w:rsid w:val="00B744DF"/>
    <w:rsid w:val="00B7471F"/>
    <w:rsid w:val="00B74E12"/>
    <w:rsid w:val="00B75485"/>
    <w:rsid w:val="00B75859"/>
    <w:rsid w:val="00B758E6"/>
    <w:rsid w:val="00B75E3A"/>
    <w:rsid w:val="00B75E42"/>
    <w:rsid w:val="00B76322"/>
    <w:rsid w:val="00B765CA"/>
    <w:rsid w:val="00B768A0"/>
    <w:rsid w:val="00B76D7E"/>
    <w:rsid w:val="00B76DE8"/>
    <w:rsid w:val="00B76E6F"/>
    <w:rsid w:val="00B76F70"/>
    <w:rsid w:val="00B7704D"/>
    <w:rsid w:val="00B77B86"/>
    <w:rsid w:val="00B77EE5"/>
    <w:rsid w:val="00B804A6"/>
    <w:rsid w:val="00B8050B"/>
    <w:rsid w:val="00B80BEE"/>
    <w:rsid w:val="00B80CA5"/>
    <w:rsid w:val="00B8239C"/>
    <w:rsid w:val="00B824AA"/>
    <w:rsid w:val="00B8251C"/>
    <w:rsid w:val="00B8314D"/>
    <w:rsid w:val="00B83349"/>
    <w:rsid w:val="00B8350C"/>
    <w:rsid w:val="00B83607"/>
    <w:rsid w:val="00B840F1"/>
    <w:rsid w:val="00B844EE"/>
    <w:rsid w:val="00B846ED"/>
    <w:rsid w:val="00B84836"/>
    <w:rsid w:val="00B86ABC"/>
    <w:rsid w:val="00B86FAB"/>
    <w:rsid w:val="00B87577"/>
    <w:rsid w:val="00B87AD3"/>
    <w:rsid w:val="00B87C38"/>
    <w:rsid w:val="00B90407"/>
    <w:rsid w:val="00B90B16"/>
    <w:rsid w:val="00B913DA"/>
    <w:rsid w:val="00B915FF"/>
    <w:rsid w:val="00B91AF4"/>
    <w:rsid w:val="00B932F4"/>
    <w:rsid w:val="00B94655"/>
    <w:rsid w:val="00B948B0"/>
    <w:rsid w:val="00B94FEB"/>
    <w:rsid w:val="00B95258"/>
    <w:rsid w:val="00B952E9"/>
    <w:rsid w:val="00B95785"/>
    <w:rsid w:val="00B95D75"/>
    <w:rsid w:val="00B96198"/>
    <w:rsid w:val="00B967B3"/>
    <w:rsid w:val="00B96C21"/>
    <w:rsid w:val="00B96E29"/>
    <w:rsid w:val="00B978DD"/>
    <w:rsid w:val="00B97D37"/>
    <w:rsid w:val="00BA076F"/>
    <w:rsid w:val="00BA0DC5"/>
    <w:rsid w:val="00BA0E4B"/>
    <w:rsid w:val="00BA123D"/>
    <w:rsid w:val="00BA18B1"/>
    <w:rsid w:val="00BA239C"/>
    <w:rsid w:val="00BA25BF"/>
    <w:rsid w:val="00BA28AC"/>
    <w:rsid w:val="00BA2D2B"/>
    <w:rsid w:val="00BA3183"/>
    <w:rsid w:val="00BA3823"/>
    <w:rsid w:val="00BA3EEE"/>
    <w:rsid w:val="00BA4AA0"/>
    <w:rsid w:val="00BA5141"/>
    <w:rsid w:val="00BA5578"/>
    <w:rsid w:val="00BA5AB7"/>
    <w:rsid w:val="00BA65B4"/>
    <w:rsid w:val="00BA6C48"/>
    <w:rsid w:val="00BA72CC"/>
    <w:rsid w:val="00BA752C"/>
    <w:rsid w:val="00BA7EAD"/>
    <w:rsid w:val="00BB021B"/>
    <w:rsid w:val="00BB021D"/>
    <w:rsid w:val="00BB0F03"/>
    <w:rsid w:val="00BB0FE9"/>
    <w:rsid w:val="00BB130C"/>
    <w:rsid w:val="00BB22EC"/>
    <w:rsid w:val="00BB237D"/>
    <w:rsid w:val="00BB23D2"/>
    <w:rsid w:val="00BB276F"/>
    <w:rsid w:val="00BB37AF"/>
    <w:rsid w:val="00BB3F98"/>
    <w:rsid w:val="00BB3FF5"/>
    <w:rsid w:val="00BB4845"/>
    <w:rsid w:val="00BB4A23"/>
    <w:rsid w:val="00BB4BB5"/>
    <w:rsid w:val="00BB5AE2"/>
    <w:rsid w:val="00BB621D"/>
    <w:rsid w:val="00BB634F"/>
    <w:rsid w:val="00BB65ED"/>
    <w:rsid w:val="00BB7045"/>
    <w:rsid w:val="00BB7465"/>
    <w:rsid w:val="00BB7B0B"/>
    <w:rsid w:val="00BB7DC6"/>
    <w:rsid w:val="00BB7EE2"/>
    <w:rsid w:val="00BC02C0"/>
    <w:rsid w:val="00BC050B"/>
    <w:rsid w:val="00BC0654"/>
    <w:rsid w:val="00BC0FD5"/>
    <w:rsid w:val="00BC1BF3"/>
    <w:rsid w:val="00BC1D8D"/>
    <w:rsid w:val="00BC2036"/>
    <w:rsid w:val="00BC2E1E"/>
    <w:rsid w:val="00BC31F8"/>
    <w:rsid w:val="00BC3A62"/>
    <w:rsid w:val="00BC3E05"/>
    <w:rsid w:val="00BC47D9"/>
    <w:rsid w:val="00BC4F6B"/>
    <w:rsid w:val="00BC54DA"/>
    <w:rsid w:val="00BC5718"/>
    <w:rsid w:val="00BC5770"/>
    <w:rsid w:val="00BC58BA"/>
    <w:rsid w:val="00BC6B45"/>
    <w:rsid w:val="00BC6CFA"/>
    <w:rsid w:val="00BC6ED0"/>
    <w:rsid w:val="00BC7031"/>
    <w:rsid w:val="00BC76D5"/>
    <w:rsid w:val="00BC7C20"/>
    <w:rsid w:val="00BC7D93"/>
    <w:rsid w:val="00BD01C8"/>
    <w:rsid w:val="00BD026C"/>
    <w:rsid w:val="00BD03E5"/>
    <w:rsid w:val="00BD073B"/>
    <w:rsid w:val="00BD125C"/>
    <w:rsid w:val="00BD13A7"/>
    <w:rsid w:val="00BD1F13"/>
    <w:rsid w:val="00BD2311"/>
    <w:rsid w:val="00BD2E08"/>
    <w:rsid w:val="00BD30D4"/>
    <w:rsid w:val="00BD31A1"/>
    <w:rsid w:val="00BD3348"/>
    <w:rsid w:val="00BD37C3"/>
    <w:rsid w:val="00BD3879"/>
    <w:rsid w:val="00BD4D15"/>
    <w:rsid w:val="00BD4DB3"/>
    <w:rsid w:val="00BD5312"/>
    <w:rsid w:val="00BD5B36"/>
    <w:rsid w:val="00BD5BC0"/>
    <w:rsid w:val="00BD64D0"/>
    <w:rsid w:val="00BD6E09"/>
    <w:rsid w:val="00BD74FF"/>
    <w:rsid w:val="00BD7697"/>
    <w:rsid w:val="00BD7C5F"/>
    <w:rsid w:val="00BD7CFE"/>
    <w:rsid w:val="00BE000D"/>
    <w:rsid w:val="00BE0412"/>
    <w:rsid w:val="00BE0930"/>
    <w:rsid w:val="00BE09DB"/>
    <w:rsid w:val="00BE0ACB"/>
    <w:rsid w:val="00BE1633"/>
    <w:rsid w:val="00BE183D"/>
    <w:rsid w:val="00BE1CC1"/>
    <w:rsid w:val="00BE1F05"/>
    <w:rsid w:val="00BE1F1C"/>
    <w:rsid w:val="00BE1F4F"/>
    <w:rsid w:val="00BE235E"/>
    <w:rsid w:val="00BE259C"/>
    <w:rsid w:val="00BE2D65"/>
    <w:rsid w:val="00BE34B1"/>
    <w:rsid w:val="00BE38DB"/>
    <w:rsid w:val="00BE43A7"/>
    <w:rsid w:val="00BE4EBE"/>
    <w:rsid w:val="00BE4F1B"/>
    <w:rsid w:val="00BE5D8A"/>
    <w:rsid w:val="00BE6394"/>
    <w:rsid w:val="00BE683B"/>
    <w:rsid w:val="00BE6CA9"/>
    <w:rsid w:val="00BF0002"/>
    <w:rsid w:val="00BF0062"/>
    <w:rsid w:val="00BF00E9"/>
    <w:rsid w:val="00BF03F3"/>
    <w:rsid w:val="00BF09AA"/>
    <w:rsid w:val="00BF184B"/>
    <w:rsid w:val="00BF209B"/>
    <w:rsid w:val="00BF218D"/>
    <w:rsid w:val="00BF2C6C"/>
    <w:rsid w:val="00BF3489"/>
    <w:rsid w:val="00BF361F"/>
    <w:rsid w:val="00BF36A2"/>
    <w:rsid w:val="00BF3C2A"/>
    <w:rsid w:val="00BF3FC6"/>
    <w:rsid w:val="00BF4A78"/>
    <w:rsid w:val="00BF652A"/>
    <w:rsid w:val="00BF698D"/>
    <w:rsid w:val="00BF7192"/>
    <w:rsid w:val="00BF7208"/>
    <w:rsid w:val="00BF750F"/>
    <w:rsid w:val="00BF78D2"/>
    <w:rsid w:val="00BF7F5E"/>
    <w:rsid w:val="00C00649"/>
    <w:rsid w:val="00C007C0"/>
    <w:rsid w:val="00C00EE9"/>
    <w:rsid w:val="00C020C4"/>
    <w:rsid w:val="00C0298E"/>
    <w:rsid w:val="00C036C8"/>
    <w:rsid w:val="00C036FB"/>
    <w:rsid w:val="00C03BE7"/>
    <w:rsid w:val="00C042FB"/>
    <w:rsid w:val="00C04BCD"/>
    <w:rsid w:val="00C04F65"/>
    <w:rsid w:val="00C05832"/>
    <w:rsid w:val="00C062B2"/>
    <w:rsid w:val="00C063EB"/>
    <w:rsid w:val="00C06B01"/>
    <w:rsid w:val="00C06DD1"/>
    <w:rsid w:val="00C06E22"/>
    <w:rsid w:val="00C06FFA"/>
    <w:rsid w:val="00C072B1"/>
    <w:rsid w:val="00C10AF8"/>
    <w:rsid w:val="00C11EE1"/>
    <w:rsid w:val="00C11F7E"/>
    <w:rsid w:val="00C12260"/>
    <w:rsid w:val="00C12AE7"/>
    <w:rsid w:val="00C12CB3"/>
    <w:rsid w:val="00C12D43"/>
    <w:rsid w:val="00C12D88"/>
    <w:rsid w:val="00C13720"/>
    <w:rsid w:val="00C13D85"/>
    <w:rsid w:val="00C13D9C"/>
    <w:rsid w:val="00C14187"/>
    <w:rsid w:val="00C14771"/>
    <w:rsid w:val="00C14902"/>
    <w:rsid w:val="00C14977"/>
    <w:rsid w:val="00C15934"/>
    <w:rsid w:val="00C15F9F"/>
    <w:rsid w:val="00C168F9"/>
    <w:rsid w:val="00C1719F"/>
    <w:rsid w:val="00C208DE"/>
    <w:rsid w:val="00C2096D"/>
    <w:rsid w:val="00C20A45"/>
    <w:rsid w:val="00C21009"/>
    <w:rsid w:val="00C2134D"/>
    <w:rsid w:val="00C21525"/>
    <w:rsid w:val="00C21A3B"/>
    <w:rsid w:val="00C21E22"/>
    <w:rsid w:val="00C22680"/>
    <w:rsid w:val="00C22CC4"/>
    <w:rsid w:val="00C23598"/>
    <w:rsid w:val="00C236C8"/>
    <w:rsid w:val="00C23FAB"/>
    <w:rsid w:val="00C242D0"/>
    <w:rsid w:val="00C24700"/>
    <w:rsid w:val="00C24A89"/>
    <w:rsid w:val="00C252E7"/>
    <w:rsid w:val="00C25327"/>
    <w:rsid w:val="00C257A9"/>
    <w:rsid w:val="00C25E27"/>
    <w:rsid w:val="00C262CA"/>
    <w:rsid w:val="00C267C6"/>
    <w:rsid w:val="00C27301"/>
    <w:rsid w:val="00C2760E"/>
    <w:rsid w:val="00C2761B"/>
    <w:rsid w:val="00C27A93"/>
    <w:rsid w:val="00C27F5F"/>
    <w:rsid w:val="00C30994"/>
    <w:rsid w:val="00C30CBA"/>
    <w:rsid w:val="00C31FC9"/>
    <w:rsid w:val="00C324A0"/>
    <w:rsid w:val="00C328EB"/>
    <w:rsid w:val="00C330DE"/>
    <w:rsid w:val="00C33215"/>
    <w:rsid w:val="00C33287"/>
    <w:rsid w:val="00C33BBB"/>
    <w:rsid w:val="00C33BE6"/>
    <w:rsid w:val="00C34156"/>
    <w:rsid w:val="00C341B2"/>
    <w:rsid w:val="00C34224"/>
    <w:rsid w:val="00C34779"/>
    <w:rsid w:val="00C34E53"/>
    <w:rsid w:val="00C351CF"/>
    <w:rsid w:val="00C36266"/>
    <w:rsid w:val="00C3672B"/>
    <w:rsid w:val="00C375AE"/>
    <w:rsid w:val="00C37F58"/>
    <w:rsid w:val="00C40047"/>
    <w:rsid w:val="00C400EB"/>
    <w:rsid w:val="00C4034B"/>
    <w:rsid w:val="00C4142D"/>
    <w:rsid w:val="00C418C0"/>
    <w:rsid w:val="00C43682"/>
    <w:rsid w:val="00C43758"/>
    <w:rsid w:val="00C43F4F"/>
    <w:rsid w:val="00C442DA"/>
    <w:rsid w:val="00C44728"/>
    <w:rsid w:val="00C448BB"/>
    <w:rsid w:val="00C44ED7"/>
    <w:rsid w:val="00C4506C"/>
    <w:rsid w:val="00C4584B"/>
    <w:rsid w:val="00C45A20"/>
    <w:rsid w:val="00C45D6C"/>
    <w:rsid w:val="00C466FA"/>
    <w:rsid w:val="00C46E06"/>
    <w:rsid w:val="00C479BF"/>
    <w:rsid w:val="00C5048D"/>
    <w:rsid w:val="00C50673"/>
    <w:rsid w:val="00C50F74"/>
    <w:rsid w:val="00C515FB"/>
    <w:rsid w:val="00C51EDA"/>
    <w:rsid w:val="00C51F48"/>
    <w:rsid w:val="00C520E0"/>
    <w:rsid w:val="00C521BA"/>
    <w:rsid w:val="00C52A84"/>
    <w:rsid w:val="00C52A9A"/>
    <w:rsid w:val="00C535EE"/>
    <w:rsid w:val="00C5398F"/>
    <w:rsid w:val="00C53AEE"/>
    <w:rsid w:val="00C53B94"/>
    <w:rsid w:val="00C53CD8"/>
    <w:rsid w:val="00C53D94"/>
    <w:rsid w:val="00C53DF0"/>
    <w:rsid w:val="00C54F5B"/>
    <w:rsid w:val="00C55283"/>
    <w:rsid w:val="00C552A8"/>
    <w:rsid w:val="00C553CA"/>
    <w:rsid w:val="00C553DB"/>
    <w:rsid w:val="00C5564B"/>
    <w:rsid w:val="00C56538"/>
    <w:rsid w:val="00C56866"/>
    <w:rsid w:val="00C56A36"/>
    <w:rsid w:val="00C5703D"/>
    <w:rsid w:val="00C57047"/>
    <w:rsid w:val="00C57054"/>
    <w:rsid w:val="00C5743A"/>
    <w:rsid w:val="00C57460"/>
    <w:rsid w:val="00C57564"/>
    <w:rsid w:val="00C57A20"/>
    <w:rsid w:val="00C57AF9"/>
    <w:rsid w:val="00C61061"/>
    <w:rsid w:val="00C617F4"/>
    <w:rsid w:val="00C621CB"/>
    <w:rsid w:val="00C624F2"/>
    <w:rsid w:val="00C630D8"/>
    <w:rsid w:val="00C639D7"/>
    <w:rsid w:val="00C63E74"/>
    <w:rsid w:val="00C63E82"/>
    <w:rsid w:val="00C63EDB"/>
    <w:rsid w:val="00C640A2"/>
    <w:rsid w:val="00C64242"/>
    <w:rsid w:val="00C6437C"/>
    <w:rsid w:val="00C64400"/>
    <w:rsid w:val="00C64C7D"/>
    <w:rsid w:val="00C64D11"/>
    <w:rsid w:val="00C65239"/>
    <w:rsid w:val="00C6598C"/>
    <w:rsid w:val="00C663CD"/>
    <w:rsid w:val="00C665D7"/>
    <w:rsid w:val="00C669E0"/>
    <w:rsid w:val="00C66B3B"/>
    <w:rsid w:val="00C66BD8"/>
    <w:rsid w:val="00C66C2A"/>
    <w:rsid w:val="00C66F48"/>
    <w:rsid w:val="00C66F7B"/>
    <w:rsid w:val="00C66FDC"/>
    <w:rsid w:val="00C701A0"/>
    <w:rsid w:val="00C70864"/>
    <w:rsid w:val="00C7099C"/>
    <w:rsid w:val="00C70D2E"/>
    <w:rsid w:val="00C71C00"/>
    <w:rsid w:val="00C71E28"/>
    <w:rsid w:val="00C7201B"/>
    <w:rsid w:val="00C72094"/>
    <w:rsid w:val="00C725DF"/>
    <w:rsid w:val="00C74369"/>
    <w:rsid w:val="00C74370"/>
    <w:rsid w:val="00C74508"/>
    <w:rsid w:val="00C74797"/>
    <w:rsid w:val="00C748D2"/>
    <w:rsid w:val="00C74BE3"/>
    <w:rsid w:val="00C750A3"/>
    <w:rsid w:val="00C75F90"/>
    <w:rsid w:val="00C76816"/>
    <w:rsid w:val="00C76C44"/>
    <w:rsid w:val="00C77BC0"/>
    <w:rsid w:val="00C77CFE"/>
    <w:rsid w:val="00C80465"/>
    <w:rsid w:val="00C8142E"/>
    <w:rsid w:val="00C81547"/>
    <w:rsid w:val="00C81EA0"/>
    <w:rsid w:val="00C81FF0"/>
    <w:rsid w:val="00C82472"/>
    <w:rsid w:val="00C825D0"/>
    <w:rsid w:val="00C82E1A"/>
    <w:rsid w:val="00C83201"/>
    <w:rsid w:val="00C8331B"/>
    <w:rsid w:val="00C8343D"/>
    <w:rsid w:val="00C83718"/>
    <w:rsid w:val="00C83823"/>
    <w:rsid w:val="00C84DD0"/>
    <w:rsid w:val="00C853C3"/>
    <w:rsid w:val="00C85B20"/>
    <w:rsid w:val="00C85FB0"/>
    <w:rsid w:val="00C861DE"/>
    <w:rsid w:val="00C8670C"/>
    <w:rsid w:val="00C871E5"/>
    <w:rsid w:val="00C8722B"/>
    <w:rsid w:val="00C87D1B"/>
    <w:rsid w:val="00C87FE5"/>
    <w:rsid w:val="00C900CF"/>
    <w:rsid w:val="00C908F9"/>
    <w:rsid w:val="00C909A0"/>
    <w:rsid w:val="00C931F5"/>
    <w:rsid w:val="00C9409C"/>
    <w:rsid w:val="00C9485A"/>
    <w:rsid w:val="00C953C9"/>
    <w:rsid w:val="00C95923"/>
    <w:rsid w:val="00C95A5D"/>
    <w:rsid w:val="00C966B8"/>
    <w:rsid w:val="00C970C4"/>
    <w:rsid w:val="00C97592"/>
    <w:rsid w:val="00C977BC"/>
    <w:rsid w:val="00C97EB9"/>
    <w:rsid w:val="00C97F3C"/>
    <w:rsid w:val="00CA0A60"/>
    <w:rsid w:val="00CA0F83"/>
    <w:rsid w:val="00CA1215"/>
    <w:rsid w:val="00CA1E9A"/>
    <w:rsid w:val="00CA245A"/>
    <w:rsid w:val="00CA2D1D"/>
    <w:rsid w:val="00CA2EAD"/>
    <w:rsid w:val="00CA305A"/>
    <w:rsid w:val="00CA3186"/>
    <w:rsid w:val="00CA45D9"/>
    <w:rsid w:val="00CA461A"/>
    <w:rsid w:val="00CA4E0E"/>
    <w:rsid w:val="00CA549D"/>
    <w:rsid w:val="00CA5929"/>
    <w:rsid w:val="00CA6652"/>
    <w:rsid w:val="00CB0014"/>
    <w:rsid w:val="00CB0A71"/>
    <w:rsid w:val="00CB109D"/>
    <w:rsid w:val="00CB10B4"/>
    <w:rsid w:val="00CB172B"/>
    <w:rsid w:val="00CB2000"/>
    <w:rsid w:val="00CB24C1"/>
    <w:rsid w:val="00CB2F13"/>
    <w:rsid w:val="00CB304C"/>
    <w:rsid w:val="00CB308B"/>
    <w:rsid w:val="00CB3435"/>
    <w:rsid w:val="00CB40CD"/>
    <w:rsid w:val="00CB4401"/>
    <w:rsid w:val="00CB447F"/>
    <w:rsid w:val="00CB44CD"/>
    <w:rsid w:val="00CB44EB"/>
    <w:rsid w:val="00CB460A"/>
    <w:rsid w:val="00CB4870"/>
    <w:rsid w:val="00CB4913"/>
    <w:rsid w:val="00CB4A28"/>
    <w:rsid w:val="00CB54C3"/>
    <w:rsid w:val="00CB5A42"/>
    <w:rsid w:val="00CB5F45"/>
    <w:rsid w:val="00CB678C"/>
    <w:rsid w:val="00CB69D3"/>
    <w:rsid w:val="00CB6FA2"/>
    <w:rsid w:val="00CB75C4"/>
    <w:rsid w:val="00CB7668"/>
    <w:rsid w:val="00CB78D3"/>
    <w:rsid w:val="00CB7F1F"/>
    <w:rsid w:val="00CC00F4"/>
    <w:rsid w:val="00CC093D"/>
    <w:rsid w:val="00CC0A67"/>
    <w:rsid w:val="00CC0AF3"/>
    <w:rsid w:val="00CC12CF"/>
    <w:rsid w:val="00CC17C8"/>
    <w:rsid w:val="00CC1A0E"/>
    <w:rsid w:val="00CC1AD6"/>
    <w:rsid w:val="00CC1B41"/>
    <w:rsid w:val="00CC1FA3"/>
    <w:rsid w:val="00CC218F"/>
    <w:rsid w:val="00CC293C"/>
    <w:rsid w:val="00CC29CE"/>
    <w:rsid w:val="00CC2B35"/>
    <w:rsid w:val="00CC3066"/>
    <w:rsid w:val="00CC338F"/>
    <w:rsid w:val="00CC4352"/>
    <w:rsid w:val="00CC43ED"/>
    <w:rsid w:val="00CC47E9"/>
    <w:rsid w:val="00CC4B9D"/>
    <w:rsid w:val="00CC554A"/>
    <w:rsid w:val="00CC5CDE"/>
    <w:rsid w:val="00CC5CED"/>
    <w:rsid w:val="00CC5D3E"/>
    <w:rsid w:val="00CC5E21"/>
    <w:rsid w:val="00CC601A"/>
    <w:rsid w:val="00CC616E"/>
    <w:rsid w:val="00CC6C13"/>
    <w:rsid w:val="00CC78C4"/>
    <w:rsid w:val="00CD01AD"/>
    <w:rsid w:val="00CD09FD"/>
    <w:rsid w:val="00CD0A54"/>
    <w:rsid w:val="00CD1917"/>
    <w:rsid w:val="00CD1C82"/>
    <w:rsid w:val="00CD2765"/>
    <w:rsid w:val="00CD3BE5"/>
    <w:rsid w:val="00CD4424"/>
    <w:rsid w:val="00CD4A0D"/>
    <w:rsid w:val="00CD4BBC"/>
    <w:rsid w:val="00CD4D7D"/>
    <w:rsid w:val="00CD5327"/>
    <w:rsid w:val="00CD5A28"/>
    <w:rsid w:val="00CD5B74"/>
    <w:rsid w:val="00CD646F"/>
    <w:rsid w:val="00CD6615"/>
    <w:rsid w:val="00CD6E25"/>
    <w:rsid w:val="00CD7060"/>
    <w:rsid w:val="00CE0030"/>
    <w:rsid w:val="00CE0853"/>
    <w:rsid w:val="00CE0BBA"/>
    <w:rsid w:val="00CE0D84"/>
    <w:rsid w:val="00CE0F32"/>
    <w:rsid w:val="00CE1293"/>
    <w:rsid w:val="00CE1B01"/>
    <w:rsid w:val="00CE1BF6"/>
    <w:rsid w:val="00CE2172"/>
    <w:rsid w:val="00CE217D"/>
    <w:rsid w:val="00CE21C6"/>
    <w:rsid w:val="00CE273F"/>
    <w:rsid w:val="00CE2CCE"/>
    <w:rsid w:val="00CE2EEE"/>
    <w:rsid w:val="00CE33F2"/>
    <w:rsid w:val="00CE4CA1"/>
    <w:rsid w:val="00CE4E75"/>
    <w:rsid w:val="00CE511B"/>
    <w:rsid w:val="00CE54A5"/>
    <w:rsid w:val="00CE55E8"/>
    <w:rsid w:val="00CE6A7A"/>
    <w:rsid w:val="00CE700B"/>
    <w:rsid w:val="00CE70DE"/>
    <w:rsid w:val="00CE7DE0"/>
    <w:rsid w:val="00CE7F0D"/>
    <w:rsid w:val="00CF0BB5"/>
    <w:rsid w:val="00CF1369"/>
    <w:rsid w:val="00CF1FF7"/>
    <w:rsid w:val="00CF24DF"/>
    <w:rsid w:val="00CF25F2"/>
    <w:rsid w:val="00CF27C5"/>
    <w:rsid w:val="00CF29E1"/>
    <w:rsid w:val="00CF2D46"/>
    <w:rsid w:val="00CF3980"/>
    <w:rsid w:val="00CF53B9"/>
    <w:rsid w:val="00CF62A4"/>
    <w:rsid w:val="00CF6620"/>
    <w:rsid w:val="00CF67A4"/>
    <w:rsid w:val="00CF6A33"/>
    <w:rsid w:val="00CF6FF1"/>
    <w:rsid w:val="00CF72B8"/>
    <w:rsid w:val="00CF731E"/>
    <w:rsid w:val="00CF782D"/>
    <w:rsid w:val="00CF791E"/>
    <w:rsid w:val="00CF7F3B"/>
    <w:rsid w:val="00D00805"/>
    <w:rsid w:val="00D00B50"/>
    <w:rsid w:val="00D00D24"/>
    <w:rsid w:val="00D0150A"/>
    <w:rsid w:val="00D02440"/>
    <w:rsid w:val="00D026A6"/>
    <w:rsid w:val="00D028C2"/>
    <w:rsid w:val="00D030AC"/>
    <w:rsid w:val="00D03966"/>
    <w:rsid w:val="00D03EFA"/>
    <w:rsid w:val="00D0441D"/>
    <w:rsid w:val="00D044F7"/>
    <w:rsid w:val="00D04C6D"/>
    <w:rsid w:val="00D05DB0"/>
    <w:rsid w:val="00D065E6"/>
    <w:rsid w:val="00D06A0E"/>
    <w:rsid w:val="00D0701B"/>
    <w:rsid w:val="00D07601"/>
    <w:rsid w:val="00D076C7"/>
    <w:rsid w:val="00D07A19"/>
    <w:rsid w:val="00D07DA5"/>
    <w:rsid w:val="00D104FA"/>
    <w:rsid w:val="00D106D4"/>
    <w:rsid w:val="00D107A2"/>
    <w:rsid w:val="00D11181"/>
    <w:rsid w:val="00D1122C"/>
    <w:rsid w:val="00D11443"/>
    <w:rsid w:val="00D11457"/>
    <w:rsid w:val="00D114DE"/>
    <w:rsid w:val="00D11B68"/>
    <w:rsid w:val="00D12780"/>
    <w:rsid w:val="00D127B6"/>
    <w:rsid w:val="00D12996"/>
    <w:rsid w:val="00D12F2F"/>
    <w:rsid w:val="00D12F3D"/>
    <w:rsid w:val="00D130AC"/>
    <w:rsid w:val="00D130DB"/>
    <w:rsid w:val="00D13966"/>
    <w:rsid w:val="00D13F54"/>
    <w:rsid w:val="00D14051"/>
    <w:rsid w:val="00D141A4"/>
    <w:rsid w:val="00D144FB"/>
    <w:rsid w:val="00D147AE"/>
    <w:rsid w:val="00D14971"/>
    <w:rsid w:val="00D14CA6"/>
    <w:rsid w:val="00D14CF3"/>
    <w:rsid w:val="00D14DD8"/>
    <w:rsid w:val="00D1554D"/>
    <w:rsid w:val="00D16127"/>
    <w:rsid w:val="00D1654B"/>
    <w:rsid w:val="00D1663F"/>
    <w:rsid w:val="00D166C4"/>
    <w:rsid w:val="00D16FC4"/>
    <w:rsid w:val="00D17599"/>
    <w:rsid w:val="00D17715"/>
    <w:rsid w:val="00D17BDC"/>
    <w:rsid w:val="00D17E71"/>
    <w:rsid w:val="00D17F73"/>
    <w:rsid w:val="00D200E9"/>
    <w:rsid w:val="00D203DE"/>
    <w:rsid w:val="00D21368"/>
    <w:rsid w:val="00D2187D"/>
    <w:rsid w:val="00D21F6F"/>
    <w:rsid w:val="00D22116"/>
    <w:rsid w:val="00D22330"/>
    <w:rsid w:val="00D2288D"/>
    <w:rsid w:val="00D22EB6"/>
    <w:rsid w:val="00D23930"/>
    <w:rsid w:val="00D23A40"/>
    <w:rsid w:val="00D23D97"/>
    <w:rsid w:val="00D23DB1"/>
    <w:rsid w:val="00D245D1"/>
    <w:rsid w:val="00D24E80"/>
    <w:rsid w:val="00D25466"/>
    <w:rsid w:val="00D25535"/>
    <w:rsid w:val="00D256AF"/>
    <w:rsid w:val="00D25DC5"/>
    <w:rsid w:val="00D25FF7"/>
    <w:rsid w:val="00D261BA"/>
    <w:rsid w:val="00D263A2"/>
    <w:rsid w:val="00D26699"/>
    <w:rsid w:val="00D26F0A"/>
    <w:rsid w:val="00D27E6B"/>
    <w:rsid w:val="00D30143"/>
    <w:rsid w:val="00D306B3"/>
    <w:rsid w:val="00D30763"/>
    <w:rsid w:val="00D3119F"/>
    <w:rsid w:val="00D3124F"/>
    <w:rsid w:val="00D31A97"/>
    <w:rsid w:val="00D31D37"/>
    <w:rsid w:val="00D321E3"/>
    <w:rsid w:val="00D327BA"/>
    <w:rsid w:val="00D329EB"/>
    <w:rsid w:val="00D3345B"/>
    <w:rsid w:val="00D34B01"/>
    <w:rsid w:val="00D34B2A"/>
    <w:rsid w:val="00D351F5"/>
    <w:rsid w:val="00D35EB8"/>
    <w:rsid w:val="00D37318"/>
    <w:rsid w:val="00D37449"/>
    <w:rsid w:val="00D37785"/>
    <w:rsid w:val="00D37A56"/>
    <w:rsid w:val="00D37C9D"/>
    <w:rsid w:val="00D37FFA"/>
    <w:rsid w:val="00D4018F"/>
    <w:rsid w:val="00D403E8"/>
    <w:rsid w:val="00D4076A"/>
    <w:rsid w:val="00D40F1A"/>
    <w:rsid w:val="00D415AD"/>
    <w:rsid w:val="00D4160B"/>
    <w:rsid w:val="00D419D3"/>
    <w:rsid w:val="00D41EE4"/>
    <w:rsid w:val="00D42B64"/>
    <w:rsid w:val="00D42F1C"/>
    <w:rsid w:val="00D43012"/>
    <w:rsid w:val="00D43A75"/>
    <w:rsid w:val="00D43FD8"/>
    <w:rsid w:val="00D44351"/>
    <w:rsid w:val="00D44430"/>
    <w:rsid w:val="00D44EFE"/>
    <w:rsid w:val="00D450B6"/>
    <w:rsid w:val="00D4650F"/>
    <w:rsid w:val="00D46556"/>
    <w:rsid w:val="00D46D20"/>
    <w:rsid w:val="00D47477"/>
    <w:rsid w:val="00D4775C"/>
    <w:rsid w:val="00D47BB8"/>
    <w:rsid w:val="00D47F60"/>
    <w:rsid w:val="00D5025A"/>
    <w:rsid w:val="00D504D3"/>
    <w:rsid w:val="00D50713"/>
    <w:rsid w:val="00D50E00"/>
    <w:rsid w:val="00D51531"/>
    <w:rsid w:val="00D51AB3"/>
    <w:rsid w:val="00D535E0"/>
    <w:rsid w:val="00D53800"/>
    <w:rsid w:val="00D539C5"/>
    <w:rsid w:val="00D53B11"/>
    <w:rsid w:val="00D54417"/>
    <w:rsid w:val="00D5465E"/>
    <w:rsid w:val="00D555F0"/>
    <w:rsid w:val="00D5581F"/>
    <w:rsid w:val="00D558C9"/>
    <w:rsid w:val="00D5686D"/>
    <w:rsid w:val="00D568ED"/>
    <w:rsid w:val="00D56A10"/>
    <w:rsid w:val="00D56AF0"/>
    <w:rsid w:val="00D56C12"/>
    <w:rsid w:val="00D57049"/>
    <w:rsid w:val="00D574E5"/>
    <w:rsid w:val="00D57643"/>
    <w:rsid w:val="00D57AF3"/>
    <w:rsid w:val="00D57EEF"/>
    <w:rsid w:val="00D6044F"/>
    <w:rsid w:val="00D60737"/>
    <w:rsid w:val="00D608A3"/>
    <w:rsid w:val="00D61465"/>
    <w:rsid w:val="00D61ADE"/>
    <w:rsid w:val="00D622CB"/>
    <w:rsid w:val="00D6268D"/>
    <w:rsid w:val="00D628E4"/>
    <w:rsid w:val="00D63210"/>
    <w:rsid w:val="00D63A47"/>
    <w:rsid w:val="00D64681"/>
    <w:rsid w:val="00D64848"/>
    <w:rsid w:val="00D65055"/>
    <w:rsid w:val="00D666FB"/>
    <w:rsid w:val="00D669FB"/>
    <w:rsid w:val="00D669FF"/>
    <w:rsid w:val="00D66B50"/>
    <w:rsid w:val="00D67029"/>
    <w:rsid w:val="00D6709E"/>
    <w:rsid w:val="00D67EB4"/>
    <w:rsid w:val="00D701CC"/>
    <w:rsid w:val="00D70913"/>
    <w:rsid w:val="00D70A75"/>
    <w:rsid w:val="00D7149C"/>
    <w:rsid w:val="00D71B48"/>
    <w:rsid w:val="00D71C2F"/>
    <w:rsid w:val="00D71CCC"/>
    <w:rsid w:val="00D720C2"/>
    <w:rsid w:val="00D736C5"/>
    <w:rsid w:val="00D7393A"/>
    <w:rsid w:val="00D739D2"/>
    <w:rsid w:val="00D73B48"/>
    <w:rsid w:val="00D73B5D"/>
    <w:rsid w:val="00D73BD6"/>
    <w:rsid w:val="00D74693"/>
    <w:rsid w:val="00D7496E"/>
    <w:rsid w:val="00D74BA7"/>
    <w:rsid w:val="00D74C75"/>
    <w:rsid w:val="00D74F42"/>
    <w:rsid w:val="00D750BE"/>
    <w:rsid w:val="00D75D4D"/>
    <w:rsid w:val="00D75D63"/>
    <w:rsid w:val="00D75FB4"/>
    <w:rsid w:val="00D75FE8"/>
    <w:rsid w:val="00D76D13"/>
    <w:rsid w:val="00D76E1F"/>
    <w:rsid w:val="00D76FD5"/>
    <w:rsid w:val="00D77E47"/>
    <w:rsid w:val="00D80140"/>
    <w:rsid w:val="00D808BE"/>
    <w:rsid w:val="00D8100E"/>
    <w:rsid w:val="00D8263C"/>
    <w:rsid w:val="00D82A36"/>
    <w:rsid w:val="00D82B1A"/>
    <w:rsid w:val="00D82C0F"/>
    <w:rsid w:val="00D83976"/>
    <w:rsid w:val="00D83E9F"/>
    <w:rsid w:val="00D8444E"/>
    <w:rsid w:val="00D84643"/>
    <w:rsid w:val="00D8639F"/>
    <w:rsid w:val="00D86C0A"/>
    <w:rsid w:val="00D872D9"/>
    <w:rsid w:val="00D8759B"/>
    <w:rsid w:val="00D87764"/>
    <w:rsid w:val="00D87E10"/>
    <w:rsid w:val="00D9000D"/>
    <w:rsid w:val="00D905C8"/>
    <w:rsid w:val="00D9084A"/>
    <w:rsid w:val="00D9089D"/>
    <w:rsid w:val="00D90F9C"/>
    <w:rsid w:val="00D91643"/>
    <w:rsid w:val="00D91FF8"/>
    <w:rsid w:val="00D92303"/>
    <w:rsid w:val="00D92EF3"/>
    <w:rsid w:val="00D930D5"/>
    <w:rsid w:val="00D93636"/>
    <w:rsid w:val="00D9382E"/>
    <w:rsid w:val="00D93C8A"/>
    <w:rsid w:val="00D94212"/>
    <w:rsid w:val="00D94784"/>
    <w:rsid w:val="00D94A50"/>
    <w:rsid w:val="00D94A92"/>
    <w:rsid w:val="00D94CB5"/>
    <w:rsid w:val="00D9500E"/>
    <w:rsid w:val="00D95A17"/>
    <w:rsid w:val="00D95B3E"/>
    <w:rsid w:val="00D96030"/>
    <w:rsid w:val="00D9618E"/>
    <w:rsid w:val="00D965C3"/>
    <w:rsid w:val="00D969F7"/>
    <w:rsid w:val="00D97AA4"/>
    <w:rsid w:val="00D97C19"/>
    <w:rsid w:val="00DA0314"/>
    <w:rsid w:val="00DA1904"/>
    <w:rsid w:val="00DA190B"/>
    <w:rsid w:val="00DA1E44"/>
    <w:rsid w:val="00DA21D5"/>
    <w:rsid w:val="00DA2343"/>
    <w:rsid w:val="00DA2767"/>
    <w:rsid w:val="00DA27B3"/>
    <w:rsid w:val="00DA2889"/>
    <w:rsid w:val="00DA2FE7"/>
    <w:rsid w:val="00DA32F1"/>
    <w:rsid w:val="00DA3CED"/>
    <w:rsid w:val="00DA47BE"/>
    <w:rsid w:val="00DA4938"/>
    <w:rsid w:val="00DA4B68"/>
    <w:rsid w:val="00DA4CC3"/>
    <w:rsid w:val="00DA566E"/>
    <w:rsid w:val="00DA5846"/>
    <w:rsid w:val="00DA59B5"/>
    <w:rsid w:val="00DA6A2C"/>
    <w:rsid w:val="00DA7F82"/>
    <w:rsid w:val="00DB004F"/>
    <w:rsid w:val="00DB04BE"/>
    <w:rsid w:val="00DB064F"/>
    <w:rsid w:val="00DB06C4"/>
    <w:rsid w:val="00DB0BF8"/>
    <w:rsid w:val="00DB11AE"/>
    <w:rsid w:val="00DB11CE"/>
    <w:rsid w:val="00DB1255"/>
    <w:rsid w:val="00DB135A"/>
    <w:rsid w:val="00DB13DE"/>
    <w:rsid w:val="00DB1684"/>
    <w:rsid w:val="00DB1955"/>
    <w:rsid w:val="00DB24D0"/>
    <w:rsid w:val="00DB25AB"/>
    <w:rsid w:val="00DB262F"/>
    <w:rsid w:val="00DB316C"/>
    <w:rsid w:val="00DB3423"/>
    <w:rsid w:val="00DB4778"/>
    <w:rsid w:val="00DB5740"/>
    <w:rsid w:val="00DB63CF"/>
    <w:rsid w:val="00DB6749"/>
    <w:rsid w:val="00DB6951"/>
    <w:rsid w:val="00DB72FB"/>
    <w:rsid w:val="00DB777F"/>
    <w:rsid w:val="00DC045A"/>
    <w:rsid w:val="00DC069E"/>
    <w:rsid w:val="00DC084B"/>
    <w:rsid w:val="00DC08CD"/>
    <w:rsid w:val="00DC0C02"/>
    <w:rsid w:val="00DC0C53"/>
    <w:rsid w:val="00DC0D44"/>
    <w:rsid w:val="00DC1144"/>
    <w:rsid w:val="00DC123B"/>
    <w:rsid w:val="00DC144E"/>
    <w:rsid w:val="00DC1459"/>
    <w:rsid w:val="00DC1784"/>
    <w:rsid w:val="00DC18E2"/>
    <w:rsid w:val="00DC1957"/>
    <w:rsid w:val="00DC1BEA"/>
    <w:rsid w:val="00DC1D32"/>
    <w:rsid w:val="00DC1E02"/>
    <w:rsid w:val="00DC21E0"/>
    <w:rsid w:val="00DC259F"/>
    <w:rsid w:val="00DC260D"/>
    <w:rsid w:val="00DC289E"/>
    <w:rsid w:val="00DC296C"/>
    <w:rsid w:val="00DC2B66"/>
    <w:rsid w:val="00DC301B"/>
    <w:rsid w:val="00DC30A4"/>
    <w:rsid w:val="00DC37F8"/>
    <w:rsid w:val="00DC3AF2"/>
    <w:rsid w:val="00DC3C8A"/>
    <w:rsid w:val="00DC4041"/>
    <w:rsid w:val="00DC4733"/>
    <w:rsid w:val="00DC544A"/>
    <w:rsid w:val="00DC55A1"/>
    <w:rsid w:val="00DC5643"/>
    <w:rsid w:val="00DC5E5F"/>
    <w:rsid w:val="00DC5FE4"/>
    <w:rsid w:val="00DC63AC"/>
    <w:rsid w:val="00DC6CBD"/>
    <w:rsid w:val="00DC6DF8"/>
    <w:rsid w:val="00DC7560"/>
    <w:rsid w:val="00DC7A5A"/>
    <w:rsid w:val="00DC7FE7"/>
    <w:rsid w:val="00DD032F"/>
    <w:rsid w:val="00DD0438"/>
    <w:rsid w:val="00DD0849"/>
    <w:rsid w:val="00DD162F"/>
    <w:rsid w:val="00DD236C"/>
    <w:rsid w:val="00DD32F6"/>
    <w:rsid w:val="00DD3933"/>
    <w:rsid w:val="00DD40E6"/>
    <w:rsid w:val="00DD4688"/>
    <w:rsid w:val="00DD47C9"/>
    <w:rsid w:val="00DD502A"/>
    <w:rsid w:val="00DD678B"/>
    <w:rsid w:val="00DD6A0C"/>
    <w:rsid w:val="00DD6B45"/>
    <w:rsid w:val="00DD72AC"/>
    <w:rsid w:val="00DD747D"/>
    <w:rsid w:val="00DD7BFA"/>
    <w:rsid w:val="00DE005E"/>
    <w:rsid w:val="00DE0601"/>
    <w:rsid w:val="00DE0FDA"/>
    <w:rsid w:val="00DE1651"/>
    <w:rsid w:val="00DE170D"/>
    <w:rsid w:val="00DE1808"/>
    <w:rsid w:val="00DE1BF0"/>
    <w:rsid w:val="00DE1C78"/>
    <w:rsid w:val="00DE2238"/>
    <w:rsid w:val="00DE2686"/>
    <w:rsid w:val="00DE36B8"/>
    <w:rsid w:val="00DE3B18"/>
    <w:rsid w:val="00DE515D"/>
    <w:rsid w:val="00DE56CA"/>
    <w:rsid w:val="00DE6203"/>
    <w:rsid w:val="00DE6396"/>
    <w:rsid w:val="00DE770C"/>
    <w:rsid w:val="00DE7A35"/>
    <w:rsid w:val="00DE7E07"/>
    <w:rsid w:val="00DF0456"/>
    <w:rsid w:val="00DF0577"/>
    <w:rsid w:val="00DF06CC"/>
    <w:rsid w:val="00DF0CB4"/>
    <w:rsid w:val="00DF0E0E"/>
    <w:rsid w:val="00DF1CC3"/>
    <w:rsid w:val="00DF1D24"/>
    <w:rsid w:val="00DF1E3E"/>
    <w:rsid w:val="00DF1F75"/>
    <w:rsid w:val="00DF2ABB"/>
    <w:rsid w:val="00DF2AFA"/>
    <w:rsid w:val="00DF31CC"/>
    <w:rsid w:val="00DF3544"/>
    <w:rsid w:val="00DF4308"/>
    <w:rsid w:val="00DF4E95"/>
    <w:rsid w:val="00DF4F0A"/>
    <w:rsid w:val="00DF503C"/>
    <w:rsid w:val="00DF546A"/>
    <w:rsid w:val="00DF55AE"/>
    <w:rsid w:val="00DF5739"/>
    <w:rsid w:val="00DF5C27"/>
    <w:rsid w:val="00DF5C4B"/>
    <w:rsid w:val="00DF5E00"/>
    <w:rsid w:val="00DF65C5"/>
    <w:rsid w:val="00DF6F34"/>
    <w:rsid w:val="00DF7489"/>
    <w:rsid w:val="00DF7576"/>
    <w:rsid w:val="00DF78F1"/>
    <w:rsid w:val="00DF7C81"/>
    <w:rsid w:val="00E005EE"/>
    <w:rsid w:val="00E025BC"/>
    <w:rsid w:val="00E025E1"/>
    <w:rsid w:val="00E02698"/>
    <w:rsid w:val="00E02B62"/>
    <w:rsid w:val="00E02CEB"/>
    <w:rsid w:val="00E0328E"/>
    <w:rsid w:val="00E0407F"/>
    <w:rsid w:val="00E040F2"/>
    <w:rsid w:val="00E04EE4"/>
    <w:rsid w:val="00E0596F"/>
    <w:rsid w:val="00E059EF"/>
    <w:rsid w:val="00E05C96"/>
    <w:rsid w:val="00E068D7"/>
    <w:rsid w:val="00E06AA6"/>
    <w:rsid w:val="00E07788"/>
    <w:rsid w:val="00E108B8"/>
    <w:rsid w:val="00E10949"/>
    <w:rsid w:val="00E10A12"/>
    <w:rsid w:val="00E11005"/>
    <w:rsid w:val="00E11E63"/>
    <w:rsid w:val="00E11EB8"/>
    <w:rsid w:val="00E137CE"/>
    <w:rsid w:val="00E13E6A"/>
    <w:rsid w:val="00E148AB"/>
    <w:rsid w:val="00E14DDC"/>
    <w:rsid w:val="00E154B3"/>
    <w:rsid w:val="00E15EF2"/>
    <w:rsid w:val="00E16B65"/>
    <w:rsid w:val="00E16C46"/>
    <w:rsid w:val="00E16DF4"/>
    <w:rsid w:val="00E176CF"/>
    <w:rsid w:val="00E20B2E"/>
    <w:rsid w:val="00E2136E"/>
    <w:rsid w:val="00E215DE"/>
    <w:rsid w:val="00E219BE"/>
    <w:rsid w:val="00E21E38"/>
    <w:rsid w:val="00E22310"/>
    <w:rsid w:val="00E2291E"/>
    <w:rsid w:val="00E22B5A"/>
    <w:rsid w:val="00E22C87"/>
    <w:rsid w:val="00E237B6"/>
    <w:rsid w:val="00E23C18"/>
    <w:rsid w:val="00E243D4"/>
    <w:rsid w:val="00E24B86"/>
    <w:rsid w:val="00E2554A"/>
    <w:rsid w:val="00E261CA"/>
    <w:rsid w:val="00E26E81"/>
    <w:rsid w:val="00E27466"/>
    <w:rsid w:val="00E27468"/>
    <w:rsid w:val="00E27724"/>
    <w:rsid w:val="00E2776A"/>
    <w:rsid w:val="00E30473"/>
    <w:rsid w:val="00E310B5"/>
    <w:rsid w:val="00E31197"/>
    <w:rsid w:val="00E31435"/>
    <w:rsid w:val="00E31DAF"/>
    <w:rsid w:val="00E320FE"/>
    <w:rsid w:val="00E325CF"/>
    <w:rsid w:val="00E32E03"/>
    <w:rsid w:val="00E331B4"/>
    <w:rsid w:val="00E33222"/>
    <w:rsid w:val="00E333BC"/>
    <w:rsid w:val="00E338EE"/>
    <w:rsid w:val="00E341E7"/>
    <w:rsid w:val="00E34E10"/>
    <w:rsid w:val="00E34F95"/>
    <w:rsid w:val="00E35172"/>
    <w:rsid w:val="00E35202"/>
    <w:rsid w:val="00E35706"/>
    <w:rsid w:val="00E358A2"/>
    <w:rsid w:val="00E35EC4"/>
    <w:rsid w:val="00E363D5"/>
    <w:rsid w:val="00E36A88"/>
    <w:rsid w:val="00E37AB7"/>
    <w:rsid w:val="00E37CDB"/>
    <w:rsid w:val="00E37E95"/>
    <w:rsid w:val="00E400D7"/>
    <w:rsid w:val="00E40722"/>
    <w:rsid w:val="00E41CAB"/>
    <w:rsid w:val="00E42C29"/>
    <w:rsid w:val="00E43054"/>
    <w:rsid w:val="00E43EE0"/>
    <w:rsid w:val="00E4438E"/>
    <w:rsid w:val="00E4466B"/>
    <w:rsid w:val="00E448D7"/>
    <w:rsid w:val="00E451F0"/>
    <w:rsid w:val="00E45227"/>
    <w:rsid w:val="00E45E88"/>
    <w:rsid w:val="00E4632C"/>
    <w:rsid w:val="00E467EC"/>
    <w:rsid w:val="00E46D52"/>
    <w:rsid w:val="00E46F50"/>
    <w:rsid w:val="00E5044B"/>
    <w:rsid w:val="00E50C3A"/>
    <w:rsid w:val="00E51FDF"/>
    <w:rsid w:val="00E5250B"/>
    <w:rsid w:val="00E5290C"/>
    <w:rsid w:val="00E52BA1"/>
    <w:rsid w:val="00E5340A"/>
    <w:rsid w:val="00E534EC"/>
    <w:rsid w:val="00E53B5C"/>
    <w:rsid w:val="00E53B68"/>
    <w:rsid w:val="00E54AAE"/>
    <w:rsid w:val="00E54AF6"/>
    <w:rsid w:val="00E54B21"/>
    <w:rsid w:val="00E5563B"/>
    <w:rsid w:val="00E5580F"/>
    <w:rsid w:val="00E5598E"/>
    <w:rsid w:val="00E55E64"/>
    <w:rsid w:val="00E55FD4"/>
    <w:rsid w:val="00E56413"/>
    <w:rsid w:val="00E57335"/>
    <w:rsid w:val="00E5755C"/>
    <w:rsid w:val="00E57F1A"/>
    <w:rsid w:val="00E60E21"/>
    <w:rsid w:val="00E60E39"/>
    <w:rsid w:val="00E61116"/>
    <w:rsid w:val="00E614EF"/>
    <w:rsid w:val="00E6150D"/>
    <w:rsid w:val="00E6163F"/>
    <w:rsid w:val="00E61EBF"/>
    <w:rsid w:val="00E61FDA"/>
    <w:rsid w:val="00E625E7"/>
    <w:rsid w:val="00E62841"/>
    <w:rsid w:val="00E632E6"/>
    <w:rsid w:val="00E63D50"/>
    <w:rsid w:val="00E640C9"/>
    <w:rsid w:val="00E640D0"/>
    <w:rsid w:val="00E64721"/>
    <w:rsid w:val="00E64C18"/>
    <w:rsid w:val="00E64D3D"/>
    <w:rsid w:val="00E6556D"/>
    <w:rsid w:val="00E659B0"/>
    <w:rsid w:val="00E65B41"/>
    <w:rsid w:val="00E65DCE"/>
    <w:rsid w:val="00E65EF4"/>
    <w:rsid w:val="00E668B6"/>
    <w:rsid w:val="00E672E8"/>
    <w:rsid w:val="00E67376"/>
    <w:rsid w:val="00E67AC0"/>
    <w:rsid w:val="00E71320"/>
    <w:rsid w:val="00E71B52"/>
    <w:rsid w:val="00E71BC9"/>
    <w:rsid w:val="00E71DE6"/>
    <w:rsid w:val="00E72061"/>
    <w:rsid w:val="00E724A8"/>
    <w:rsid w:val="00E73135"/>
    <w:rsid w:val="00E7403C"/>
    <w:rsid w:val="00E7420D"/>
    <w:rsid w:val="00E742C0"/>
    <w:rsid w:val="00E745CB"/>
    <w:rsid w:val="00E748A7"/>
    <w:rsid w:val="00E748DB"/>
    <w:rsid w:val="00E74C9B"/>
    <w:rsid w:val="00E7522D"/>
    <w:rsid w:val="00E75739"/>
    <w:rsid w:val="00E757DC"/>
    <w:rsid w:val="00E75B2C"/>
    <w:rsid w:val="00E76923"/>
    <w:rsid w:val="00E76A41"/>
    <w:rsid w:val="00E76BE7"/>
    <w:rsid w:val="00E775C6"/>
    <w:rsid w:val="00E775FC"/>
    <w:rsid w:val="00E77835"/>
    <w:rsid w:val="00E77FB3"/>
    <w:rsid w:val="00E80120"/>
    <w:rsid w:val="00E80217"/>
    <w:rsid w:val="00E818DC"/>
    <w:rsid w:val="00E822A3"/>
    <w:rsid w:val="00E823F6"/>
    <w:rsid w:val="00E82973"/>
    <w:rsid w:val="00E82A0D"/>
    <w:rsid w:val="00E837D7"/>
    <w:rsid w:val="00E837F0"/>
    <w:rsid w:val="00E84004"/>
    <w:rsid w:val="00E840A9"/>
    <w:rsid w:val="00E8469B"/>
    <w:rsid w:val="00E849C3"/>
    <w:rsid w:val="00E84D28"/>
    <w:rsid w:val="00E854CC"/>
    <w:rsid w:val="00E85DE7"/>
    <w:rsid w:val="00E86846"/>
    <w:rsid w:val="00E86E07"/>
    <w:rsid w:val="00E86EB8"/>
    <w:rsid w:val="00E87E00"/>
    <w:rsid w:val="00E900B1"/>
    <w:rsid w:val="00E900F5"/>
    <w:rsid w:val="00E912FE"/>
    <w:rsid w:val="00E914C3"/>
    <w:rsid w:val="00E91B07"/>
    <w:rsid w:val="00E9224B"/>
    <w:rsid w:val="00E92CE8"/>
    <w:rsid w:val="00E92EB4"/>
    <w:rsid w:val="00E93523"/>
    <w:rsid w:val="00E938CD"/>
    <w:rsid w:val="00E93ECD"/>
    <w:rsid w:val="00E93F1D"/>
    <w:rsid w:val="00E94ADB"/>
    <w:rsid w:val="00E96EB4"/>
    <w:rsid w:val="00E96FEA"/>
    <w:rsid w:val="00E9714D"/>
    <w:rsid w:val="00E9755B"/>
    <w:rsid w:val="00E97721"/>
    <w:rsid w:val="00EA01CB"/>
    <w:rsid w:val="00EA04AE"/>
    <w:rsid w:val="00EA0A9D"/>
    <w:rsid w:val="00EA0FAC"/>
    <w:rsid w:val="00EA15F6"/>
    <w:rsid w:val="00EA1638"/>
    <w:rsid w:val="00EA1F1B"/>
    <w:rsid w:val="00EA32A5"/>
    <w:rsid w:val="00EA385F"/>
    <w:rsid w:val="00EA3D64"/>
    <w:rsid w:val="00EA436C"/>
    <w:rsid w:val="00EA483A"/>
    <w:rsid w:val="00EA4A0B"/>
    <w:rsid w:val="00EA4AB1"/>
    <w:rsid w:val="00EA4AFA"/>
    <w:rsid w:val="00EA5EA1"/>
    <w:rsid w:val="00EA607D"/>
    <w:rsid w:val="00EA6BEC"/>
    <w:rsid w:val="00EA783D"/>
    <w:rsid w:val="00EB160C"/>
    <w:rsid w:val="00EB1871"/>
    <w:rsid w:val="00EB21B4"/>
    <w:rsid w:val="00EB227C"/>
    <w:rsid w:val="00EB2902"/>
    <w:rsid w:val="00EB296B"/>
    <w:rsid w:val="00EB2ABB"/>
    <w:rsid w:val="00EB33EA"/>
    <w:rsid w:val="00EB3C90"/>
    <w:rsid w:val="00EB5066"/>
    <w:rsid w:val="00EB519D"/>
    <w:rsid w:val="00EB521C"/>
    <w:rsid w:val="00EB5BAF"/>
    <w:rsid w:val="00EB5CAA"/>
    <w:rsid w:val="00EB5E83"/>
    <w:rsid w:val="00EB6407"/>
    <w:rsid w:val="00EB661B"/>
    <w:rsid w:val="00EB6A51"/>
    <w:rsid w:val="00EB7DFE"/>
    <w:rsid w:val="00EB7E55"/>
    <w:rsid w:val="00EC02AC"/>
    <w:rsid w:val="00EC059E"/>
    <w:rsid w:val="00EC097E"/>
    <w:rsid w:val="00EC099A"/>
    <w:rsid w:val="00EC0A63"/>
    <w:rsid w:val="00EC1122"/>
    <w:rsid w:val="00EC1219"/>
    <w:rsid w:val="00EC1FF6"/>
    <w:rsid w:val="00EC248F"/>
    <w:rsid w:val="00EC2EA7"/>
    <w:rsid w:val="00EC32F4"/>
    <w:rsid w:val="00EC3792"/>
    <w:rsid w:val="00EC3C47"/>
    <w:rsid w:val="00EC422F"/>
    <w:rsid w:val="00EC490F"/>
    <w:rsid w:val="00EC4A7D"/>
    <w:rsid w:val="00EC4EAB"/>
    <w:rsid w:val="00EC5098"/>
    <w:rsid w:val="00EC527A"/>
    <w:rsid w:val="00EC5924"/>
    <w:rsid w:val="00EC5A98"/>
    <w:rsid w:val="00EC5BCF"/>
    <w:rsid w:val="00EC5C53"/>
    <w:rsid w:val="00EC5C5C"/>
    <w:rsid w:val="00EC5D67"/>
    <w:rsid w:val="00EC60B9"/>
    <w:rsid w:val="00EC6167"/>
    <w:rsid w:val="00EC7051"/>
    <w:rsid w:val="00EC71B3"/>
    <w:rsid w:val="00EC71DF"/>
    <w:rsid w:val="00EC7313"/>
    <w:rsid w:val="00EC7C35"/>
    <w:rsid w:val="00ED0473"/>
    <w:rsid w:val="00ED0851"/>
    <w:rsid w:val="00ED0A3A"/>
    <w:rsid w:val="00ED0A4C"/>
    <w:rsid w:val="00ED0C4B"/>
    <w:rsid w:val="00ED16E5"/>
    <w:rsid w:val="00ED1755"/>
    <w:rsid w:val="00ED1F65"/>
    <w:rsid w:val="00ED212E"/>
    <w:rsid w:val="00ED420E"/>
    <w:rsid w:val="00ED4AB9"/>
    <w:rsid w:val="00ED4AFE"/>
    <w:rsid w:val="00ED5300"/>
    <w:rsid w:val="00ED532A"/>
    <w:rsid w:val="00ED5694"/>
    <w:rsid w:val="00ED57CB"/>
    <w:rsid w:val="00ED5AAC"/>
    <w:rsid w:val="00ED5CF3"/>
    <w:rsid w:val="00ED6A5E"/>
    <w:rsid w:val="00ED6EC4"/>
    <w:rsid w:val="00ED7980"/>
    <w:rsid w:val="00EE07E6"/>
    <w:rsid w:val="00EE135A"/>
    <w:rsid w:val="00EE1871"/>
    <w:rsid w:val="00EE1DA2"/>
    <w:rsid w:val="00EE1E82"/>
    <w:rsid w:val="00EE1EBE"/>
    <w:rsid w:val="00EE37F8"/>
    <w:rsid w:val="00EE3AE6"/>
    <w:rsid w:val="00EE43FA"/>
    <w:rsid w:val="00EE44EC"/>
    <w:rsid w:val="00EE45FC"/>
    <w:rsid w:val="00EE492D"/>
    <w:rsid w:val="00EE5570"/>
    <w:rsid w:val="00EE55AC"/>
    <w:rsid w:val="00EE6CEC"/>
    <w:rsid w:val="00EE7AB6"/>
    <w:rsid w:val="00EF038D"/>
    <w:rsid w:val="00EF0617"/>
    <w:rsid w:val="00EF0D2B"/>
    <w:rsid w:val="00EF0E72"/>
    <w:rsid w:val="00EF10F2"/>
    <w:rsid w:val="00EF1C88"/>
    <w:rsid w:val="00EF2246"/>
    <w:rsid w:val="00EF246C"/>
    <w:rsid w:val="00EF268F"/>
    <w:rsid w:val="00EF2C9F"/>
    <w:rsid w:val="00EF366A"/>
    <w:rsid w:val="00EF3915"/>
    <w:rsid w:val="00EF39AF"/>
    <w:rsid w:val="00EF403D"/>
    <w:rsid w:val="00EF44A2"/>
    <w:rsid w:val="00EF46A0"/>
    <w:rsid w:val="00EF4E28"/>
    <w:rsid w:val="00EF5437"/>
    <w:rsid w:val="00EF5B44"/>
    <w:rsid w:val="00EF6CC0"/>
    <w:rsid w:val="00EF7703"/>
    <w:rsid w:val="00EF7A0B"/>
    <w:rsid w:val="00EF7F02"/>
    <w:rsid w:val="00F00A20"/>
    <w:rsid w:val="00F00B33"/>
    <w:rsid w:val="00F01A50"/>
    <w:rsid w:val="00F02028"/>
    <w:rsid w:val="00F02C37"/>
    <w:rsid w:val="00F02D55"/>
    <w:rsid w:val="00F036E8"/>
    <w:rsid w:val="00F0387F"/>
    <w:rsid w:val="00F0393E"/>
    <w:rsid w:val="00F039C4"/>
    <w:rsid w:val="00F05A99"/>
    <w:rsid w:val="00F05E56"/>
    <w:rsid w:val="00F06156"/>
    <w:rsid w:val="00F06C8A"/>
    <w:rsid w:val="00F07259"/>
    <w:rsid w:val="00F0770D"/>
    <w:rsid w:val="00F0777F"/>
    <w:rsid w:val="00F07AC6"/>
    <w:rsid w:val="00F10775"/>
    <w:rsid w:val="00F10D6F"/>
    <w:rsid w:val="00F111FA"/>
    <w:rsid w:val="00F11CA3"/>
    <w:rsid w:val="00F1201A"/>
    <w:rsid w:val="00F12483"/>
    <w:rsid w:val="00F126FE"/>
    <w:rsid w:val="00F127FD"/>
    <w:rsid w:val="00F13D2E"/>
    <w:rsid w:val="00F14AC1"/>
    <w:rsid w:val="00F14F1D"/>
    <w:rsid w:val="00F15076"/>
    <w:rsid w:val="00F156D5"/>
    <w:rsid w:val="00F1605D"/>
    <w:rsid w:val="00F16570"/>
    <w:rsid w:val="00F165C6"/>
    <w:rsid w:val="00F16A59"/>
    <w:rsid w:val="00F16BF0"/>
    <w:rsid w:val="00F16E75"/>
    <w:rsid w:val="00F1708E"/>
    <w:rsid w:val="00F17725"/>
    <w:rsid w:val="00F17965"/>
    <w:rsid w:val="00F20C90"/>
    <w:rsid w:val="00F213B9"/>
    <w:rsid w:val="00F2211E"/>
    <w:rsid w:val="00F2229D"/>
    <w:rsid w:val="00F22523"/>
    <w:rsid w:val="00F22EDF"/>
    <w:rsid w:val="00F23C52"/>
    <w:rsid w:val="00F24ACB"/>
    <w:rsid w:val="00F25134"/>
    <w:rsid w:val="00F2587A"/>
    <w:rsid w:val="00F26518"/>
    <w:rsid w:val="00F26BD0"/>
    <w:rsid w:val="00F2728B"/>
    <w:rsid w:val="00F2775B"/>
    <w:rsid w:val="00F27858"/>
    <w:rsid w:val="00F279BA"/>
    <w:rsid w:val="00F27D6C"/>
    <w:rsid w:val="00F30180"/>
    <w:rsid w:val="00F30ED4"/>
    <w:rsid w:val="00F311DF"/>
    <w:rsid w:val="00F311F6"/>
    <w:rsid w:val="00F31839"/>
    <w:rsid w:val="00F31955"/>
    <w:rsid w:val="00F31B05"/>
    <w:rsid w:val="00F31F87"/>
    <w:rsid w:val="00F3202C"/>
    <w:rsid w:val="00F32635"/>
    <w:rsid w:val="00F32CFC"/>
    <w:rsid w:val="00F33466"/>
    <w:rsid w:val="00F335A6"/>
    <w:rsid w:val="00F337E4"/>
    <w:rsid w:val="00F33DFF"/>
    <w:rsid w:val="00F344FE"/>
    <w:rsid w:val="00F34727"/>
    <w:rsid w:val="00F34E70"/>
    <w:rsid w:val="00F352DB"/>
    <w:rsid w:val="00F3606B"/>
    <w:rsid w:val="00F36F07"/>
    <w:rsid w:val="00F37032"/>
    <w:rsid w:val="00F3786A"/>
    <w:rsid w:val="00F37A92"/>
    <w:rsid w:val="00F37B25"/>
    <w:rsid w:val="00F40049"/>
    <w:rsid w:val="00F40947"/>
    <w:rsid w:val="00F40ADE"/>
    <w:rsid w:val="00F40C76"/>
    <w:rsid w:val="00F41C6C"/>
    <w:rsid w:val="00F41DCA"/>
    <w:rsid w:val="00F427F9"/>
    <w:rsid w:val="00F42E8F"/>
    <w:rsid w:val="00F43434"/>
    <w:rsid w:val="00F44506"/>
    <w:rsid w:val="00F4477E"/>
    <w:rsid w:val="00F4494B"/>
    <w:rsid w:val="00F44AFB"/>
    <w:rsid w:val="00F44B7D"/>
    <w:rsid w:val="00F458AF"/>
    <w:rsid w:val="00F45A2D"/>
    <w:rsid w:val="00F4609E"/>
    <w:rsid w:val="00F471A7"/>
    <w:rsid w:val="00F4758C"/>
    <w:rsid w:val="00F47619"/>
    <w:rsid w:val="00F47638"/>
    <w:rsid w:val="00F47A07"/>
    <w:rsid w:val="00F5002F"/>
    <w:rsid w:val="00F503CA"/>
    <w:rsid w:val="00F50407"/>
    <w:rsid w:val="00F50DBC"/>
    <w:rsid w:val="00F51057"/>
    <w:rsid w:val="00F51544"/>
    <w:rsid w:val="00F51641"/>
    <w:rsid w:val="00F516AE"/>
    <w:rsid w:val="00F5236C"/>
    <w:rsid w:val="00F523D1"/>
    <w:rsid w:val="00F52DF2"/>
    <w:rsid w:val="00F53163"/>
    <w:rsid w:val="00F534DA"/>
    <w:rsid w:val="00F539D3"/>
    <w:rsid w:val="00F53FA7"/>
    <w:rsid w:val="00F5422C"/>
    <w:rsid w:val="00F545A7"/>
    <w:rsid w:val="00F5558C"/>
    <w:rsid w:val="00F5575F"/>
    <w:rsid w:val="00F55A32"/>
    <w:rsid w:val="00F56652"/>
    <w:rsid w:val="00F57513"/>
    <w:rsid w:val="00F57AF1"/>
    <w:rsid w:val="00F57C1C"/>
    <w:rsid w:val="00F57F8C"/>
    <w:rsid w:val="00F60030"/>
    <w:rsid w:val="00F6013E"/>
    <w:rsid w:val="00F603F3"/>
    <w:rsid w:val="00F60A23"/>
    <w:rsid w:val="00F60D58"/>
    <w:rsid w:val="00F610F9"/>
    <w:rsid w:val="00F61936"/>
    <w:rsid w:val="00F61944"/>
    <w:rsid w:val="00F61C65"/>
    <w:rsid w:val="00F61C7D"/>
    <w:rsid w:val="00F62639"/>
    <w:rsid w:val="00F627B1"/>
    <w:rsid w:val="00F62F55"/>
    <w:rsid w:val="00F6357B"/>
    <w:rsid w:val="00F6404C"/>
    <w:rsid w:val="00F64076"/>
    <w:rsid w:val="00F64331"/>
    <w:rsid w:val="00F64B61"/>
    <w:rsid w:val="00F64CD4"/>
    <w:rsid w:val="00F64F67"/>
    <w:rsid w:val="00F654AB"/>
    <w:rsid w:val="00F65A30"/>
    <w:rsid w:val="00F65C13"/>
    <w:rsid w:val="00F65CA1"/>
    <w:rsid w:val="00F6629E"/>
    <w:rsid w:val="00F6704C"/>
    <w:rsid w:val="00F674C1"/>
    <w:rsid w:val="00F67860"/>
    <w:rsid w:val="00F67977"/>
    <w:rsid w:val="00F6798C"/>
    <w:rsid w:val="00F70028"/>
    <w:rsid w:val="00F709AA"/>
    <w:rsid w:val="00F70C47"/>
    <w:rsid w:val="00F7134F"/>
    <w:rsid w:val="00F713BD"/>
    <w:rsid w:val="00F71AC6"/>
    <w:rsid w:val="00F724CA"/>
    <w:rsid w:val="00F72868"/>
    <w:rsid w:val="00F72BFD"/>
    <w:rsid w:val="00F72DFE"/>
    <w:rsid w:val="00F73AE7"/>
    <w:rsid w:val="00F74D94"/>
    <w:rsid w:val="00F74EBA"/>
    <w:rsid w:val="00F751E9"/>
    <w:rsid w:val="00F76301"/>
    <w:rsid w:val="00F767A2"/>
    <w:rsid w:val="00F77330"/>
    <w:rsid w:val="00F774E8"/>
    <w:rsid w:val="00F7776E"/>
    <w:rsid w:val="00F777A9"/>
    <w:rsid w:val="00F80212"/>
    <w:rsid w:val="00F8159C"/>
    <w:rsid w:val="00F81D89"/>
    <w:rsid w:val="00F82217"/>
    <w:rsid w:val="00F82351"/>
    <w:rsid w:val="00F8302A"/>
    <w:rsid w:val="00F83144"/>
    <w:rsid w:val="00F831EC"/>
    <w:rsid w:val="00F83FF0"/>
    <w:rsid w:val="00F8431E"/>
    <w:rsid w:val="00F84CA4"/>
    <w:rsid w:val="00F853EC"/>
    <w:rsid w:val="00F8646A"/>
    <w:rsid w:val="00F865BC"/>
    <w:rsid w:val="00F866A5"/>
    <w:rsid w:val="00F871A4"/>
    <w:rsid w:val="00F87414"/>
    <w:rsid w:val="00F87A9D"/>
    <w:rsid w:val="00F87B65"/>
    <w:rsid w:val="00F90E11"/>
    <w:rsid w:val="00F90E95"/>
    <w:rsid w:val="00F91181"/>
    <w:rsid w:val="00F91358"/>
    <w:rsid w:val="00F91880"/>
    <w:rsid w:val="00F9203C"/>
    <w:rsid w:val="00F92185"/>
    <w:rsid w:val="00F922AB"/>
    <w:rsid w:val="00F923AB"/>
    <w:rsid w:val="00F925A1"/>
    <w:rsid w:val="00F92BC5"/>
    <w:rsid w:val="00F92C2D"/>
    <w:rsid w:val="00F93DDA"/>
    <w:rsid w:val="00F94CD2"/>
    <w:rsid w:val="00F954CB"/>
    <w:rsid w:val="00F95B42"/>
    <w:rsid w:val="00F95C60"/>
    <w:rsid w:val="00F9679C"/>
    <w:rsid w:val="00F96E95"/>
    <w:rsid w:val="00F97563"/>
    <w:rsid w:val="00F97649"/>
    <w:rsid w:val="00F97DE4"/>
    <w:rsid w:val="00F97F2E"/>
    <w:rsid w:val="00FA08E4"/>
    <w:rsid w:val="00FA0905"/>
    <w:rsid w:val="00FA0920"/>
    <w:rsid w:val="00FA14B7"/>
    <w:rsid w:val="00FA2791"/>
    <w:rsid w:val="00FA319C"/>
    <w:rsid w:val="00FA34AC"/>
    <w:rsid w:val="00FA422A"/>
    <w:rsid w:val="00FA6396"/>
    <w:rsid w:val="00FA663C"/>
    <w:rsid w:val="00FA692C"/>
    <w:rsid w:val="00FA6A5B"/>
    <w:rsid w:val="00FA79E9"/>
    <w:rsid w:val="00FA7CD0"/>
    <w:rsid w:val="00FA7F16"/>
    <w:rsid w:val="00FB02DF"/>
    <w:rsid w:val="00FB07F6"/>
    <w:rsid w:val="00FB0C63"/>
    <w:rsid w:val="00FB1157"/>
    <w:rsid w:val="00FB1DAE"/>
    <w:rsid w:val="00FB2496"/>
    <w:rsid w:val="00FB2D16"/>
    <w:rsid w:val="00FB3516"/>
    <w:rsid w:val="00FB35B9"/>
    <w:rsid w:val="00FB39FC"/>
    <w:rsid w:val="00FB3A06"/>
    <w:rsid w:val="00FB3B96"/>
    <w:rsid w:val="00FB499B"/>
    <w:rsid w:val="00FB4DCB"/>
    <w:rsid w:val="00FB4F59"/>
    <w:rsid w:val="00FB5B70"/>
    <w:rsid w:val="00FB5BAF"/>
    <w:rsid w:val="00FB5CF1"/>
    <w:rsid w:val="00FB5D8C"/>
    <w:rsid w:val="00FB6DDF"/>
    <w:rsid w:val="00FB6FFB"/>
    <w:rsid w:val="00FB7237"/>
    <w:rsid w:val="00FB75F9"/>
    <w:rsid w:val="00FB7651"/>
    <w:rsid w:val="00FB7BF9"/>
    <w:rsid w:val="00FC07BB"/>
    <w:rsid w:val="00FC0948"/>
    <w:rsid w:val="00FC12E5"/>
    <w:rsid w:val="00FC15FD"/>
    <w:rsid w:val="00FC1643"/>
    <w:rsid w:val="00FC19E7"/>
    <w:rsid w:val="00FC1B34"/>
    <w:rsid w:val="00FC1F88"/>
    <w:rsid w:val="00FC1FC5"/>
    <w:rsid w:val="00FC37D9"/>
    <w:rsid w:val="00FC3860"/>
    <w:rsid w:val="00FC3ABB"/>
    <w:rsid w:val="00FC3C80"/>
    <w:rsid w:val="00FC3DA0"/>
    <w:rsid w:val="00FC404C"/>
    <w:rsid w:val="00FC4CED"/>
    <w:rsid w:val="00FC4E57"/>
    <w:rsid w:val="00FC54D8"/>
    <w:rsid w:val="00FC5ADE"/>
    <w:rsid w:val="00FC6BF9"/>
    <w:rsid w:val="00FC6FC8"/>
    <w:rsid w:val="00FC7779"/>
    <w:rsid w:val="00FC7826"/>
    <w:rsid w:val="00FD05D0"/>
    <w:rsid w:val="00FD087A"/>
    <w:rsid w:val="00FD0FD7"/>
    <w:rsid w:val="00FD2196"/>
    <w:rsid w:val="00FD2239"/>
    <w:rsid w:val="00FD2752"/>
    <w:rsid w:val="00FD2774"/>
    <w:rsid w:val="00FD27AF"/>
    <w:rsid w:val="00FD27B8"/>
    <w:rsid w:val="00FD2E82"/>
    <w:rsid w:val="00FD3320"/>
    <w:rsid w:val="00FD34F7"/>
    <w:rsid w:val="00FD3A87"/>
    <w:rsid w:val="00FD3BE0"/>
    <w:rsid w:val="00FD3C0F"/>
    <w:rsid w:val="00FD43EF"/>
    <w:rsid w:val="00FD4761"/>
    <w:rsid w:val="00FD549E"/>
    <w:rsid w:val="00FD5A3A"/>
    <w:rsid w:val="00FD6469"/>
    <w:rsid w:val="00FD679D"/>
    <w:rsid w:val="00FD7676"/>
    <w:rsid w:val="00FD7E1B"/>
    <w:rsid w:val="00FE0920"/>
    <w:rsid w:val="00FE17D2"/>
    <w:rsid w:val="00FE185E"/>
    <w:rsid w:val="00FE18F2"/>
    <w:rsid w:val="00FE19B2"/>
    <w:rsid w:val="00FE1D33"/>
    <w:rsid w:val="00FE1E3C"/>
    <w:rsid w:val="00FE2B9C"/>
    <w:rsid w:val="00FE402F"/>
    <w:rsid w:val="00FE414F"/>
    <w:rsid w:val="00FE44D3"/>
    <w:rsid w:val="00FE58EA"/>
    <w:rsid w:val="00FE5968"/>
    <w:rsid w:val="00FE709C"/>
    <w:rsid w:val="00FE72AB"/>
    <w:rsid w:val="00FE7347"/>
    <w:rsid w:val="00FE7718"/>
    <w:rsid w:val="00FF00C8"/>
    <w:rsid w:val="00FF0242"/>
    <w:rsid w:val="00FF069F"/>
    <w:rsid w:val="00FF07AF"/>
    <w:rsid w:val="00FF0A4F"/>
    <w:rsid w:val="00FF1572"/>
    <w:rsid w:val="00FF20CB"/>
    <w:rsid w:val="00FF39C5"/>
    <w:rsid w:val="00FF3B79"/>
    <w:rsid w:val="00FF3BBA"/>
    <w:rsid w:val="00FF3FBF"/>
    <w:rsid w:val="00FF54C2"/>
    <w:rsid w:val="00FF5EA1"/>
    <w:rsid w:val="00FF62A9"/>
    <w:rsid w:val="00FF699A"/>
    <w:rsid w:val="00FF6B31"/>
    <w:rsid w:val="00FF6F4C"/>
    <w:rsid w:val="00FF7585"/>
    <w:rsid w:val="00FF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78"/>
    <w:rPr>
      <w:rFonts w:ascii="Times New Roman" w:eastAsia="Times New Roman" w:hAnsi="Times New Roman"/>
      <w:sz w:val="24"/>
      <w:szCs w:val="24"/>
    </w:rPr>
  </w:style>
  <w:style w:type="paragraph" w:styleId="1">
    <w:name w:val="heading 1"/>
    <w:basedOn w:val="a"/>
    <w:next w:val="a"/>
    <w:link w:val="10"/>
    <w:uiPriority w:val="9"/>
    <w:qFormat/>
    <w:rsid w:val="00C2761B"/>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10949"/>
    <w:pPr>
      <w:keepNext/>
      <w:jc w:val="center"/>
      <w:outlineLvl w:val="1"/>
    </w:pPr>
    <w:rPr>
      <w:b/>
      <w:sz w:val="32"/>
      <w:szCs w:val="20"/>
      <w:lang w:val="uk-UA"/>
    </w:rPr>
  </w:style>
  <w:style w:type="paragraph" w:styleId="3">
    <w:name w:val="heading 3"/>
    <w:basedOn w:val="a"/>
    <w:next w:val="a"/>
    <w:link w:val="30"/>
    <w:uiPriority w:val="9"/>
    <w:unhideWhenUsed/>
    <w:qFormat/>
    <w:rsid w:val="001033CC"/>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256BED"/>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F7E78"/>
    <w:pPr>
      <w:jc w:val="center"/>
    </w:pPr>
    <w:rPr>
      <w:b/>
      <w:bCs/>
      <w:sz w:val="28"/>
      <w:lang w:val="uk-UA"/>
    </w:rPr>
  </w:style>
  <w:style w:type="character" w:customStyle="1" w:styleId="a4">
    <w:name w:val="Подзаголовок Знак"/>
    <w:basedOn w:val="a0"/>
    <w:link w:val="a3"/>
    <w:rsid w:val="005F7E78"/>
    <w:rPr>
      <w:rFonts w:ascii="Times New Roman" w:eastAsia="Times New Roman" w:hAnsi="Times New Roman" w:cs="Times New Roman"/>
      <w:b/>
      <w:bCs/>
      <w:sz w:val="28"/>
      <w:szCs w:val="24"/>
      <w:lang w:val="uk-UA" w:eastAsia="ru-RU"/>
    </w:rPr>
  </w:style>
  <w:style w:type="paragraph" w:styleId="31">
    <w:name w:val="Body Text Indent 3"/>
    <w:basedOn w:val="a"/>
    <w:link w:val="32"/>
    <w:rsid w:val="005F7E78"/>
    <w:pPr>
      <w:spacing w:after="120"/>
      <w:ind w:left="283"/>
    </w:pPr>
    <w:rPr>
      <w:sz w:val="16"/>
      <w:szCs w:val="16"/>
    </w:rPr>
  </w:style>
  <w:style w:type="character" w:customStyle="1" w:styleId="32">
    <w:name w:val="Основной текст с отступом 3 Знак"/>
    <w:basedOn w:val="a0"/>
    <w:link w:val="31"/>
    <w:rsid w:val="005F7E78"/>
    <w:rPr>
      <w:rFonts w:ascii="Times New Roman" w:eastAsia="Times New Roman" w:hAnsi="Times New Roman" w:cs="Times New Roman"/>
      <w:sz w:val="16"/>
      <w:szCs w:val="16"/>
      <w:lang w:eastAsia="ru-RU"/>
    </w:rPr>
  </w:style>
  <w:style w:type="character" w:styleId="a5">
    <w:name w:val="page number"/>
    <w:basedOn w:val="a0"/>
    <w:rsid w:val="005F7E78"/>
  </w:style>
  <w:style w:type="paragraph" w:styleId="a6">
    <w:name w:val="header"/>
    <w:basedOn w:val="a"/>
    <w:link w:val="a7"/>
    <w:rsid w:val="005F7E78"/>
    <w:pPr>
      <w:tabs>
        <w:tab w:val="center" w:pos="4677"/>
        <w:tab w:val="right" w:pos="9355"/>
      </w:tabs>
    </w:pPr>
  </w:style>
  <w:style w:type="character" w:customStyle="1" w:styleId="a7">
    <w:name w:val="Верхний колонтитул Знак"/>
    <w:basedOn w:val="a0"/>
    <w:link w:val="a6"/>
    <w:rsid w:val="005F7E78"/>
    <w:rPr>
      <w:rFonts w:ascii="Times New Roman" w:eastAsia="Times New Roman" w:hAnsi="Times New Roman" w:cs="Times New Roman"/>
      <w:sz w:val="24"/>
      <w:szCs w:val="24"/>
      <w:lang w:eastAsia="ru-RU"/>
    </w:rPr>
  </w:style>
  <w:style w:type="paragraph" w:styleId="a8">
    <w:name w:val="footer"/>
    <w:basedOn w:val="a"/>
    <w:link w:val="a9"/>
    <w:rsid w:val="005F7E78"/>
    <w:pPr>
      <w:tabs>
        <w:tab w:val="center" w:pos="4677"/>
        <w:tab w:val="right" w:pos="9355"/>
      </w:tabs>
    </w:pPr>
  </w:style>
  <w:style w:type="character" w:customStyle="1" w:styleId="a9">
    <w:name w:val="Нижний колонтитул Знак"/>
    <w:basedOn w:val="a0"/>
    <w:link w:val="a8"/>
    <w:rsid w:val="005F7E78"/>
    <w:rPr>
      <w:rFonts w:ascii="Times New Roman" w:eastAsia="Times New Roman" w:hAnsi="Times New Roman" w:cs="Times New Roman"/>
      <w:sz w:val="24"/>
      <w:szCs w:val="24"/>
      <w:lang w:eastAsia="ru-RU"/>
    </w:rPr>
  </w:style>
  <w:style w:type="paragraph" w:styleId="aa">
    <w:name w:val="List Paragraph"/>
    <w:basedOn w:val="a"/>
    <w:uiPriority w:val="34"/>
    <w:qFormat/>
    <w:rsid w:val="005F7E78"/>
    <w:pPr>
      <w:ind w:left="720"/>
      <w:contextualSpacing/>
    </w:pPr>
  </w:style>
  <w:style w:type="paragraph" w:styleId="ab">
    <w:name w:val="Balloon Text"/>
    <w:basedOn w:val="a"/>
    <w:link w:val="ac"/>
    <w:uiPriority w:val="99"/>
    <w:semiHidden/>
    <w:unhideWhenUsed/>
    <w:rsid w:val="009E225E"/>
    <w:rPr>
      <w:rFonts w:ascii="Tahoma" w:hAnsi="Tahoma" w:cs="Tahoma"/>
      <w:sz w:val="16"/>
      <w:szCs w:val="16"/>
    </w:rPr>
  </w:style>
  <w:style w:type="character" w:customStyle="1" w:styleId="ac">
    <w:name w:val="Текст выноски Знак"/>
    <w:basedOn w:val="a0"/>
    <w:link w:val="ab"/>
    <w:uiPriority w:val="99"/>
    <w:semiHidden/>
    <w:rsid w:val="009E225E"/>
    <w:rPr>
      <w:rFonts w:ascii="Tahoma" w:eastAsia="Times New Roman" w:hAnsi="Tahoma" w:cs="Tahoma"/>
      <w:sz w:val="16"/>
      <w:szCs w:val="16"/>
      <w:lang w:eastAsia="ru-RU"/>
    </w:rPr>
  </w:style>
  <w:style w:type="paragraph" w:styleId="ad">
    <w:name w:val="Title"/>
    <w:aliases w:val="Номер таблиці,Заголовок"/>
    <w:basedOn w:val="a"/>
    <w:link w:val="ae"/>
    <w:qFormat/>
    <w:rsid w:val="00A562A0"/>
    <w:pPr>
      <w:jc w:val="center"/>
    </w:pPr>
    <w:rPr>
      <w:sz w:val="28"/>
      <w:szCs w:val="20"/>
      <w:lang w:val="uk-UA"/>
    </w:rPr>
  </w:style>
  <w:style w:type="character" w:customStyle="1" w:styleId="ae">
    <w:name w:val="Название Знак"/>
    <w:aliases w:val="Номер таблиці Знак,Заголовок Знак"/>
    <w:basedOn w:val="a0"/>
    <w:link w:val="ad"/>
    <w:rsid w:val="00A562A0"/>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E10949"/>
    <w:rPr>
      <w:rFonts w:ascii="Times New Roman" w:eastAsia="Times New Roman" w:hAnsi="Times New Roman" w:cs="Times New Roman"/>
      <w:b/>
      <w:sz w:val="32"/>
      <w:szCs w:val="20"/>
      <w:lang w:val="uk-UA" w:eastAsia="ru-RU"/>
    </w:rPr>
  </w:style>
  <w:style w:type="paragraph" w:styleId="af">
    <w:name w:val="Body Text"/>
    <w:basedOn w:val="a"/>
    <w:link w:val="af0"/>
    <w:uiPriority w:val="99"/>
    <w:rsid w:val="00D808BE"/>
    <w:pPr>
      <w:spacing w:after="120"/>
    </w:pPr>
  </w:style>
  <w:style w:type="character" w:customStyle="1" w:styleId="af0">
    <w:name w:val="Основной текст Знак"/>
    <w:basedOn w:val="a0"/>
    <w:link w:val="af"/>
    <w:uiPriority w:val="99"/>
    <w:rsid w:val="00D808B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2761B"/>
    <w:rPr>
      <w:rFonts w:ascii="Cambria" w:eastAsia="Times New Roman" w:hAnsi="Cambria" w:cs="Times New Roman"/>
      <w:b/>
      <w:bCs/>
      <w:color w:val="365F91"/>
      <w:sz w:val="28"/>
      <w:szCs w:val="28"/>
      <w:lang w:eastAsia="ru-RU"/>
    </w:rPr>
  </w:style>
  <w:style w:type="paragraph" w:styleId="af1">
    <w:name w:val="Body Text Indent"/>
    <w:basedOn w:val="a"/>
    <w:link w:val="af2"/>
    <w:unhideWhenUsed/>
    <w:rsid w:val="007722C8"/>
    <w:pPr>
      <w:spacing w:after="120"/>
      <w:ind w:left="283"/>
    </w:pPr>
  </w:style>
  <w:style w:type="character" w:customStyle="1" w:styleId="af2">
    <w:name w:val="Основной текст с отступом Знак"/>
    <w:basedOn w:val="a0"/>
    <w:link w:val="af1"/>
    <w:rsid w:val="007722C8"/>
    <w:rPr>
      <w:rFonts w:ascii="Times New Roman" w:eastAsia="Times New Roman" w:hAnsi="Times New Roman" w:cs="Times New Roman"/>
      <w:sz w:val="24"/>
      <w:szCs w:val="24"/>
      <w:lang w:eastAsia="ru-RU"/>
    </w:rPr>
  </w:style>
  <w:style w:type="paragraph" w:customStyle="1" w:styleId="Style2">
    <w:name w:val="Style2"/>
    <w:basedOn w:val="a"/>
    <w:uiPriority w:val="99"/>
    <w:rsid w:val="00A321FF"/>
    <w:pPr>
      <w:widowControl w:val="0"/>
      <w:autoSpaceDE w:val="0"/>
      <w:autoSpaceDN w:val="0"/>
      <w:adjustRightInd w:val="0"/>
      <w:spacing w:line="317" w:lineRule="exact"/>
      <w:ind w:firstLine="576"/>
      <w:jc w:val="both"/>
    </w:pPr>
  </w:style>
  <w:style w:type="character" w:customStyle="1" w:styleId="FontStyle13">
    <w:name w:val="Font Style13"/>
    <w:basedOn w:val="a0"/>
    <w:uiPriority w:val="99"/>
    <w:rsid w:val="00A321FF"/>
    <w:rPr>
      <w:rFonts w:ascii="Times New Roman" w:hAnsi="Times New Roman" w:cs="Times New Roman"/>
      <w:sz w:val="26"/>
      <w:szCs w:val="26"/>
    </w:rPr>
  </w:style>
  <w:style w:type="character" w:customStyle="1" w:styleId="FontStyle14">
    <w:name w:val="Font Style14"/>
    <w:basedOn w:val="a0"/>
    <w:uiPriority w:val="99"/>
    <w:rsid w:val="00A321FF"/>
    <w:rPr>
      <w:rFonts w:ascii="Times New Roman" w:hAnsi="Times New Roman" w:cs="Times New Roman"/>
      <w:i/>
      <w:iCs/>
      <w:sz w:val="26"/>
      <w:szCs w:val="26"/>
    </w:rPr>
  </w:style>
  <w:style w:type="paragraph" w:styleId="21">
    <w:name w:val="Body Text Indent 2"/>
    <w:basedOn w:val="a"/>
    <w:link w:val="22"/>
    <w:uiPriority w:val="99"/>
    <w:unhideWhenUsed/>
    <w:rsid w:val="001B35BA"/>
    <w:pPr>
      <w:spacing w:after="120" w:line="480" w:lineRule="auto"/>
      <w:ind w:left="283"/>
    </w:pPr>
  </w:style>
  <w:style w:type="character" w:customStyle="1" w:styleId="22">
    <w:name w:val="Основной текст с отступом 2 Знак"/>
    <w:basedOn w:val="a0"/>
    <w:link w:val="21"/>
    <w:uiPriority w:val="99"/>
    <w:rsid w:val="001B35BA"/>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A6433A"/>
    <w:rPr>
      <w:rFonts w:ascii="Times New Roman" w:hAnsi="Times New Roman" w:cs="Times New Roman"/>
      <w:sz w:val="22"/>
      <w:szCs w:val="22"/>
    </w:rPr>
  </w:style>
  <w:style w:type="paragraph" w:customStyle="1" w:styleId="310">
    <w:name w:val="Основной текст 31"/>
    <w:basedOn w:val="a"/>
    <w:rsid w:val="00910056"/>
    <w:pPr>
      <w:suppressAutoHyphens/>
      <w:jc w:val="center"/>
    </w:pPr>
    <w:rPr>
      <w:b/>
      <w:sz w:val="28"/>
      <w:lang w:val="uk-UA" w:eastAsia="ar-SA"/>
    </w:rPr>
  </w:style>
  <w:style w:type="character" w:customStyle="1" w:styleId="30">
    <w:name w:val="Заголовок 3 Знак"/>
    <w:basedOn w:val="a0"/>
    <w:link w:val="3"/>
    <w:uiPriority w:val="9"/>
    <w:rsid w:val="001033CC"/>
    <w:rPr>
      <w:rFonts w:ascii="Cambria" w:eastAsia="Times New Roman" w:hAnsi="Cambria" w:cs="Times New Roman"/>
      <w:b/>
      <w:bCs/>
      <w:color w:val="4F81BD"/>
      <w:sz w:val="24"/>
      <w:szCs w:val="24"/>
      <w:lang w:eastAsia="ru-RU"/>
    </w:rPr>
  </w:style>
  <w:style w:type="character" w:customStyle="1" w:styleId="WW8Num13z0">
    <w:name w:val="WW8Num13z0"/>
    <w:rsid w:val="00317242"/>
    <w:rPr>
      <w:rFonts w:ascii="Symbol" w:hAnsi="Symbol"/>
    </w:rPr>
  </w:style>
  <w:style w:type="paragraph" w:styleId="af3">
    <w:name w:val="No Spacing"/>
    <w:link w:val="af4"/>
    <w:uiPriority w:val="1"/>
    <w:qFormat/>
    <w:rsid w:val="00620A57"/>
    <w:pPr>
      <w:suppressAutoHyphens/>
    </w:pPr>
    <w:rPr>
      <w:rFonts w:eastAsia="Arial"/>
      <w:sz w:val="22"/>
      <w:szCs w:val="22"/>
      <w:lang w:eastAsia="ar-SA"/>
    </w:rPr>
  </w:style>
  <w:style w:type="paragraph" w:customStyle="1" w:styleId="210">
    <w:name w:val="Основной текст с отступом 21"/>
    <w:basedOn w:val="a"/>
    <w:rsid w:val="004E0D6D"/>
    <w:pPr>
      <w:suppressAutoHyphens/>
      <w:ind w:left="720" w:hanging="720"/>
    </w:pPr>
    <w:rPr>
      <w:sz w:val="28"/>
      <w:szCs w:val="28"/>
      <w:lang w:val="uk-UA" w:eastAsia="ar-SA"/>
    </w:rPr>
  </w:style>
  <w:style w:type="paragraph" w:customStyle="1" w:styleId="Standard">
    <w:name w:val="Standard"/>
    <w:rsid w:val="00942F2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40">
    <w:name w:val="Заголовок 4 Знак"/>
    <w:basedOn w:val="a0"/>
    <w:link w:val="4"/>
    <w:rsid w:val="00256BED"/>
    <w:rPr>
      <w:rFonts w:ascii="Cambria" w:eastAsia="Times New Roman" w:hAnsi="Cambria" w:cs="Times New Roman"/>
      <w:b/>
      <w:bCs/>
      <w:i/>
      <w:iCs/>
      <w:color w:val="4F81BD"/>
      <w:sz w:val="24"/>
      <w:szCs w:val="24"/>
      <w:lang w:eastAsia="ru-RU"/>
    </w:rPr>
  </w:style>
  <w:style w:type="character" w:styleId="af5">
    <w:name w:val="Strong"/>
    <w:basedOn w:val="a0"/>
    <w:uiPriority w:val="22"/>
    <w:qFormat/>
    <w:rsid w:val="006734DC"/>
    <w:rPr>
      <w:b/>
      <w:bCs/>
    </w:rPr>
  </w:style>
  <w:style w:type="character" w:customStyle="1" w:styleId="af6">
    <w:name w:val="Основной текст_"/>
    <w:basedOn w:val="a0"/>
    <w:link w:val="11"/>
    <w:rsid w:val="00042B28"/>
    <w:rPr>
      <w:rFonts w:ascii="Times New Roman" w:eastAsia="Times New Roman" w:hAnsi="Times New Roman"/>
      <w:spacing w:val="4"/>
      <w:sz w:val="25"/>
      <w:szCs w:val="25"/>
      <w:shd w:val="clear" w:color="auto" w:fill="FFFFFF"/>
    </w:rPr>
  </w:style>
  <w:style w:type="paragraph" w:customStyle="1" w:styleId="11">
    <w:name w:val="Основной текст1"/>
    <w:basedOn w:val="a"/>
    <w:link w:val="af6"/>
    <w:rsid w:val="00042B28"/>
    <w:pPr>
      <w:shd w:val="clear" w:color="auto" w:fill="FFFFFF"/>
      <w:spacing w:after="60" w:line="0" w:lineRule="atLeast"/>
    </w:pPr>
    <w:rPr>
      <w:spacing w:val="4"/>
      <w:sz w:val="25"/>
      <w:szCs w:val="25"/>
      <w:lang w:eastAsia="en-US"/>
    </w:rPr>
  </w:style>
  <w:style w:type="paragraph" w:customStyle="1" w:styleId="12">
    <w:name w:val="Обычный1"/>
    <w:rsid w:val="0004246D"/>
    <w:pPr>
      <w:widowControl w:val="0"/>
      <w:spacing w:line="460" w:lineRule="auto"/>
      <w:jc w:val="center"/>
    </w:pPr>
    <w:rPr>
      <w:rFonts w:ascii="Times New Roman" w:eastAsia="Times New Roman" w:hAnsi="Times New Roman"/>
      <w:b/>
      <w:snapToGrid w:val="0"/>
      <w:sz w:val="28"/>
      <w:lang w:val="uk-UA"/>
    </w:rPr>
  </w:style>
  <w:style w:type="character" w:customStyle="1" w:styleId="FontStyle19">
    <w:name w:val="Font Style19"/>
    <w:basedOn w:val="a0"/>
    <w:uiPriority w:val="99"/>
    <w:rsid w:val="0082006C"/>
    <w:rPr>
      <w:rFonts w:ascii="Times New Roman" w:hAnsi="Times New Roman" w:cs="Times New Roman"/>
      <w:sz w:val="26"/>
      <w:szCs w:val="26"/>
    </w:rPr>
  </w:style>
  <w:style w:type="paragraph" w:customStyle="1" w:styleId="Style6">
    <w:name w:val="Style6"/>
    <w:basedOn w:val="a"/>
    <w:uiPriority w:val="99"/>
    <w:rsid w:val="00EC527A"/>
    <w:pPr>
      <w:widowControl w:val="0"/>
      <w:autoSpaceDE w:val="0"/>
      <w:autoSpaceDN w:val="0"/>
      <w:adjustRightInd w:val="0"/>
      <w:spacing w:line="276" w:lineRule="exact"/>
      <w:ind w:firstLine="710"/>
      <w:jc w:val="both"/>
    </w:pPr>
    <w:rPr>
      <w:rFonts w:ascii="Arial" w:hAnsi="Arial" w:cs="Arial"/>
    </w:rPr>
  </w:style>
  <w:style w:type="paragraph" w:customStyle="1" w:styleId="Style7">
    <w:name w:val="Style7"/>
    <w:basedOn w:val="a"/>
    <w:uiPriority w:val="99"/>
    <w:rsid w:val="00EC527A"/>
    <w:pPr>
      <w:widowControl w:val="0"/>
      <w:autoSpaceDE w:val="0"/>
      <w:autoSpaceDN w:val="0"/>
      <w:adjustRightInd w:val="0"/>
      <w:spacing w:line="276" w:lineRule="exact"/>
      <w:ind w:firstLine="730"/>
      <w:jc w:val="both"/>
    </w:pPr>
    <w:rPr>
      <w:rFonts w:ascii="Arial" w:hAnsi="Arial" w:cs="Arial"/>
    </w:rPr>
  </w:style>
  <w:style w:type="character" w:customStyle="1" w:styleId="FontStyle11">
    <w:name w:val="Font Style11"/>
    <w:basedOn w:val="a0"/>
    <w:uiPriority w:val="99"/>
    <w:rsid w:val="00EC527A"/>
    <w:rPr>
      <w:rFonts w:ascii="Arial" w:hAnsi="Arial" w:cs="Arial"/>
      <w:sz w:val="22"/>
      <w:szCs w:val="22"/>
    </w:rPr>
  </w:style>
  <w:style w:type="character" w:customStyle="1" w:styleId="FontStyle12">
    <w:name w:val="Font Style12"/>
    <w:basedOn w:val="a0"/>
    <w:rsid w:val="00EC527A"/>
    <w:rPr>
      <w:rFonts w:ascii="Arial" w:hAnsi="Arial" w:cs="Arial"/>
      <w:b/>
      <w:bCs/>
      <w:sz w:val="22"/>
      <w:szCs w:val="22"/>
    </w:rPr>
  </w:style>
  <w:style w:type="character" w:customStyle="1" w:styleId="af4">
    <w:name w:val="Без интервала Знак"/>
    <w:basedOn w:val="a0"/>
    <w:link w:val="af3"/>
    <w:uiPriority w:val="1"/>
    <w:rsid w:val="00F831EC"/>
    <w:rPr>
      <w:rFonts w:eastAsia="Arial"/>
      <w:sz w:val="22"/>
      <w:szCs w:val="22"/>
      <w:lang w:val="ru-RU" w:eastAsia="ar-SA" w:bidi="ar-SA"/>
    </w:rPr>
  </w:style>
  <w:style w:type="paragraph" w:customStyle="1" w:styleId="af7">
    <w:name w:val="Протокол"/>
    <w:basedOn w:val="af3"/>
    <w:qFormat/>
    <w:rsid w:val="00F831EC"/>
    <w:pPr>
      <w:ind w:firstLine="851"/>
      <w:jc w:val="both"/>
    </w:pPr>
    <w:rPr>
      <w:rFonts w:ascii="Times New Roman" w:hAnsi="Times New Roman"/>
      <w:sz w:val="28"/>
      <w:szCs w:val="28"/>
      <w:lang w:val="uk-UA"/>
    </w:rPr>
  </w:style>
  <w:style w:type="paragraph" w:customStyle="1" w:styleId="23">
    <w:name w:val="Обычный2"/>
    <w:rsid w:val="00792698"/>
    <w:pPr>
      <w:widowControl w:val="0"/>
      <w:spacing w:line="460" w:lineRule="auto"/>
      <w:jc w:val="center"/>
    </w:pPr>
    <w:rPr>
      <w:rFonts w:ascii="Times New Roman" w:eastAsia="Times New Roman" w:hAnsi="Times New Roman"/>
      <w:b/>
      <w:snapToGrid w:val="0"/>
      <w:sz w:val="28"/>
      <w:lang w:val="uk-UA"/>
    </w:rPr>
  </w:style>
  <w:style w:type="paragraph" w:styleId="af8">
    <w:name w:val="Normal (Web)"/>
    <w:basedOn w:val="a"/>
    <w:uiPriority w:val="99"/>
    <w:unhideWhenUsed/>
    <w:rsid w:val="00C31FC9"/>
    <w:pPr>
      <w:spacing w:before="100" w:beforeAutospacing="1" w:after="100" w:afterAutospacing="1"/>
    </w:pPr>
  </w:style>
  <w:style w:type="table" w:styleId="af9">
    <w:name w:val="Table Grid"/>
    <w:basedOn w:val="a1"/>
    <w:uiPriority w:val="59"/>
    <w:rsid w:val="00071B1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1"/>
    <w:basedOn w:val="a"/>
    <w:next w:val="ad"/>
    <w:qFormat/>
    <w:rsid w:val="00167151"/>
    <w:pPr>
      <w:jc w:val="center"/>
    </w:pPr>
    <w:rPr>
      <w:b/>
      <w:sz w:val="28"/>
      <w:szCs w:val="20"/>
      <w:lang w:val="uk-UA"/>
    </w:rPr>
  </w:style>
  <w:style w:type="paragraph" w:customStyle="1" w:styleId="33">
    <w:name w:val="3"/>
    <w:basedOn w:val="a"/>
    <w:next w:val="ad"/>
    <w:qFormat/>
    <w:rsid w:val="00A242A8"/>
    <w:pPr>
      <w:jc w:val="center"/>
    </w:pPr>
    <w:rPr>
      <w:b/>
      <w:sz w:val="28"/>
      <w:szCs w:val="20"/>
      <w:lang w:val="uk-UA"/>
    </w:rPr>
  </w:style>
  <w:style w:type="paragraph" w:customStyle="1" w:styleId="24">
    <w:name w:val="2"/>
    <w:basedOn w:val="a"/>
    <w:next w:val="ad"/>
    <w:qFormat/>
    <w:rsid w:val="00EE1871"/>
    <w:pPr>
      <w:jc w:val="center"/>
    </w:pPr>
    <w:rPr>
      <w:b/>
      <w:sz w:val="28"/>
      <w:szCs w:val="20"/>
      <w:lang w:val="uk-UA"/>
    </w:rPr>
  </w:style>
  <w:style w:type="paragraph" w:styleId="afa">
    <w:name w:val="Document Map"/>
    <w:basedOn w:val="a"/>
    <w:link w:val="afb"/>
    <w:uiPriority w:val="99"/>
    <w:semiHidden/>
    <w:unhideWhenUsed/>
    <w:rsid w:val="003066DF"/>
    <w:rPr>
      <w:rFonts w:ascii="Tahoma" w:hAnsi="Tahoma" w:cs="Tahoma"/>
      <w:sz w:val="16"/>
      <w:szCs w:val="16"/>
    </w:rPr>
  </w:style>
  <w:style w:type="character" w:customStyle="1" w:styleId="afb">
    <w:name w:val="Схема документа Знак"/>
    <w:basedOn w:val="a0"/>
    <w:link w:val="afa"/>
    <w:uiPriority w:val="99"/>
    <w:semiHidden/>
    <w:rsid w:val="003066DF"/>
    <w:rPr>
      <w:rFonts w:ascii="Tahoma" w:eastAsia="Times New Roman" w:hAnsi="Tahoma" w:cs="Tahoma"/>
      <w:sz w:val="16"/>
      <w:szCs w:val="16"/>
    </w:rPr>
  </w:style>
  <w:style w:type="character" w:customStyle="1" w:styleId="fontstyle01">
    <w:name w:val="fontstyle01"/>
    <w:basedOn w:val="a0"/>
    <w:rsid w:val="00551019"/>
    <w:rPr>
      <w:rFonts w:ascii="Arial Полужирный" w:hAnsi="Arial Полужирный" w:hint="default"/>
      <w:b w:val="0"/>
      <w:bCs w:val="0"/>
      <w:i w:val="0"/>
      <w:iCs w:val="0"/>
      <w:color w:val="488436"/>
      <w:sz w:val="20"/>
      <w:szCs w:val="20"/>
    </w:rPr>
  </w:style>
  <w:style w:type="character" w:styleId="afc">
    <w:name w:val="Emphasis"/>
    <w:uiPriority w:val="20"/>
    <w:qFormat/>
    <w:rsid w:val="00CC0AF3"/>
    <w:rPr>
      <w:i/>
      <w:iCs/>
    </w:rPr>
  </w:style>
</w:styles>
</file>

<file path=word/webSettings.xml><?xml version="1.0" encoding="utf-8"?>
<w:webSettings xmlns:r="http://schemas.openxmlformats.org/officeDocument/2006/relationships" xmlns:w="http://schemas.openxmlformats.org/wordprocessingml/2006/main">
  <w:divs>
    <w:div w:id="117771316">
      <w:bodyDiv w:val="1"/>
      <w:marLeft w:val="0"/>
      <w:marRight w:val="0"/>
      <w:marTop w:val="0"/>
      <w:marBottom w:val="0"/>
      <w:divBdr>
        <w:top w:val="none" w:sz="0" w:space="0" w:color="auto"/>
        <w:left w:val="none" w:sz="0" w:space="0" w:color="auto"/>
        <w:bottom w:val="none" w:sz="0" w:space="0" w:color="auto"/>
        <w:right w:val="none" w:sz="0" w:space="0" w:color="auto"/>
      </w:divBdr>
    </w:div>
    <w:div w:id="156582715">
      <w:bodyDiv w:val="1"/>
      <w:marLeft w:val="0"/>
      <w:marRight w:val="0"/>
      <w:marTop w:val="0"/>
      <w:marBottom w:val="0"/>
      <w:divBdr>
        <w:top w:val="none" w:sz="0" w:space="0" w:color="auto"/>
        <w:left w:val="none" w:sz="0" w:space="0" w:color="auto"/>
        <w:bottom w:val="none" w:sz="0" w:space="0" w:color="auto"/>
        <w:right w:val="none" w:sz="0" w:space="0" w:color="auto"/>
      </w:divBdr>
    </w:div>
    <w:div w:id="403377311">
      <w:bodyDiv w:val="1"/>
      <w:marLeft w:val="0"/>
      <w:marRight w:val="0"/>
      <w:marTop w:val="0"/>
      <w:marBottom w:val="0"/>
      <w:divBdr>
        <w:top w:val="none" w:sz="0" w:space="0" w:color="auto"/>
        <w:left w:val="none" w:sz="0" w:space="0" w:color="auto"/>
        <w:bottom w:val="none" w:sz="0" w:space="0" w:color="auto"/>
        <w:right w:val="none" w:sz="0" w:space="0" w:color="auto"/>
      </w:divBdr>
    </w:div>
    <w:div w:id="561332092">
      <w:bodyDiv w:val="1"/>
      <w:marLeft w:val="0"/>
      <w:marRight w:val="0"/>
      <w:marTop w:val="0"/>
      <w:marBottom w:val="0"/>
      <w:divBdr>
        <w:top w:val="none" w:sz="0" w:space="0" w:color="auto"/>
        <w:left w:val="none" w:sz="0" w:space="0" w:color="auto"/>
        <w:bottom w:val="none" w:sz="0" w:space="0" w:color="auto"/>
        <w:right w:val="none" w:sz="0" w:space="0" w:color="auto"/>
      </w:divBdr>
    </w:div>
    <w:div w:id="605499669">
      <w:bodyDiv w:val="1"/>
      <w:marLeft w:val="0"/>
      <w:marRight w:val="0"/>
      <w:marTop w:val="0"/>
      <w:marBottom w:val="0"/>
      <w:divBdr>
        <w:top w:val="none" w:sz="0" w:space="0" w:color="auto"/>
        <w:left w:val="none" w:sz="0" w:space="0" w:color="auto"/>
        <w:bottom w:val="none" w:sz="0" w:space="0" w:color="auto"/>
        <w:right w:val="none" w:sz="0" w:space="0" w:color="auto"/>
      </w:divBdr>
    </w:div>
    <w:div w:id="693114238">
      <w:bodyDiv w:val="1"/>
      <w:marLeft w:val="0"/>
      <w:marRight w:val="0"/>
      <w:marTop w:val="0"/>
      <w:marBottom w:val="0"/>
      <w:divBdr>
        <w:top w:val="none" w:sz="0" w:space="0" w:color="auto"/>
        <w:left w:val="none" w:sz="0" w:space="0" w:color="auto"/>
        <w:bottom w:val="none" w:sz="0" w:space="0" w:color="auto"/>
        <w:right w:val="none" w:sz="0" w:space="0" w:color="auto"/>
      </w:divBdr>
    </w:div>
    <w:div w:id="730933188">
      <w:bodyDiv w:val="1"/>
      <w:marLeft w:val="0"/>
      <w:marRight w:val="0"/>
      <w:marTop w:val="0"/>
      <w:marBottom w:val="0"/>
      <w:divBdr>
        <w:top w:val="none" w:sz="0" w:space="0" w:color="auto"/>
        <w:left w:val="none" w:sz="0" w:space="0" w:color="auto"/>
        <w:bottom w:val="none" w:sz="0" w:space="0" w:color="auto"/>
        <w:right w:val="none" w:sz="0" w:space="0" w:color="auto"/>
      </w:divBdr>
    </w:div>
    <w:div w:id="745079234">
      <w:bodyDiv w:val="1"/>
      <w:marLeft w:val="0"/>
      <w:marRight w:val="0"/>
      <w:marTop w:val="0"/>
      <w:marBottom w:val="0"/>
      <w:divBdr>
        <w:top w:val="none" w:sz="0" w:space="0" w:color="auto"/>
        <w:left w:val="none" w:sz="0" w:space="0" w:color="auto"/>
        <w:bottom w:val="none" w:sz="0" w:space="0" w:color="auto"/>
        <w:right w:val="none" w:sz="0" w:space="0" w:color="auto"/>
      </w:divBdr>
      <w:divsChild>
        <w:div w:id="716970250">
          <w:marLeft w:val="0"/>
          <w:marRight w:val="0"/>
          <w:marTop w:val="120"/>
          <w:marBottom w:val="0"/>
          <w:divBdr>
            <w:top w:val="none" w:sz="0" w:space="0" w:color="auto"/>
            <w:left w:val="none" w:sz="0" w:space="0" w:color="auto"/>
            <w:bottom w:val="none" w:sz="0" w:space="0" w:color="auto"/>
            <w:right w:val="none" w:sz="0" w:space="0" w:color="auto"/>
          </w:divBdr>
          <w:divsChild>
            <w:div w:id="400712138">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 w:id="858274532">
              <w:marLeft w:val="0"/>
              <w:marRight w:val="0"/>
              <w:marTop w:val="0"/>
              <w:marBottom w:val="0"/>
              <w:divBdr>
                <w:top w:val="none" w:sz="0" w:space="0" w:color="auto"/>
                <w:left w:val="none" w:sz="0" w:space="0" w:color="auto"/>
                <w:bottom w:val="none" w:sz="0" w:space="0" w:color="auto"/>
                <w:right w:val="none" w:sz="0" w:space="0" w:color="auto"/>
              </w:divBdr>
            </w:div>
            <w:div w:id="1663728409">
              <w:marLeft w:val="0"/>
              <w:marRight w:val="0"/>
              <w:marTop w:val="0"/>
              <w:marBottom w:val="0"/>
              <w:divBdr>
                <w:top w:val="none" w:sz="0" w:space="0" w:color="auto"/>
                <w:left w:val="none" w:sz="0" w:space="0" w:color="auto"/>
                <w:bottom w:val="none" w:sz="0" w:space="0" w:color="auto"/>
                <w:right w:val="none" w:sz="0" w:space="0" w:color="auto"/>
              </w:divBdr>
            </w:div>
            <w:div w:id="2118594838">
              <w:marLeft w:val="0"/>
              <w:marRight w:val="0"/>
              <w:marTop w:val="0"/>
              <w:marBottom w:val="0"/>
              <w:divBdr>
                <w:top w:val="none" w:sz="0" w:space="0" w:color="auto"/>
                <w:left w:val="none" w:sz="0" w:space="0" w:color="auto"/>
                <w:bottom w:val="none" w:sz="0" w:space="0" w:color="auto"/>
                <w:right w:val="none" w:sz="0" w:space="0" w:color="auto"/>
              </w:divBdr>
            </w:div>
          </w:divsChild>
        </w:div>
        <w:div w:id="983049767">
          <w:marLeft w:val="0"/>
          <w:marRight w:val="0"/>
          <w:marTop w:val="120"/>
          <w:marBottom w:val="0"/>
          <w:divBdr>
            <w:top w:val="none" w:sz="0" w:space="0" w:color="auto"/>
            <w:left w:val="none" w:sz="0" w:space="0" w:color="auto"/>
            <w:bottom w:val="none" w:sz="0" w:space="0" w:color="auto"/>
            <w:right w:val="none" w:sz="0" w:space="0" w:color="auto"/>
          </w:divBdr>
          <w:divsChild>
            <w:div w:id="1965963566">
              <w:marLeft w:val="0"/>
              <w:marRight w:val="0"/>
              <w:marTop w:val="0"/>
              <w:marBottom w:val="0"/>
              <w:divBdr>
                <w:top w:val="none" w:sz="0" w:space="0" w:color="auto"/>
                <w:left w:val="none" w:sz="0" w:space="0" w:color="auto"/>
                <w:bottom w:val="none" w:sz="0" w:space="0" w:color="auto"/>
                <w:right w:val="none" w:sz="0" w:space="0" w:color="auto"/>
              </w:divBdr>
            </w:div>
          </w:divsChild>
        </w:div>
        <w:div w:id="1320504669">
          <w:marLeft w:val="0"/>
          <w:marRight w:val="0"/>
          <w:marTop w:val="120"/>
          <w:marBottom w:val="0"/>
          <w:divBdr>
            <w:top w:val="none" w:sz="0" w:space="0" w:color="auto"/>
            <w:left w:val="none" w:sz="0" w:space="0" w:color="auto"/>
            <w:bottom w:val="none" w:sz="0" w:space="0" w:color="auto"/>
            <w:right w:val="none" w:sz="0" w:space="0" w:color="auto"/>
          </w:divBdr>
          <w:divsChild>
            <w:div w:id="1162428723">
              <w:marLeft w:val="0"/>
              <w:marRight w:val="0"/>
              <w:marTop w:val="0"/>
              <w:marBottom w:val="0"/>
              <w:divBdr>
                <w:top w:val="none" w:sz="0" w:space="0" w:color="auto"/>
                <w:left w:val="none" w:sz="0" w:space="0" w:color="auto"/>
                <w:bottom w:val="none" w:sz="0" w:space="0" w:color="auto"/>
                <w:right w:val="none" w:sz="0" w:space="0" w:color="auto"/>
              </w:divBdr>
            </w:div>
          </w:divsChild>
        </w:div>
        <w:div w:id="1408532010">
          <w:marLeft w:val="0"/>
          <w:marRight w:val="0"/>
          <w:marTop w:val="120"/>
          <w:marBottom w:val="0"/>
          <w:divBdr>
            <w:top w:val="none" w:sz="0" w:space="0" w:color="auto"/>
            <w:left w:val="none" w:sz="0" w:space="0" w:color="auto"/>
            <w:bottom w:val="none" w:sz="0" w:space="0" w:color="auto"/>
            <w:right w:val="none" w:sz="0" w:space="0" w:color="auto"/>
          </w:divBdr>
          <w:divsChild>
            <w:div w:id="448471218">
              <w:marLeft w:val="0"/>
              <w:marRight w:val="0"/>
              <w:marTop w:val="0"/>
              <w:marBottom w:val="0"/>
              <w:divBdr>
                <w:top w:val="none" w:sz="0" w:space="0" w:color="auto"/>
                <w:left w:val="none" w:sz="0" w:space="0" w:color="auto"/>
                <w:bottom w:val="none" w:sz="0" w:space="0" w:color="auto"/>
                <w:right w:val="none" w:sz="0" w:space="0" w:color="auto"/>
              </w:divBdr>
            </w:div>
          </w:divsChild>
        </w:div>
        <w:div w:id="1420442693">
          <w:marLeft w:val="0"/>
          <w:marRight w:val="0"/>
          <w:marTop w:val="0"/>
          <w:marBottom w:val="0"/>
          <w:divBdr>
            <w:top w:val="none" w:sz="0" w:space="0" w:color="auto"/>
            <w:left w:val="none" w:sz="0" w:space="0" w:color="auto"/>
            <w:bottom w:val="none" w:sz="0" w:space="0" w:color="auto"/>
            <w:right w:val="none" w:sz="0" w:space="0" w:color="auto"/>
          </w:divBdr>
        </w:div>
        <w:div w:id="1606113045">
          <w:marLeft w:val="0"/>
          <w:marRight w:val="0"/>
          <w:marTop w:val="120"/>
          <w:marBottom w:val="0"/>
          <w:divBdr>
            <w:top w:val="none" w:sz="0" w:space="0" w:color="auto"/>
            <w:left w:val="none" w:sz="0" w:space="0" w:color="auto"/>
            <w:bottom w:val="none" w:sz="0" w:space="0" w:color="auto"/>
            <w:right w:val="none" w:sz="0" w:space="0" w:color="auto"/>
          </w:divBdr>
          <w:divsChild>
            <w:div w:id="742145481">
              <w:marLeft w:val="0"/>
              <w:marRight w:val="0"/>
              <w:marTop w:val="0"/>
              <w:marBottom w:val="0"/>
              <w:divBdr>
                <w:top w:val="none" w:sz="0" w:space="0" w:color="auto"/>
                <w:left w:val="none" w:sz="0" w:space="0" w:color="auto"/>
                <w:bottom w:val="none" w:sz="0" w:space="0" w:color="auto"/>
                <w:right w:val="none" w:sz="0" w:space="0" w:color="auto"/>
              </w:divBdr>
            </w:div>
            <w:div w:id="10440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5903">
      <w:bodyDiv w:val="1"/>
      <w:marLeft w:val="0"/>
      <w:marRight w:val="0"/>
      <w:marTop w:val="0"/>
      <w:marBottom w:val="0"/>
      <w:divBdr>
        <w:top w:val="none" w:sz="0" w:space="0" w:color="auto"/>
        <w:left w:val="none" w:sz="0" w:space="0" w:color="auto"/>
        <w:bottom w:val="none" w:sz="0" w:space="0" w:color="auto"/>
        <w:right w:val="none" w:sz="0" w:space="0" w:color="auto"/>
      </w:divBdr>
    </w:div>
    <w:div w:id="867177641">
      <w:bodyDiv w:val="1"/>
      <w:marLeft w:val="0"/>
      <w:marRight w:val="0"/>
      <w:marTop w:val="0"/>
      <w:marBottom w:val="0"/>
      <w:divBdr>
        <w:top w:val="none" w:sz="0" w:space="0" w:color="auto"/>
        <w:left w:val="none" w:sz="0" w:space="0" w:color="auto"/>
        <w:bottom w:val="none" w:sz="0" w:space="0" w:color="auto"/>
        <w:right w:val="none" w:sz="0" w:space="0" w:color="auto"/>
      </w:divBdr>
    </w:div>
    <w:div w:id="1750230541">
      <w:bodyDiv w:val="1"/>
      <w:marLeft w:val="0"/>
      <w:marRight w:val="0"/>
      <w:marTop w:val="0"/>
      <w:marBottom w:val="0"/>
      <w:divBdr>
        <w:top w:val="none" w:sz="0" w:space="0" w:color="auto"/>
        <w:left w:val="none" w:sz="0" w:space="0" w:color="auto"/>
        <w:bottom w:val="none" w:sz="0" w:space="0" w:color="auto"/>
        <w:right w:val="none" w:sz="0" w:space="0" w:color="auto"/>
      </w:divBdr>
      <w:divsChild>
        <w:div w:id="184441218">
          <w:marLeft w:val="0"/>
          <w:marRight w:val="0"/>
          <w:marTop w:val="120"/>
          <w:marBottom w:val="0"/>
          <w:divBdr>
            <w:top w:val="none" w:sz="0" w:space="0" w:color="auto"/>
            <w:left w:val="none" w:sz="0" w:space="0" w:color="auto"/>
            <w:bottom w:val="none" w:sz="0" w:space="0" w:color="auto"/>
            <w:right w:val="none" w:sz="0" w:space="0" w:color="auto"/>
          </w:divBdr>
          <w:divsChild>
            <w:div w:id="182597866">
              <w:marLeft w:val="0"/>
              <w:marRight w:val="0"/>
              <w:marTop w:val="0"/>
              <w:marBottom w:val="0"/>
              <w:divBdr>
                <w:top w:val="none" w:sz="0" w:space="0" w:color="auto"/>
                <w:left w:val="none" w:sz="0" w:space="0" w:color="auto"/>
                <w:bottom w:val="none" w:sz="0" w:space="0" w:color="auto"/>
                <w:right w:val="none" w:sz="0" w:space="0" w:color="auto"/>
              </w:divBdr>
            </w:div>
          </w:divsChild>
        </w:div>
        <w:div w:id="327634148">
          <w:marLeft w:val="0"/>
          <w:marRight w:val="0"/>
          <w:marTop w:val="120"/>
          <w:marBottom w:val="0"/>
          <w:divBdr>
            <w:top w:val="none" w:sz="0" w:space="0" w:color="auto"/>
            <w:left w:val="none" w:sz="0" w:space="0" w:color="auto"/>
            <w:bottom w:val="none" w:sz="0" w:space="0" w:color="auto"/>
            <w:right w:val="none" w:sz="0" w:space="0" w:color="auto"/>
          </w:divBdr>
          <w:divsChild>
            <w:div w:id="1928146971">
              <w:marLeft w:val="0"/>
              <w:marRight w:val="0"/>
              <w:marTop w:val="0"/>
              <w:marBottom w:val="0"/>
              <w:divBdr>
                <w:top w:val="none" w:sz="0" w:space="0" w:color="auto"/>
                <w:left w:val="none" w:sz="0" w:space="0" w:color="auto"/>
                <w:bottom w:val="none" w:sz="0" w:space="0" w:color="auto"/>
                <w:right w:val="none" w:sz="0" w:space="0" w:color="auto"/>
              </w:divBdr>
            </w:div>
          </w:divsChild>
        </w:div>
        <w:div w:id="1081021247">
          <w:marLeft w:val="0"/>
          <w:marRight w:val="0"/>
          <w:marTop w:val="120"/>
          <w:marBottom w:val="0"/>
          <w:divBdr>
            <w:top w:val="none" w:sz="0" w:space="0" w:color="auto"/>
            <w:left w:val="none" w:sz="0" w:space="0" w:color="auto"/>
            <w:bottom w:val="none" w:sz="0" w:space="0" w:color="auto"/>
            <w:right w:val="none" w:sz="0" w:space="0" w:color="auto"/>
          </w:divBdr>
          <w:divsChild>
            <w:div w:id="2056809768">
              <w:marLeft w:val="0"/>
              <w:marRight w:val="0"/>
              <w:marTop w:val="0"/>
              <w:marBottom w:val="0"/>
              <w:divBdr>
                <w:top w:val="none" w:sz="0" w:space="0" w:color="auto"/>
                <w:left w:val="none" w:sz="0" w:space="0" w:color="auto"/>
                <w:bottom w:val="none" w:sz="0" w:space="0" w:color="auto"/>
                <w:right w:val="none" w:sz="0" w:space="0" w:color="auto"/>
              </w:divBdr>
            </w:div>
          </w:divsChild>
        </w:div>
        <w:div w:id="1279408576">
          <w:marLeft w:val="0"/>
          <w:marRight w:val="0"/>
          <w:marTop w:val="120"/>
          <w:marBottom w:val="0"/>
          <w:divBdr>
            <w:top w:val="none" w:sz="0" w:space="0" w:color="auto"/>
            <w:left w:val="none" w:sz="0" w:space="0" w:color="auto"/>
            <w:bottom w:val="none" w:sz="0" w:space="0" w:color="auto"/>
            <w:right w:val="none" w:sz="0" w:space="0" w:color="auto"/>
          </w:divBdr>
          <w:divsChild>
            <w:div w:id="14336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8128">
      <w:bodyDiv w:val="1"/>
      <w:marLeft w:val="0"/>
      <w:marRight w:val="0"/>
      <w:marTop w:val="0"/>
      <w:marBottom w:val="0"/>
      <w:divBdr>
        <w:top w:val="none" w:sz="0" w:space="0" w:color="auto"/>
        <w:left w:val="none" w:sz="0" w:space="0" w:color="auto"/>
        <w:bottom w:val="none" w:sz="0" w:space="0" w:color="auto"/>
        <w:right w:val="none" w:sz="0" w:space="0" w:color="auto"/>
      </w:divBdr>
      <w:divsChild>
        <w:div w:id="104347120">
          <w:marLeft w:val="0"/>
          <w:marRight w:val="0"/>
          <w:marTop w:val="120"/>
          <w:marBottom w:val="0"/>
          <w:divBdr>
            <w:top w:val="none" w:sz="0" w:space="0" w:color="auto"/>
            <w:left w:val="none" w:sz="0" w:space="0" w:color="auto"/>
            <w:bottom w:val="none" w:sz="0" w:space="0" w:color="auto"/>
            <w:right w:val="none" w:sz="0" w:space="0" w:color="auto"/>
          </w:divBdr>
          <w:divsChild>
            <w:div w:id="69620652">
              <w:marLeft w:val="0"/>
              <w:marRight w:val="0"/>
              <w:marTop w:val="0"/>
              <w:marBottom w:val="0"/>
              <w:divBdr>
                <w:top w:val="none" w:sz="0" w:space="0" w:color="auto"/>
                <w:left w:val="none" w:sz="0" w:space="0" w:color="auto"/>
                <w:bottom w:val="none" w:sz="0" w:space="0" w:color="auto"/>
                <w:right w:val="none" w:sz="0" w:space="0" w:color="auto"/>
              </w:divBdr>
            </w:div>
            <w:div w:id="1083646431">
              <w:marLeft w:val="0"/>
              <w:marRight w:val="0"/>
              <w:marTop w:val="0"/>
              <w:marBottom w:val="0"/>
              <w:divBdr>
                <w:top w:val="none" w:sz="0" w:space="0" w:color="auto"/>
                <w:left w:val="none" w:sz="0" w:space="0" w:color="auto"/>
                <w:bottom w:val="none" w:sz="0" w:space="0" w:color="auto"/>
                <w:right w:val="none" w:sz="0" w:space="0" w:color="auto"/>
              </w:divBdr>
            </w:div>
          </w:divsChild>
        </w:div>
        <w:div w:id="140463656">
          <w:marLeft w:val="0"/>
          <w:marRight w:val="0"/>
          <w:marTop w:val="120"/>
          <w:marBottom w:val="0"/>
          <w:divBdr>
            <w:top w:val="none" w:sz="0" w:space="0" w:color="auto"/>
            <w:left w:val="none" w:sz="0" w:space="0" w:color="auto"/>
            <w:bottom w:val="none" w:sz="0" w:space="0" w:color="auto"/>
            <w:right w:val="none" w:sz="0" w:space="0" w:color="auto"/>
          </w:divBdr>
          <w:divsChild>
            <w:div w:id="1070693004">
              <w:marLeft w:val="0"/>
              <w:marRight w:val="0"/>
              <w:marTop w:val="0"/>
              <w:marBottom w:val="0"/>
              <w:divBdr>
                <w:top w:val="none" w:sz="0" w:space="0" w:color="auto"/>
                <w:left w:val="none" w:sz="0" w:space="0" w:color="auto"/>
                <w:bottom w:val="none" w:sz="0" w:space="0" w:color="auto"/>
                <w:right w:val="none" w:sz="0" w:space="0" w:color="auto"/>
              </w:divBdr>
            </w:div>
          </w:divsChild>
        </w:div>
        <w:div w:id="658309723">
          <w:marLeft w:val="0"/>
          <w:marRight w:val="0"/>
          <w:marTop w:val="0"/>
          <w:marBottom w:val="0"/>
          <w:divBdr>
            <w:top w:val="none" w:sz="0" w:space="0" w:color="auto"/>
            <w:left w:val="none" w:sz="0" w:space="0" w:color="auto"/>
            <w:bottom w:val="none" w:sz="0" w:space="0" w:color="auto"/>
            <w:right w:val="none" w:sz="0" w:space="0" w:color="auto"/>
          </w:divBdr>
        </w:div>
        <w:div w:id="2004971143">
          <w:marLeft w:val="0"/>
          <w:marRight w:val="0"/>
          <w:marTop w:val="120"/>
          <w:marBottom w:val="0"/>
          <w:divBdr>
            <w:top w:val="none" w:sz="0" w:space="0" w:color="auto"/>
            <w:left w:val="none" w:sz="0" w:space="0" w:color="auto"/>
            <w:bottom w:val="none" w:sz="0" w:space="0" w:color="auto"/>
            <w:right w:val="none" w:sz="0" w:space="0" w:color="auto"/>
          </w:divBdr>
          <w:divsChild>
            <w:div w:id="450171735">
              <w:marLeft w:val="0"/>
              <w:marRight w:val="0"/>
              <w:marTop w:val="0"/>
              <w:marBottom w:val="0"/>
              <w:divBdr>
                <w:top w:val="none" w:sz="0" w:space="0" w:color="auto"/>
                <w:left w:val="none" w:sz="0" w:space="0" w:color="auto"/>
                <w:bottom w:val="none" w:sz="0" w:space="0" w:color="auto"/>
                <w:right w:val="none" w:sz="0" w:space="0" w:color="auto"/>
              </w:divBdr>
            </w:div>
            <w:div w:id="571432985">
              <w:marLeft w:val="0"/>
              <w:marRight w:val="0"/>
              <w:marTop w:val="0"/>
              <w:marBottom w:val="0"/>
              <w:divBdr>
                <w:top w:val="none" w:sz="0" w:space="0" w:color="auto"/>
                <w:left w:val="none" w:sz="0" w:space="0" w:color="auto"/>
                <w:bottom w:val="none" w:sz="0" w:space="0" w:color="auto"/>
                <w:right w:val="none" w:sz="0" w:space="0" w:color="auto"/>
              </w:divBdr>
            </w:div>
            <w:div w:id="1313675596">
              <w:marLeft w:val="0"/>
              <w:marRight w:val="0"/>
              <w:marTop w:val="0"/>
              <w:marBottom w:val="0"/>
              <w:divBdr>
                <w:top w:val="none" w:sz="0" w:space="0" w:color="auto"/>
                <w:left w:val="none" w:sz="0" w:space="0" w:color="auto"/>
                <w:bottom w:val="none" w:sz="0" w:space="0" w:color="auto"/>
                <w:right w:val="none" w:sz="0" w:space="0" w:color="auto"/>
              </w:divBdr>
            </w:div>
            <w:div w:id="1400444031">
              <w:marLeft w:val="0"/>
              <w:marRight w:val="0"/>
              <w:marTop w:val="0"/>
              <w:marBottom w:val="0"/>
              <w:divBdr>
                <w:top w:val="none" w:sz="0" w:space="0" w:color="auto"/>
                <w:left w:val="none" w:sz="0" w:space="0" w:color="auto"/>
                <w:bottom w:val="none" w:sz="0" w:space="0" w:color="auto"/>
                <w:right w:val="none" w:sz="0" w:space="0" w:color="auto"/>
              </w:divBdr>
            </w:div>
            <w:div w:id="1505776888">
              <w:marLeft w:val="0"/>
              <w:marRight w:val="0"/>
              <w:marTop w:val="0"/>
              <w:marBottom w:val="0"/>
              <w:divBdr>
                <w:top w:val="none" w:sz="0" w:space="0" w:color="auto"/>
                <w:left w:val="none" w:sz="0" w:space="0" w:color="auto"/>
                <w:bottom w:val="none" w:sz="0" w:space="0" w:color="auto"/>
                <w:right w:val="none" w:sz="0" w:space="0" w:color="auto"/>
              </w:divBdr>
            </w:div>
          </w:divsChild>
        </w:div>
        <w:div w:id="2022509519">
          <w:marLeft w:val="0"/>
          <w:marRight w:val="0"/>
          <w:marTop w:val="120"/>
          <w:marBottom w:val="0"/>
          <w:divBdr>
            <w:top w:val="none" w:sz="0" w:space="0" w:color="auto"/>
            <w:left w:val="none" w:sz="0" w:space="0" w:color="auto"/>
            <w:bottom w:val="none" w:sz="0" w:space="0" w:color="auto"/>
            <w:right w:val="none" w:sz="0" w:space="0" w:color="auto"/>
          </w:divBdr>
          <w:divsChild>
            <w:div w:id="1815171394">
              <w:marLeft w:val="0"/>
              <w:marRight w:val="0"/>
              <w:marTop w:val="0"/>
              <w:marBottom w:val="0"/>
              <w:divBdr>
                <w:top w:val="none" w:sz="0" w:space="0" w:color="auto"/>
                <w:left w:val="none" w:sz="0" w:space="0" w:color="auto"/>
                <w:bottom w:val="none" w:sz="0" w:space="0" w:color="auto"/>
                <w:right w:val="none" w:sz="0" w:space="0" w:color="auto"/>
              </w:divBdr>
            </w:div>
          </w:divsChild>
        </w:div>
        <w:div w:id="2038696902">
          <w:marLeft w:val="0"/>
          <w:marRight w:val="0"/>
          <w:marTop w:val="120"/>
          <w:marBottom w:val="0"/>
          <w:divBdr>
            <w:top w:val="none" w:sz="0" w:space="0" w:color="auto"/>
            <w:left w:val="none" w:sz="0" w:space="0" w:color="auto"/>
            <w:bottom w:val="none" w:sz="0" w:space="0" w:color="auto"/>
            <w:right w:val="none" w:sz="0" w:space="0" w:color="auto"/>
          </w:divBdr>
          <w:divsChild>
            <w:div w:id="17468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9B65-7BD4-41E6-A5A9-4DCFE684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29152</TotalTime>
  <Pages>1</Pages>
  <Words>1792</Words>
  <Characters>10217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Броварська районна рада</Company>
  <LinksUpToDate>false</LinksUpToDate>
  <CharactersWithSpaces>11986</CharactersWithSpaces>
  <SharedDoc>false</SharedDoc>
  <HLinks>
    <vt:vector size="24" baseType="variant">
      <vt:variant>
        <vt:i4>4521988</vt:i4>
      </vt:variant>
      <vt:variant>
        <vt:i4>9</vt:i4>
      </vt:variant>
      <vt:variant>
        <vt:i4>0</vt:i4>
      </vt:variant>
      <vt:variant>
        <vt:i4>5</vt:i4>
      </vt:variant>
      <vt:variant>
        <vt:lpwstr>https://drive.google.com/file/d/0B8m1fFC5kzccZnVuc21zQzZEY00/edit?usp=sharing</vt:lpwstr>
      </vt:variant>
      <vt:variant>
        <vt:lpwstr/>
      </vt:variant>
      <vt:variant>
        <vt:i4>4521988</vt:i4>
      </vt:variant>
      <vt:variant>
        <vt:i4>6</vt:i4>
      </vt:variant>
      <vt:variant>
        <vt:i4>0</vt:i4>
      </vt:variant>
      <vt:variant>
        <vt:i4>5</vt:i4>
      </vt:variant>
      <vt:variant>
        <vt:lpwstr>https://drive.google.com/file/d/0B8m1fFC5kzccZnVuc21zQzZEY00/edit?usp=sharing</vt:lpwstr>
      </vt:variant>
      <vt:variant>
        <vt:lpwstr/>
      </vt:variant>
      <vt:variant>
        <vt:i4>4521988</vt:i4>
      </vt:variant>
      <vt:variant>
        <vt:i4>3</vt:i4>
      </vt:variant>
      <vt:variant>
        <vt:i4>0</vt:i4>
      </vt:variant>
      <vt:variant>
        <vt:i4>5</vt:i4>
      </vt:variant>
      <vt:variant>
        <vt:lpwstr>https://drive.google.com/file/d/0B8m1fFC5kzccZnVuc21zQzZEY00/edit?usp=sharing</vt:lpwstr>
      </vt:variant>
      <vt:variant>
        <vt:lpwstr/>
      </vt:variant>
      <vt:variant>
        <vt:i4>4521988</vt:i4>
      </vt:variant>
      <vt:variant>
        <vt:i4>0</vt:i4>
      </vt:variant>
      <vt:variant>
        <vt:i4>0</vt:i4>
      </vt:variant>
      <vt:variant>
        <vt:i4>5</vt:i4>
      </vt:variant>
      <vt:variant>
        <vt:lpwstr>https://drive.google.com/file/d/0B8m1fFC5kzccZnVuc21zQzZEY00/edit?usp=sharing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Lyuba</dc:creator>
  <cp:lastModifiedBy>Пользователь</cp:lastModifiedBy>
  <cp:revision>28</cp:revision>
  <cp:lastPrinted>2023-01-31T06:46:00Z</cp:lastPrinted>
  <dcterms:created xsi:type="dcterms:W3CDTF">2018-03-28T06:57:00Z</dcterms:created>
  <dcterms:modified xsi:type="dcterms:W3CDTF">2023-01-31T08:00:00Z</dcterms:modified>
</cp:coreProperties>
</file>